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2D" w:rsidRPr="00E16C4F" w:rsidRDefault="0094512D" w:rsidP="000A6BB3">
      <w:pPr>
        <w:pStyle w:val="DefaultText2"/>
        <w:rPr>
          <w:rFonts w:eastAsia="Times New Roman"/>
          <w:b/>
          <w:sz w:val="20"/>
        </w:rPr>
      </w:pPr>
    </w:p>
    <w:p w:rsidR="00E73AC9" w:rsidRPr="00E16C4F" w:rsidRDefault="00E73AC9" w:rsidP="00096A3B">
      <w:pPr>
        <w:pStyle w:val="DefaultText2"/>
        <w:ind w:left="-567" w:firstLine="709"/>
        <w:jc w:val="center"/>
        <w:rPr>
          <w:rFonts w:eastAsia="Times New Roman"/>
          <w:b/>
          <w:sz w:val="20"/>
        </w:rPr>
      </w:pPr>
      <w:r w:rsidRPr="00E16C4F">
        <w:rPr>
          <w:rFonts w:eastAsia="Times New Roman"/>
          <w:b/>
          <w:sz w:val="20"/>
        </w:rPr>
        <w:t xml:space="preserve">Contract de </w:t>
      </w:r>
      <w:r w:rsidR="000F6FC4" w:rsidRPr="00E16C4F">
        <w:rPr>
          <w:rFonts w:eastAsia="Times New Roman"/>
          <w:b/>
          <w:sz w:val="20"/>
        </w:rPr>
        <w:t>prestări servicii</w:t>
      </w:r>
      <w:r w:rsidR="00726A3F" w:rsidRPr="00E16C4F">
        <w:rPr>
          <w:rFonts w:eastAsia="Times New Roman"/>
          <w:b/>
          <w:sz w:val="20"/>
        </w:rPr>
        <w:t xml:space="preserve"> de dirigen</w:t>
      </w:r>
      <w:r w:rsidR="00862D79" w:rsidRPr="00E16C4F">
        <w:rPr>
          <w:rFonts w:eastAsia="Times New Roman"/>
          <w:b/>
          <w:sz w:val="20"/>
        </w:rPr>
        <w:t>ţie de ş</w:t>
      </w:r>
      <w:r w:rsidR="00726A3F" w:rsidRPr="00E16C4F">
        <w:rPr>
          <w:rFonts w:eastAsia="Times New Roman"/>
          <w:b/>
          <w:sz w:val="20"/>
        </w:rPr>
        <w:t>antier</w:t>
      </w:r>
    </w:p>
    <w:p w:rsidR="00C55F55" w:rsidRDefault="00862D79" w:rsidP="003F4C56">
      <w:pPr>
        <w:pStyle w:val="DefaultText"/>
        <w:ind w:left="-567" w:firstLine="709"/>
        <w:jc w:val="center"/>
        <w:rPr>
          <w:rFonts w:eastAsia="Arial"/>
          <w:b/>
          <w:color w:val="000000"/>
          <w:sz w:val="20"/>
          <w:szCs w:val="20"/>
        </w:rPr>
      </w:pPr>
      <w:r w:rsidRPr="00E16C4F">
        <w:rPr>
          <w:rFonts w:eastAsia="Times New Roman"/>
          <w:sz w:val="20"/>
          <w:szCs w:val="20"/>
          <w:lang w:eastAsia="el-GR"/>
        </w:rPr>
        <w:t>pentru e</w:t>
      </w:r>
      <w:r w:rsidR="000C3D23" w:rsidRPr="00E16C4F">
        <w:rPr>
          <w:rFonts w:eastAsia="Times New Roman"/>
          <w:sz w:val="20"/>
          <w:szCs w:val="20"/>
          <w:lang w:eastAsia="el-GR"/>
        </w:rPr>
        <w:t>xecu</w:t>
      </w:r>
      <w:r w:rsidRPr="00E16C4F">
        <w:rPr>
          <w:rFonts w:eastAsia="Times New Roman"/>
          <w:sz w:val="20"/>
          <w:szCs w:val="20"/>
          <w:lang w:eastAsia="el-GR"/>
        </w:rPr>
        <w:t>ţ</w:t>
      </w:r>
      <w:r w:rsidR="000C3D23" w:rsidRPr="00E16C4F">
        <w:rPr>
          <w:rFonts w:eastAsia="Times New Roman"/>
          <w:sz w:val="20"/>
          <w:szCs w:val="20"/>
          <w:lang w:eastAsia="el-GR"/>
        </w:rPr>
        <w:t>ia de lucr</w:t>
      </w:r>
      <w:r w:rsidRPr="00E16C4F">
        <w:rPr>
          <w:rFonts w:eastAsia="Times New Roman"/>
          <w:sz w:val="20"/>
          <w:szCs w:val="20"/>
          <w:lang w:eastAsia="el-GR"/>
        </w:rPr>
        <w:t>ă</w:t>
      </w:r>
      <w:r w:rsidR="000C3D23" w:rsidRPr="00E16C4F">
        <w:rPr>
          <w:rFonts w:eastAsia="Times New Roman"/>
          <w:sz w:val="20"/>
          <w:szCs w:val="20"/>
          <w:lang w:eastAsia="el-GR"/>
        </w:rPr>
        <w:t>ri la obiectivul</w:t>
      </w:r>
      <w:r w:rsidR="00C55F55">
        <w:rPr>
          <w:rFonts w:eastAsia="Arial"/>
          <w:b/>
          <w:color w:val="000000"/>
          <w:sz w:val="20"/>
          <w:szCs w:val="20"/>
        </w:rPr>
        <w:t>:</w:t>
      </w:r>
    </w:p>
    <w:p w:rsidR="00726A3F" w:rsidRPr="00F077DE" w:rsidRDefault="00F077DE" w:rsidP="00F077DE">
      <w:pPr>
        <w:pStyle w:val="DefaultText"/>
        <w:ind w:left="-567" w:firstLine="709"/>
        <w:jc w:val="center"/>
        <w:rPr>
          <w:rFonts w:eastAsia="Times New Roman"/>
          <w:b/>
          <w:sz w:val="18"/>
          <w:szCs w:val="20"/>
        </w:rPr>
      </w:pPr>
      <w:r w:rsidRPr="00F077DE">
        <w:rPr>
          <w:rFonts w:ascii="Arial" w:eastAsiaTheme="minorEastAsia" w:hAnsi="Arial" w:cs="Arial"/>
          <w:b/>
          <w:bCs/>
          <w:noProof w:val="0"/>
          <w:sz w:val="20"/>
          <w:szCs w:val="22"/>
          <w:lang w:val="pt-BR"/>
        </w:rPr>
        <w:t>"LUCRARI DE INTRETINERE A TROTUARELOR DE PE STRAZILE:ALEEA ZORELELOR-PARTIAL, ALEEA CRIZANTEMELOR, ALEEA VIORELELOR SI PARCUL REGINA MARIA DIN MUNICIPIUL ONESTI, JUDETUL BACAU din municipiul Onesti, Judetul Bacau” - Contract subsecvent nr.</w:t>
      </w:r>
      <w:r w:rsidR="00306B47" w:rsidRPr="00F077DE">
        <w:rPr>
          <w:rFonts w:eastAsia="Times New Roman"/>
          <w:b/>
          <w:sz w:val="18"/>
          <w:szCs w:val="20"/>
        </w:rPr>
        <w:t xml:space="preserve"> </w:t>
      </w:r>
      <w:r w:rsidR="00236308">
        <w:rPr>
          <w:rFonts w:eastAsia="Times New Roman"/>
          <w:b/>
          <w:sz w:val="18"/>
          <w:szCs w:val="20"/>
        </w:rPr>
        <w:t>2</w:t>
      </w:r>
      <w:r w:rsidR="00306B47" w:rsidRPr="00F077DE">
        <w:rPr>
          <w:rFonts w:eastAsia="Times New Roman"/>
          <w:b/>
          <w:sz w:val="18"/>
          <w:szCs w:val="20"/>
        </w:rPr>
        <w:t xml:space="preserve">                                                </w:t>
      </w:r>
      <w:r w:rsidR="00E73AC9" w:rsidRPr="00F077DE">
        <w:rPr>
          <w:rFonts w:eastAsia="Times New Roman"/>
          <w:b/>
          <w:sz w:val="18"/>
          <w:szCs w:val="20"/>
        </w:rPr>
        <w:t>Nr......</w:t>
      </w:r>
      <w:r w:rsidR="0094512D" w:rsidRPr="00F077DE">
        <w:rPr>
          <w:rFonts w:eastAsia="Times New Roman"/>
          <w:b/>
          <w:sz w:val="18"/>
          <w:szCs w:val="20"/>
        </w:rPr>
        <w:t>...</w:t>
      </w:r>
      <w:r w:rsidR="008A3279" w:rsidRPr="00F077DE">
        <w:rPr>
          <w:rFonts w:eastAsia="Times New Roman"/>
          <w:b/>
          <w:sz w:val="18"/>
          <w:szCs w:val="20"/>
        </w:rPr>
        <w:t>...</w:t>
      </w:r>
      <w:r w:rsidR="0094512D" w:rsidRPr="00F077DE">
        <w:rPr>
          <w:rFonts w:eastAsia="Times New Roman"/>
          <w:b/>
          <w:sz w:val="18"/>
          <w:szCs w:val="20"/>
        </w:rPr>
        <w:t>.......</w:t>
      </w:r>
      <w:r w:rsidR="00E73AC9" w:rsidRPr="00F077DE">
        <w:rPr>
          <w:rFonts w:eastAsia="Times New Roman"/>
          <w:b/>
          <w:sz w:val="18"/>
          <w:szCs w:val="20"/>
        </w:rPr>
        <w:t>..din..........</w:t>
      </w:r>
      <w:r w:rsidR="008A3279" w:rsidRPr="00F077DE">
        <w:rPr>
          <w:rFonts w:eastAsia="Times New Roman"/>
          <w:b/>
          <w:sz w:val="18"/>
          <w:szCs w:val="20"/>
        </w:rPr>
        <w:t>...................</w:t>
      </w:r>
      <w:r w:rsidR="00E73AC9" w:rsidRPr="00F077DE">
        <w:rPr>
          <w:rFonts w:eastAsia="Times New Roman"/>
          <w:b/>
          <w:sz w:val="18"/>
          <w:szCs w:val="20"/>
        </w:rPr>
        <w:t>.............</w:t>
      </w:r>
    </w:p>
    <w:p w:rsidR="00E73AC9" w:rsidRPr="00E16C4F" w:rsidRDefault="00726A3F" w:rsidP="00E16C4F">
      <w:pPr>
        <w:spacing w:line="360" w:lineRule="auto"/>
        <w:jc w:val="center"/>
        <w:rPr>
          <w:rFonts w:ascii="Times New Roman" w:hAnsi="Times New Roman" w:cs="Times New Roman"/>
          <w:b/>
          <w:sz w:val="20"/>
          <w:szCs w:val="20"/>
        </w:rPr>
      </w:pPr>
      <w:r w:rsidRPr="00E16C4F">
        <w:rPr>
          <w:rFonts w:ascii="Times New Roman" w:hAnsi="Times New Roman" w:cs="Times New Roman"/>
          <w:b/>
          <w:sz w:val="20"/>
          <w:szCs w:val="20"/>
        </w:rPr>
        <w:t>din Registru Unic de Contractare</w:t>
      </w:r>
      <w:r w:rsidR="00E73AC9" w:rsidRPr="00E16C4F">
        <w:rPr>
          <w:rFonts w:ascii="Times New Roman" w:eastAsia="Times New Roman" w:hAnsi="Times New Roman" w:cs="Times New Roman"/>
          <w:b/>
          <w:sz w:val="20"/>
          <w:szCs w:val="20"/>
        </w:rPr>
        <w:t xml:space="preserve">     </w:t>
      </w:r>
    </w:p>
    <w:p w:rsidR="0094512D" w:rsidRPr="00E16C4F" w:rsidRDefault="0094512D" w:rsidP="008A3279">
      <w:pPr>
        <w:tabs>
          <w:tab w:val="left" w:pos="10440"/>
        </w:tabs>
        <w:spacing w:after="0" w:line="240" w:lineRule="auto"/>
        <w:ind w:right="104"/>
        <w:rPr>
          <w:rFonts w:ascii="Times New Roman" w:eastAsia="Times New Roman" w:hAnsi="Times New Roman" w:cs="Times New Roman"/>
          <w:b/>
          <w:sz w:val="20"/>
          <w:szCs w:val="20"/>
        </w:rPr>
      </w:pPr>
    </w:p>
    <w:p w:rsidR="00E73AC9" w:rsidRPr="00E16C4F" w:rsidRDefault="00E73AC9" w:rsidP="00BD4D6C">
      <w:pPr>
        <w:pStyle w:val="DefaultText"/>
        <w:ind w:right="49" w:firstLine="567"/>
        <w:jc w:val="both"/>
        <w:rPr>
          <w:rFonts w:eastAsia="Times New Roman"/>
          <w:bCs/>
          <w:sz w:val="20"/>
          <w:szCs w:val="20"/>
        </w:rPr>
      </w:pPr>
      <w:r w:rsidRPr="00E16C4F">
        <w:rPr>
          <w:rFonts w:eastAsia="Times New Roman"/>
          <w:bCs/>
          <w:sz w:val="20"/>
          <w:szCs w:val="20"/>
        </w:rPr>
        <w:t xml:space="preserve">În temeiul </w:t>
      </w:r>
      <w:r w:rsidRPr="00E16C4F">
        <w:rPr>
          <w:rFonts w:eastAsia="Times New Roman"/>
          <w:b/>
          <w:bCs/>
          <w:sz w:val="20"/>
          <w:szCs w:val="20"/>
        </w:rPr>
        <w:t>Legii 98/2016</w:t>
      </w:r>
      <w:r w:rsidRPr="00E16C4F">
        <w:rPr>
          <w:rFonts w:eastAsia="Times New Roman"/>
          <w:bCs/>
          <w:sz w:val="20"/>
          <w:szCs w:val="20"/>
        </w:rPr>
        <w:t xml:space="preserve"> privind achizitiile publice</w:t>
      </w:r>
      <w:r w:rsidR="007E6A3D" w:rsidRPr="00E16C4F">
        <w:rPr>
          <w:rFonts w:eastAsia="Times New Roman"/>
          <w:bCs/>
          <w:sz w:val="20"/>
          <w:szCs w:val="20"/>
        </w:rPr>
        <w:t>, cu modificarile si completarile ulterioare</w:t>
      </w:r>
      <w:r w:rsidRPr="00E16C4F">
        <w:rPr>
          <w:rFonts w:eastAsia="Times New Roman"/>
          <w:bCs/>
          <w:sz w:val="20"/>
          <w:szCs w:val="20"/>
        </w:rPr>
        <w:t xml:space="preserve"> </w:t>
      </w:r>
      <w:r w:rsidR="000F6FC4" w:rsidRPr="00E16C4F">
        <w:rPr>
          <w:rFonts w:eastAsia="Times New Roman"/>
          <w:bCs/>
          <w:sz w:val="20"/>
          <w:szCs w:val="20"/>
        </w:rPr>
        <w:t xml:space="preserve">și a </w:t>
      </w:r>
      <w:r w:rsidR="000F6FC4" w:rsidRPr="00E16C4F">
        <w:rPr>
          <w:rFonts w:eastAsia="Times New Roman"/>
          <w:b/>
          <w:bCs/>
          <w:sz w:val="20"/>
          <w:szCs w:val="20"/>
        </w:rPr>
        <w:t xml:space="preserve">Hotărârii </w:t>
      </w:r>
      <w:r w:rsidR="003705E8" w:rsidRPr="00E16C4F">
        <w:rPr>
          <w:rFonts w:eastAsia="Times New Roman"/>
          <w:b/>
          <w:bCs/>
          <w:sz w:val="20"/>
          <w:szCs w:val="20"/>
        </w:rPr>
        <w:t xml:space="preserve">de Guvern </w:t>
      </w:r>
      <w:r w:rsidR="000F6FC4" w:rsidRPr="00E16C4F">
        <w:rPr>
          <w:rFonts w:eastAsia="Times New Roman"/>
          <w:b/>
          <w:bCs/>
          <w:sz w:val="20"/>
          <w:szCs w:val="20"/>
        </w:rPr>
        <w:t>nr. 395/2016</w:t>
      </w:r>
      <w:r w:rsidR="000F6FC4" w:rsidRPr="00E16C4F">
        <w:rPr>
          <w:rFonts w:eastAsia="Times New Roman"/>
          <w:bCs/>
          <w:sz w:val="20"/>
          <w:szCs w:val="20"/>
        </w:rPr>
        <w:t xml:space="preserve"> pentru aprobarea Normelor metodologice de aplicare a prevederilor referitoare la atribuirea contractului de achiziţie publică/acordului-cadru din Legea nr. 98/2016 privind achiziţiile publice</w:t>
      </w:r>
      <w:r w:rsidR="007E6A3D" w:rsidRPr="00E16C4F">
        <w:rPr>
          <w:rFonts w:eastAsia="Times New Roman"/>
          <w:bCs/>
          <w:sz w:val="20"/>
          <w:szCs w:val="20"/>
        </w:rPr>
        <w:t>, cu modificarile si completarile ulterioare</w:t>
      </w:r>
      <w:r w:rsidR="000F6FC4" w:rsidRPr="00E16C4F">
        <w:rPr>
          <w:rFonts w:eastAsia="Times New Roman"/>
          <w:bCs/>
          <w:sz w:val="20"/>
          <w:szCs w:val="20"/>
        </w:rPr>
        <w:t>, s-a încheiat prezentul contract de prestări servicii</w:t>
      </w:r>
      <w:r w:rsidR="0064129C" w:rsidRPr="00E16C4F">
        <w:rPr>
          <w:rFonts w:eastAsia="Times New Roman"/>
          <w:bCs/>
          <w:sz w:val="20"/>
          <w:szCs w:val="20"/>
        </w:rPr>
        <w:t>, între</w:t>
      </w:r>
      <w:r w:rsidR="000F6FC4" w:rsidRPr="00E16C4F">
        <w:rPr>
          <w:rFonts w:eastAsia="Times New Roman"/>
          <w:bCs/>
          <w:sz w:val="20"/>
          <w:szCs w:val="20"/>
        </w:rPr>
        <w:t>:</w:t>
      </w:r>
    </w:p>
    <w:p w:rsidR="0037223D" w:rsidRPr="00E16C4F" w:rsidRDefault="0037223D" w:rsidP="00BD4D6C">
      <w:pPr>
        <w:tabs>
          <w:tab w:val="left" w:pos="10440"/>
        </w:tabs>
        <w:spacing w:after="0" w:line="240" w:lineRule="auto"/>
        <w:ind w:right="49" w:firstLine="567"/>
        <w:jc w:val="both"/>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1.  Părţile contractante</w:t>
      </w:r>
    </w:p>
    <w:p w:rsidR="0037223D" w:rsidRPr="00E16C4F" w:rsidRDefault="0037223D" w:rsidP="00BD4D6C">
      <w:pPr>
        <w:spacing w:after="0" w:line="240" w:lineRule="auto"/>
        <w:ind w:right="49" w:firstLine="567"/>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1.1 - MUNICIPIUL ONEŞTI,</w:t>
      </w:r>
      <w:r w:rsidRPr="00E16C4F">
        <w:rPr>
          <w:rFonts w:ascii="Times New Roman" w:eastAsia="Times New Roman" w:hAnsi="Times New Roman" w:cs="Times New Roman"/>
          <w:sz w:val="20"/>
          <w:szCs w:val="20"/>
        </w:rPr>
        <w:t xml:space="preserve"> persoană juridică de drept public, </w:t>
      </w:r>
      <w:r w:rsidR="00DC0FC9" w:rsidRPr="00E16C4F">
        <w:rPr>
          <w:rFonts w:ascii="Times New Roman" w:eastAsia="Times New Roman" w:hAnsi="Times New Roman" w:cs="Times New Roman"/>
          <w:sz w:val="20"/>
          <w:szCs w:val="20"/>
        </w:rPr>
        <w:t>conform art. 96 alin. (1) din  O.U.G. nr. 57/2019 privind Codul administrativ</w:t>
      </w:r>
      <w:r w:rsidRPr="00E16C4F">
        <w:rPr>
          <w:rFonts w:ascii="Times New Roman" w:eastAsia="Times New Roman" w:hAnsi="Times New Roman" w:cs="Times New Roman"/>
          <w:sz w:val="20"/>
          <w:szCs w:val="20"/>
        </w:rPr>
        <w:t xml:space="preserve">, cu modificările şi completările ulterioare,  având sediul în B-dul Oituz,  nr. 17, telefon/fax: 0234.324243/0234.313911, cod fiscal 4353250, cont deschis la TREZORERIA ONEŞTI, nr. </w:t>
      </w:r>
      <w:r w:rsidRPr="00E16C4F">
        <w:rPr>
          <w:rFonts w:ascii="Times New Roman" w:eastAsia="Times New Roman" w:hAnsi="Times New Roman" w:cs="Times New Roman"/>
          <w:b/>
          <w:sz w:val="20"/>
          <w:szCs w:val="20"/>
        </w:rPr>
        <w:t>RO</w:t>
      </w:r>
      <w:r w:rsidR="00051F93">
        <w:rPr>
          <w:rFonts w:ascii="Times New Roman" w:eastAsia="Times New Roman" w:hAnsi="Times New Roman" w:cs="Times New Roman"/>
          <w:b/>
          <w:sz w:val="20"/>
          <w:szCs w:val="20"/>
        </w:rPr>
        <w:t>17TREZ24A840301200200X</w:t>
      </w:r>
      <w:r w:rsidRPr="00E16C4F">
        <w:rPr>
          <w:rFonts w:ascii="Times New Roman" w:eastAsia="Times New Roman" w:hAnsi="Times New Roman" w:cs="Times New Roman"/>
          <w:sz w:val="20"/>
          <w:szCs w:val="20"/>
        </w:rPr>
        <w:t>, reprezenta</w:t>
      </w:r>
      <w:r w:rsidR="00051F93">
        <w:rPr>
          <w:rFonts w:ascii="Times New Roman" w:eastAsia="Times New Roman" w:hAnsi="Times New Roman" w:cs="Times New Roman"/>
          <w:sz w:val="20"/>
          <w:szCs w:val="20"/>
        </w:rPr>
        <w:t>n</w:t>
      </w:r>
      <w:r w:rsidRPr="00E16C4F">
        <w:rPr>
          <w:rFonts w:ascii="Times New Roman" w:eastAsia="Times New Roman" w:hAnsi="Times New Roman" w:cs="Times New Roman"/>
          <w:sz w:val="20"/>
          <w:szCs w:val="20"/>
        </w:rPr>
        <w:t xml:space="preserve">t legal </w:t>
      </w:r>
      <w:r w:rsidR="006453F1" w:rsidRPr="006453F1">
        <w:rPr>
          <w:rFonts w:ascii="Times New Roman" w:eastAsia="Times New Roman" w:hAnsi="Times New Roman" w:cs="Times New Roman"/>
          <w:b/>
          <w:sz w:val="20"/>
          <w:szCs w:val="20"/>
        </w:rPr>
        <w:t>Viceprimar cu atributii de</w:t>
      </w:r>
      <w:r w:rsidR="006453F1">
        <w:rPr>
          <w:rFonts w:ascii="Times New Roman" w:eastAsia="Times New Roman" w:hAnsi="Times New Roman" w:cs="Times New Roman"/>
          <w:sz w:val="20"/>
          <w:szCs w:val="20"/>
        </w:rPr>
        <w:t xml:space="preserve"> </w:t>
      </w:r>
      <w:r w:rsidRPr="00E16C4F">
        <w:rPr>
          <w:rFonts w:ascii="Times New Roman" w:eastAsia="Times New Roman" w:hAnsi="Times New Roman" w:cs="Times New Roman"/>
          <w:b/>
          <w:sz w:val="20"/>
          <w:szCs w:val="20"/>
        </w:rPr>
        <w:t xml:space="preserve">Primar – </w:t>
      </w:r>
      <w:r w:rsidR="006453F1">
        <w:rPr>
          <w:rFonts w:ascii="Times New Roman" w:eastAsia="Times New Roman" w:hAnsi="Times New Roman" w:cs="Times New Roman"/>
          <w:b/>
          <w:sz w:val="20"/>
          <w:szCs w:val="20"/>
        </w:rPr>
        <w:t xml:space="preserve">JILCU ADRIAN </w:t>
      </w:r>
      <w:r w:rsidRPr="00E16C4F">
        <w:rPr>
          <w:rFonts w:ascii="Times New Roman" w:eastAsia="Times New Roman" w:hAnsi="Times New Roman" w:cs="Times New Roman"/>
          <w:sz w:val="20"/>
          <w:szCs w:val="20"/>
        </w:rPr>
        <w:t xml:space="preserve">, în calitate de </w:t>
      </w:r>
      <w:r w:rsidRPr="00E16C4F">
        <w:rPr>
          <w:rFonts w:ascii="Times New Roman" w:eastAsia="Times New Roman" w:hAnsi="Times New Roman" w:cs="Times New Roman"/>
          <w:b/>
          <w:sz w:val="20"/>
          <w:szCs w:val="20"/>
        </w:rPr>
        <w:t>ACHIZITOR</w:t>
      </w:r>
      <w:r w:rsidRPr="00E16C4F">
        <w:rPr>
          <w:rFonts w:ascii="Times New Roman" w:eastAsia="Times New Roman" w:hAnsi="Times New Roman" w:cs="Times New Roman"/>
          <w:sz w:val="20"/>
          <w:szCs w:val="20"/>
        </w:rPr>
        <w:t>, pe de o parte,</w:t>
      </w:r>
    </w:p>
    <w:p w:rsidR="0037223D" w:rsidRPr="00E16C4F" w:rsidRDefault="0037223D" w:rsidP="00BD4D6C">
      <w:pPr>
        <w:spacing w:after="0" w:line="240" w:lineRule="auto"/>
        <w:ind w:right="49" w:firstLine="567"/>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    şi</w:t>
      </w:r>
    </w:p>
    <w:p w:rsidR="00E16C4F" w:rsidRDefault="007E6A3D" w:rsidP="00E16C4F">
      <w:pPr>
        <w:widowControl w:val="0"/>
        <w:suppressAutoHyphens/>
        <w:spacing w:after="0" w:line="240" w:lineRule="auto"/>
        <w:ind w:right="49" w:firstLine="567"/>
        <w:jc w:val="both"/>
        <w:rPr>
          <w:rFonts w:ascii="Times New Roman" w:eastAsia="Lucida Sans Unicode" w:hAnsi="Times New Roman" w:cs="Times New Roman"/>
          <w:sz w:val="20"/>
          <w:szCs w:val="20"/>
          <w:lang w:eastAsia="ro-RO"/>
        </w:rPr>
      </w:pPr>
      <w:r w:rsidRPr="00E16C4F">
        <w:rPr>
          <w:rFonts w:ascii="Times New Roman" w:eastAsia="Lucida Sans Unicode" w:hAnsi="Times New Roman" w:cs="Times New Roman"/>
          <w:b/>
          <w:sz w:val="20"/>
          <w:szCs w:val="20"/>
          <w:lang w:val="pt-BR" w:eastAsia="ro-RO"/>
        </w:rPr>
        <w:t xml:space="preserve"> 1.2</w:t>
      </w:r>
      <w:r w:rsidRPr="00E16C4F">
        <w:rPr>
          <w:rFonts w:ascii="Times New Roman" w:eastAsia="Lucida Sans Unicode" w:hAnsi="Times New Roman" w:cs="Times New Roman"/>
          <w:sz w:val="20"/>
          <w:szCs w:val="20"/>
          <w:lang w:val="pt-BR" w:eastAsia="ro-RO"/>
        </w:rPr>
        <w:t xml:space="preserve"> </w:t>
      </w:r>
      <w:r w:rsidR="00E16C4F" w:rsidRPr="00E16C4F">
        <w:rPr>
          <w:rFonts w:ascii="Times New Roman" w:eastAsia="Lucida Sans Unicode" w:hAnsi="Times New Roman" w:cs="Times New Roman"/>
          <w:sz w:val="20"/>
          <w:szCs w:val="20"/>
          <w:lang w:eastAsia="ro-RO"/>
        </w:rPr>
        <w:t>……...................</w:t>
      </w:r>
      <w:r w:rsidR="00E16C4F" w:rsidRPr="00E16C4F">
        <w:rPr>
          <w:rFonts w:ascii="Times New Roman" w:eastAsia="Lucida Sans Unicode" w:hAnsi="Times New Roman" w:cs="Times New Roman"/>
          <w:b/>
          <w:i/>
          <w:sz w:val="20"/>
          <w:szCs w:val="20"/>
          <w:lang w:eastAsia="ro-RO"/>
        </w:rPr>
        <w:t>. (se va completa dupa adjudecare) .....</w:t>
      </w:r>
      <w:r w:rsidR="00E16C4F" w:rsidRPr="00E16C4F">
        <w:rPr>
          <w:rFonts w:ascii="Times New Roman" w:eastAsia="Lucida Sans Unicode" w:hAnsi="Times New Roman" w:cs="Times New Roman"/>
          <w:sz w:val="20"/>
          <w:szCs w:val="20"/>
          <w:lang w:eastAsia="ro-RO"/>
        </w:rPr>
        <w:t xml:space="preserve">......…………. </w:t>
      </w:r>
      <w:r w:rsidR="00E16C4F" w:rsidRPr="00E16C4F">
        <w:rPr>
          <w:rFonts w:ascii="Times New Roman" w:eastAsia="Lucida Sans Unicode" w:hAnsi="Times New Roman" w:cs="Times New Roman"/>
          <w:b/>
          <w:i/>
          <w:sz w:val="20"/>
          <w:szCs w:val="20"/>
          <w:lang w:eastAsia="ro-RO"/>
        </w:rPr>
        <w:t>denumită operator economic</w:t>
      </w:r>
      <w:r w:rsidR="00E16C4F" w:rsidRPr="00E16C4F">
        <w:rPr>
          <w:rFonts w:ascii="Times New Roman" w:eastAsia="Lucida Sans Unicode" w:hAnsi="Times New Roman" w:cs="Times New Roman"/>
          <w:sz w:val="20"/>
          <w:szCs w:val="20"/>
          <w:lang w:eastAsia="ro-RO"/>
        </w:rPr>
        <w:t>,  cu sediul ȋn ......................................,  telefon ...................., e-mail ...................., număr de înmatriculare  ........................., cod fiscal  ……………….,  cont  trezorerie  ……………………………….,   reprezentată prin  …………………….., având funcţia de …………………….  în calitate de</w:t>
      </w:r>
      <w:r w:rsidR="00A5309F">
        <w:rPr>
          <w:rFonts w:ascii="Times New Roman" w:eastAsia="Lucida Sans Unicode" w:hAnsi="Times New Roman" w:cs="Times New Roman"/>
          <w:sz w:val="20"/>
          <w:szCs w:val="20"/>
          <w:lang w:eastAsia="ro-RO"/>
        </w:rPr>
        <w:t xml:space="preserve"> </w:t>
      </w:r>
      <w:r w:rsidR="00E16C4F" w:rsidRPr="00E16C4F">
        <w:rPr>
          <w:rFonts w:ascii="Times New Roman" w:eastAsia="Lucida Sans Unicode" w:hAnsi="Times New Roman" w:cs="Times New Roman"/>
          <w:b/>
          <w:sz w:val="20"/>
          <w:szCs w:val="20"/>
          <w:lang w:eastAsia="ro-RO"/>
        </w:rPr>
        <w:t>PRESTATOR,</w:t>
      </w:r>
      <w:r w:rsidR="00E16C4F" w:rsidRPr="00E16C4F">
        <w:rPr>
          <w:rFonts w:ascii="Times New Roman" w:eastAsia="Lucida Sans Unicode" w:hAnsi="Times New Roman" w:cs="Times New Roman"/>
          <w:sz w:val="20"/>
          <w:szCs w:val="20"/>
          <w:lang w:eastAsia="ro-RO"/>
        </w:rPr>
        <w:t xml:space="preserve"> pe de altă parte, a intervenit următorul contract:</w:t>
      </w:r>
    </w:p>
    <w:p w:rsidR="00A5309F" w:rsidRPr="00E16C4F" w:rsidRDefault="00A5309F" w:rsidP="00E16C4F">
      <w:pPr>
        <w:widowControl w:val="0"/>
        <w:suppressAutoHyphens/>
        <w:spacing w:after="0" w:line="240" w:lineRule="auto"/>
        <w:ind w:right="49" w:firstLine="567"/>
        <w:jc w:val="both"/>
        <w:rPr>
          <w:rFonts w:ascii="Times New Roman" w:eastAsia="Lucida Sans Unicode" w:hAnsi="Times New Roman" w:cs="Times New Roman"/>
          <w:sz w:val="20"/>
          <w:szCs w:val="20"/>
          <w:lang w:eastAsia="ro-RO"/>
        </w:rPr>
      </w:pPr>
    </w:p>
    <w:p w:rsidR="0037223D" w:rsidRPr="00E16C4F" w:rsidRDefault="0037223D" w:rsidP="00E16C4F">
      <w:pPr>
        <w:widowControl w:val="0"/>
        <w:suppressAutoHyphens/>
        <w:spacing w:after="0" w:line="240" w:lineRule="auto"/>
        <w:ind w:right="49" w:firstLine="567"/>
        <w:jc w:val="both"/>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2. Definiţii</w:t>
      </w:r>
    </w:p>
    <w:p w:rsidR="0037223D" w:rsidRPr="00E16C4F" w:rsidRDefault="0037223D" w:rsidP="00BD4D6C">
      <w:pPr>
        <w:spacing w:after="0" w:line="240" w:lineRule="auto"/>
        <w:ind w:right="49" w:firstLine="567"/>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2.1. -</w:t>
      </w:r>
      <w:r w:rsidRPr="00E16C4F">
        <w:rPr>
          <w:rFonts w:ascii="Times New Roman" w:eastAsia="Times New Roman" w:hAnsi="Times New Roman" w:cs="Times New Roman"/>
          <w:sz w:val="20"/>
          <w:szCs w:val="20"/>
        </w:rPr>
        <w:t xml:space="preserve"> În prezentul contract următorii termeni vor fi interpretaţi astfel:</w:t>
      </w:r>
    </w:p>
    <w:p w:rsidR="0037223D" w:rsidRPr="00E16C4F" w:rsidRDefault="0037223D" w:rsidP="00445AF3">
      <w:pPr>
        <w:pStyle w:val="ListParagraph"/>
        <w:numPr>
          <w:ilvl w:val="0"/>
          <w:numId w:val="15"/>
        </w:numPr>
        <w:tabs>
          <w:tab w:val="left" w:pos="709"/>
        </w:tabs>
        <w:spacing w:after="0" w:line="240" w:lineRule="auto"/>
        <w:ind w:right="49"/>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contract</w:t>
      </w:r>
      <w:r w:rsidRPr="00E16C4F">
        <w:rPr>
          <w:rFonts w:ascii="Times New Roman" w:eastAsia="Times New Roman" w:hAnsi="Times New Roman" w:cs="Times New Roman"/>
          <w:sz w:val="20"/>
          <w:szCs w:val="20"/>
        </w:rPr>
        <w:t xml:space="preserve"> - prezentul contract </w:t>
      </w:r>
      <w:r w:rsidR="00162BEC" w:rsidRPr="00E16C4F">
        <w:rPr>
          <w:rFonts w:ascii="Times New Roman" w:eastAsia="Times New Roman" w:hAnsi="Times New Roman" w:cs="Times New Roman"/>
          <w:sz w:val="20"/>
          <w:szCs w:val="20"/>
        </w:rPr>
        <w:t>ș</w:t>
      </w:r>
      <w:r w:rsidRPr="00E16C4F">
        <w:rPr>
          <w:rFonts w:ascii="Times New Roman" w:eastAsia="Times New Roman" w:hAnsi="Times New Roman" w:cs="Times New Roman"/>
          <w:sz w:val="20"/>
          <w:szCs w:val="20"/>
        </w:rPr>
        <w:t>i toate anexele sale;</w:t>
      </w:r>
    </w:p>
    <w:p w:rsidR="0037223D" w:rsidRPr="00E16C4F" w:rsidRDefault="0037223D" w:rsidP="00445AF3">
      <w:pPr>
        <w:pStyle w:val="ListParagraph"/>
        <w:numPr>
          <w:ilvl w:val="0"/>
          <w:numId w:val="15"/>
        </w:numPr>
        <w:tabs>
          <w:tab w:val="left" w:pos="709"/>
        </w:tabs>
        <w:spacing w:after="0" w:line="240" w:lineRule="auto"/>
        <w:ind w:right="49"/>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achizitor şi prestator</w:t>
      </w:r>
      <w:r w:rsidRPr="00E16C4F">
        <w:rPr>
          <w:rFonts w:ascii="Times New Roman" w:eastAsia="Times New Roman" w:hAnsi="Times New Roman" w:cs="Times New Roman"/>
          <w:sz w:val="20"/>
          <w:szCs w:val="20"/>
        </w:rPr>
        <w:t xml:space="preserve"> </w:t>
      </w:r>
      <w:r w:rsidR="00162BEC" w:rsidRPr="00E16C4F">
        <w:rPr>
          <w:rFonts w:ascii="Times New Roman" w:eastAsia="Times New Roman" w:hAnsi="Times New Roman" w:cs="Times New Roman"/>
          <w:sz w:val="20"/>
          <w:szCs w:val="20"/>
        </w:rPr>
        <w:t>–</w:t>
      </w:r>
      <w:r w:rsidRPr="00E16C4F">
        <w:rPr>
          <w:rFonts w:ascii="Times New Roman" w:eastAsia="Times New Roman" w:hAnsi="Times New Roman" w:cs="Times New Roman"/>
          <w:sz w:val="20"/>
          <w:szCs w:val="20"/>
        </w:rPr>
        <w:t xml:space="preserve"> p</w:t>
      </w:r>
      <w:r w:rsidR="00162BEC" w:rsidRPr="00E16C4F">
        <w:rPr>
          <w:rFonts w:ascii="Times New Roman" w:eastAsia="Times New Roman" w:hAnsi="Times New Roman" w:cs="Times New Roman"/>
          <w:sz w:val="20"/>
          <w:szCs w:val="20"/>
        </w:rPr>
        <w:t>ă</w:t>
      </w:r>
      <w:r w:rsidRPr="00E16C4F">
        <w:rPr>
          <w:rFonts w:ascii="Times New Roman" w:eastAsia="Times New Roman" w:hAnsi="Times New Roman" w:cs="Times New Roman"/>
          <w:sz w:val="20"/>
          <w:szCs w:val="20"/>
        </w:rPr>
        <w:t>r</w:t>
      </w:r>
      <w:r w:rsidR="00162BEC" w:rsidRPr="00E16C4F">
        <w:rPr>
          <w:rFonts w:ascii="Times New Roman" w:eastAsia="Times New Roman" w:hAnsi="Times New Roman" w:cs="Times New Roman"/>
          <w:sz w:val="20"/>
          <w:szCs w:val="20"/>
        </w:rPr>
        <w:t>ț</w:t>
      </w:r>
      <w:r w:rsidRPr="00E16C4F">
        <w:rPr>
          <w:rFonts w:ascii="Times New Roman" w:eastAsia="Times New Roman" w:hAnsi="Times New Roman" w:cs="Times New Roman"/>
          <w:sz w:val="20"/>
          <w:szCs w:val="20"/>
        </w:rPr>
        <w:t>ile contractante, a</w:t>
      </w:r>
      <w:r w:rsidR="00162BEC" w:rsidRPr="00E16C4F">
        <w:rPr>
          <w:rFonts w:ascii="Times New Roman" w:eastAsia="Times New Roman" w:hAnsi="Times New Roman" w:cs="Times New Roman"/>
          <w:sz w:val="20"/>
          <w:szCs w:val="20"/>
        </w:rPr>
        <w:t>ș</w:t>
      </w:r>
      <w:r w:rsidRPr="00E16C4F">
        <w:rPr>
          <w:rFonts w:ascii="Times New Roman" w:eastAsia="Times New Roman" w:hAnsi="Times New Roman" w:cs="Times New Roman"/>
          <w:sz w:val="20"/>
          <w:szCs w:val="20"/>
        </w:rPr>
        <w:t xml:space="preserve">a cum sunt acestea numite </w:t>
      </w:r>
      <w:r w:rsidR="00162BEC" w:rsidRPr="00E16C4F">
        <w:rPr>
          <w:rFonts w:ascii="Times New Roman" w:eastAsia="Times New Roman" w:hAnsi="Times New Roman" w:cs="Times New Roman"/>
          <w:sz w:val="20"/>
          <w:szCs w:val="20"/>
        </w:rPr>
        <w:t>î</w:t>
      </w:r>
      <w:r w:rsidRPr="00E16C4F">
        <w:rPr>
          <w:rFonts w:ascii="Times New Roman" w:eastAsia="Times New Roman" w:hAnsi="Times New Roman" w:cs="Times New Roman"/>
          <w:sz w:val="20"/>
          <w:szCs w:val="20"/>
        </w:rPr>
        <w:t>n prezentul contract;</w:t>
      </w:r>
    </w:p>
    <w:p w:rsidR="0037223D" w:rsidRPr="00E16C4F" w:rsidRDefault="0037223D" w:rsidP="00445AF3">
      <w:pPr>
        <w:pStyle w:val="ListParagraph"/>
        <w:numPr>
          <w:ilvl w:val="0"/>
          <w:numId w:val="15"/>
        </w:numPr>
        <w:tabs>
          <w:tab w:val="left" w:pos="0"/>
        </w:tabs>
        <w:spacing w:after="0" w:line="240" w:lineRule="auto"/>
        <w:ind w:left="0" w:right="49" w:firstLine="360"/>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preţul contractului</w:t>
      </w:r>
      <w:r w:rsidRPr="00E16C4F">
        <w:rPr>
          <w:rFonts w:ascii="Times New Roman" w:eastAsia="Times New Roman" w:hAnsi="Times New Roman" w:cs="Times New Roman"/>
          <w:sz w:val="20"/>
          <w:szCs w:val="20"/>
        </w:rPr>
        <w:t xml:space="preserve"> </w:t>
      </w:r>
      <w:r w:rsidR="00162BEC" w:rsidRPr="00E16C4F">
        <w:rPr>
          <w:rFonts w:ascii="Times New Roman" w:eastAsia="Times New Roman" w:hAnsi="Times New Roman" w:cs="Times New Roman"/>
          <w:sz w:val="20"/>
          <w:szCs w:val="20"/>
        </w:rPr>
        <w:t>–</w:t>
      </w:r>
      <w:r w:rsidRPr="00E16C4F">
        <w:rPr>
          <w:rFonts w:ascii="Times New Roman" w:eastAsia="Times New Roman" w:hAnsi="Times New Roman" w:cs="Times New Roman"/>
          <w:sz w:val="20"/>
          <w:szCs w:val="20"/>
        </w:rPr>
        <w:t xml:space="preserve"> pre</w:t>
      </w:r>
      <w:r w:rsidR="00162BEC" w:rsidRPr="00E16C4F">
        <w:rPr>
          <w:rFonts w:ascii="Times New Roman" w:eastAsia="Times New Roman" w:hAnsi="Times New Roman" w:cs="Times New Roman"/>
          <w:sz w:val="20"/>
          <w:szCs w:val="20"/>
        </w:rPr>
        <w:t>ț</w:t>
      </w:r>
      <w:r w:rsidRPr="00E16C4F">
        <w:rPr>
          <w:rFonts w:ascii="Times New Roman" w:eastAsia="Times New Roman" w:hAnsi="Times New Roman" w:cs="Times New Roman"/>
          <w:sz w:val="20"/>
          <w:szCs w:val="20"/>
        </w:rPr>
        <w:t>ul pl</w:t>
      </w:r>
      <w:r w:rsidR="00162BEC" w:rsidRPr="00E16C4F">
        <w:rPr>
          <w:rFonts w:ascii="Times New Roman" w:eastAsia="Times New Roman" w:hAnsi="Times New Roman" w:cs="Times New Roman"/>
          <w:sz w:val="20"/>
          <w:szCs w:val="20"/>
        </w:rPr>
        <w:t>ă</w:t>
      </w:r>
      <w:r w:rsidRPr="00E16C4F">
        <w:rPr>
          <w:rFonts w:ascii="Times New Roman" w:eastAsia="Times New Roman" w:hAnsi="Times New Roman" w:cs="Times New Roman"/>
          <w:sz w:val="20"/>
          <w:szCs w:val="20"/>
        </w:rPr>
        <w:t>tibil prestatorului de c</w:t>
      </w:r>
      <w:r w:rsidR="00162BEC" w:rsidRPr="00E16C4F">
        <w:rPr>
          <w:rFonts w:ascii="Times New Roman" w:eastAsia="Times New Roman" w:hAnsi="Times New Roman" w:cs="Times New Roman"/>
          <w:sz w:val="20"/>
          <w:szCs w:val="20"/>
        </w:rPr>
        <w:t>ă</w:t>
      </w:r>
      <w:r w:rsidRPr="00E16C4F">
        <w:rPr>
          <w:rFonts w:ascii="Times New Roman" w:eastAsia="Times New Roman" w:hAnsi="Times New Roman" w:cs="Times New Roman"/>
          <w:sz w:val="20"/>
          <w:szCs w:val="20"/>
        </w:rPr>
        <w:t xml:space="preserve">tre achizitor, </w:t>
      </w:r>
      <w:r w:rsidR="00162BEC" w:rsidRPr="00E16C4F">
        <w:rPr>
          <w:rFonts w:ascii="Times New Roman" w:eastAsia="Times New Roman" w:hAnsi="Times New Roman" w:cs="Times New Roman"/>
          <w:sz w:val="20"/>
          <w:szCs w:val="20"/>
        </w:rPr>
        <w:t>î</w:t>
      </w:r>
      <w:r w:rsidRPr="00E16C4F">
        <w:rPr>
          <w:rFonts w:ascii="Times New Roman" w:eastAsia="Times New Roman" w:hAnsi="Times New Roman" w:cs="Times New Roman"/>
          <w:sz w:val="20"/>
          <w:szCs w:val="20"/>
        </w:rPr>
        <w:t xml:space="preserve">n baza contractului, pentru </w:t>
      </w:r>
      <w:r w:rsidR="00162BEC" w:rsidRPr="00E16C4F">
        <w:rPr>
          <w:rFonts w:ascii="Times New Roman" w:eastAsia="Times New Roman" w:hAnsi="Times New Roman" w:cs="Times New Roman"/>
          <w:sz w:val="20"/>
          <w:szCs w:val="20"/>
        </w:rPr>
        <w:t>î</w:t>
      </w:r>
      <w:r w:rsidRPr="00E16C4F">
        <w:rPr>
          <w:rFonts w:ascii="Times New Roman" w:eastAsia="Times New Roman" w:hAnsi="Times New Roman" w:cs="Times New Roman"/>
          <w:sz w:val="20"/>
          <w:szCs w:val="20"/>
        </w:rPr>
        <w:t>ndeplinirea integral</w:t>
      </w:r>
      <w:r w:rsidR="00162BEC" w:rsidRPr="00E16C4F">
        <w:rPr>
          <w:rFonts w:ascii="Times New Roman" w:eastAsia="Times New Roman" w:hAnsi="Times New Roman" w:cs="Times New Roman"/>
          <w:sz w:val="20"/>
          <w:szCs w:val="20"/>
        </w:rPr>
        <w:t>ă</w:t>
      </w:r>
      <w:r w:rsidRPr="00E16C4F">
        <w:rPr>
          <w:rFonts w:ascii="Times New Roman" w:eastAsia="Times New Roman" w:hAnsi="Times New Roman" w:cs="Times New Roman"/>
          <w:sz w:val="20"/>
          <w:szCs w:val="20"/>
        </w:rPr>
        <w:t xml:space="preserve"> </w:t>
      </w:r>
      <w:r w:rsidR="00162BEC" w:rsidRPr="00E16C4F">
        <w:rPr>
          <w:rFonts w:ascii="Times New Roman" w:eastAsia="Times New Roman" w:hAnsi="Times New Roman" w:cs="Times New Roman"/>
          <w:sz w:val="20"/>
          <w:szCs w:val="20"/>
        </w:rPr>
        <w:t>ș</w:t>
      </w:r>
      <w:r w:rsidRPr="00E16C4F">
        <w:rPr>
          <w:rFonts w:ascii="Times New Roman" w:eastAsia="Times New Roman" w:hAnsi="Times New Roman" w:cs="Times New Roman"/>
          <w:sz w:val="20"/>
          <w:szCs w:val="20"/>
        </w:rPr>
        <w:t>i corespunz</w:t>
      </w:r>
      <w:r w:rsidR="00162BEC" w:rsidRPr="00E16C4F">
        <w:rPr>
          <w:rFonts w:ascii="Times New Roman" w:eastAsia="Times New Roman" w:hAnsi="Times New Roman" w:cs="Times New Roman"/>
          <w:sz w:val="20"/>
          <w:szCs w:val="20"/>
        </w:rPr>
        <w:t>ă</w:t>
      </w:r>
      <w:r w:rsidRPr="00E16C4F">
        <w:rPr>
          <w:rFonts w:ascii="Times New Roman" w:eastAsia="Times New Roman" w:hAnsi="Times New Roman" w:cs="Times New Roman"/>
          <w:sz w:val="20"/>
          <w:szCs w:val="20"/>
        </w:rPr>
        <w:t>toare a tuturor obliga</w:t>
      </w:r>
      <w:r w:rsidR="00162BEC" w:rsidRPr="00E16C4F">
        <w:rPr>
          <w:rFonts w:ascii="Times New Roman" w:eastAsia="Times New Roman" w:hAnsi="Times New Roman" w:cs="Times New Roman"/>
          <w:sz w:val="20"/>
          <w:szCs w:val="20"/>
        </w:rPr>
        <w:t>ț</w:t>
      </w:r>
      <w:r w:rsidRPr="00E16C4F">
        <w:rPr>
          <w:rFonts w:ascii="Times New Roman" w:eastAsia="Times New Roman" w:hAnsi="Times New Roman" w:cs="Times New Roman"/>
          <w:sz w:val="20"/>
          <w:szCs w:val="20"/>
        </w:rPr>
        <w:t>iilor asumate prin contract;</w:t>
      </w:r>
    </w:p>
    <w:p w:rsidR="0037223D" w:rsidRPr="00E16C4F" w:rsidRDefault="0037223D" w:rsidP="00445AF3">
      <w:pPr>
        <w:pStyle w:val="ListParagraph"/>
        <w:numPr>
          <w:ilvl w:val="0"/>
          <w:numId w:val="15"/>
        </w:numPr>
        <w:tabs>
          <w:tab w:val="left" w:pos="709"/>
        </w:tabs>
        <w:spacing w:after="0" w:line="240" w:lineRule="auto"/>
        <w:ind w:right="49"/>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servicii</w:t>
      </w:r>
      <w:r w:rsidRPr="00E16C4F">
        <w:rPr>
          <w:rFonts w:ascii="Times New Roman" w:eastAsia="Times New Roman" w:hAnsi="Times New Roman" w:cs="Times New Roman"/>
          <w:sz w:val="20"/>
          <w:szCs w:val="20"/>
        </w:rPr>
        <w:t xml:space="preserve"> </w:t>
      </w:r>
      <w:r w:rsidR="002077F7" w:rsidRPr="00E16C4F">
        <w:rPr>
          <w:rFonts w:ascii="Times New Roman" w:eastAsia="Times New Roman" w:hAnsi="Times New Roman" w:cs="Times New Roman"/>
          <w:sz w:val="20"/>
          <w:szCs w:val="20"/>
        </w:rPr>
        <w:t>–</w:t>
      </w:r>
      <w:r w:rsidRPr="00E16C4F">
        <w:rPr>
          <w:rFonts w:ascii="Times New Roman" w:eastAsia="Times New Roman" w:hAnsi="Times New Roman" w:cs="Times New Roman"/>
          <w:sz w:val="20"/>
          <w:szCs w:val="20"/>
        </w:rPr>
        <w:t xml:space="preserve"> activit</w:t>
      </w:r>
      <w:r w:rsidR="002077F7" w:rsidRPr="00E16C4F">
        <w:rPr>
          <w:rFonts w:ascii="Times New Roman" w:eastAsia="Times New Roman" w:hAnsi="Times New Roman" w:cs="Times New Roman"/>
          <w:sz w:val="20"/>
          <w:szCs w:val="20"/>
        </w:rPr>
        <w:t>ăț</w:t>
      </w:r>
      <w:r w:rsidRPr="00E16C4F">
        <w:rPr>
          <w:rFonts w:ascii="Times New Roman" w:eastAsia="Times New Roman" w:hAnsi="Times New Roman" w:cs="Times New Roman"/>
          <w:sz w:val="20"/>
          <w:szCs w:val="20"/>
        </w:rPr>
        <w:t>ile a c</w:t>
      </w:r>
      <w:r w:rsidR="002077F7" w:rsidRPr="00E16C4F">
        <w:rPr>
          <w:rFonts w:ascii="Times New Roman" w:eastAsia="Times New Roman" w:hAnsi="Times New Roman" w:cs="Times New Roman"/>
          <w:sz w:val="20"/>
          <w:szCs w:val="20"/>
        </w:rPr>
        <w:t>ă</w:t>
      </w:r>
      <w:r w:rsidRPr="00E16C4F">
        <w:rPr>
          <w:rFonts w:ascii="Times New Roman" w:eastAsia="Times New Roman" w:hAnsi="Times New Roman" w:cs="Times New Roman"/>
          <w:sz w:val="20"/>
          <w:szCs w:val="20"/>
        </w:rPr>
        <w:t>ror prestare face obiectul contractului;</w:t>
      </w:r>
    </w:p>
    <w:p w:rsidR="0037223D" w:rsidRPr="00E16C4F" w:rsidRDefault="0037223D" w:rsidP="00445AF3">
      <w:pPr>
        <w:pStyle w:val="ListParagraph"/>
        <w:numPr>
          <w:ilvl w:val="0"/>
          <w:numId w:val="15"/>
        </w:numPr>
        <w:tabs>
          <w:tab w:val="left" w:pos="0"/>
        </w:tabs>
        <w:spacing w:after="0" w:line="240" w:lineRule="auto"/>
        <w:ind w:left="0" w:right="49" w:firstLine="360"/>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produse</w:t>
      </w:r>
      <w:r w:rsidRPr="00E16C4F">
        <w:rPr>
          <w:rFonts w:ascii="Times New Roman" w:eastAsia="Times New Roman" w:hAnsi="Times New Roman" w:cs="Times New Roman"/>
          <w:sz w:val="20"/>
          <w:szCs w:val="20"/>
        </w:rPr>
        <w:t xml:space="preserve"> - echipamentele, ma</w:t>
      </w:r>
      <w:r w:rsidR="002077F7" w:rsidRPr="00E16C4F">
        <w:rPr>
          <w:rFonts w:ascii="Times New Roman" w:eastAsia="Times New Roman" w:hAnsi="Times New Roman" w:cs="Times New Roman"/>
          <w:sz w:val="20"/>
          <w:szCs w:val="20"/>
        </w:rPr>
        <w:t>ș</w:t>
      </w:r>
      <w:r w:rsidRPr="00E16C4F">
        <w:rPr>
          <w:rFonts w:ascii="Times New Roman" w:eastAsia="Times New Roman" w:hAnsi="Times New Roman" w:cs="Times New Roman"/>
          <w:sz w:val="20"/>
          <w:szCs w:val="20"/>
        </w:rPr>
        <w:t xml:space="preserve">inile, utilajele, piesele de schimb </w:t>
      </w:r>
      <w:r w:rsidR="002077F7" w:rsidRPr="00E16C4F">
        <w:rPr>
          <w:rFonts w:ascii="Times New Roman" w:eastAsia="Times New Roman" w:hAnsi="Times New Roman" w:cs="Times New Roman"/>
          <w:sz w:val="20"/>
          <w:szCs w:val="20"/>
        </w:rPr>
        <w:t>ș</w:t>
      </w:r>
      <w:r w:rsidRPr="00E16C4F">
        <w:rPr>
          <w:rFonts w:ascii="Times New Roman" w:eastAsia="Times New Roman" w:hAnsi="Times New Roman" w:cs="Times New Roman"/>
          <w:sz w:val="20"/>
          <w:szCs w:val="20"/>
        </w:rPr>
        <w:t xml:space="preserve">i orice alte bunuri cuprinse </w:t>
      </w:r>
      <w:r w:rsidR="002077F7" w:rsidRPr="00E16C4F">
        <w:rPr>
          <w:rFonts w:ascii="Times New Roman" w:eastAsia="Times New Roman" w:hAnsi="Times New Roman" w:cs="Times New Roman"/>
          <w:sz w:val="20"/>
          <w:szCs w:val="20"/>
        </w:rPr>
        <w:t>î</w:t>
      </w:r>
      <w:r w:rsidRPr="00E16C4F">
        <w:rPr>
          <w:rFonts w:ascii="Times New Roman" w:eastAsia="Times New Roman" w:hAnsi="Times New Roman" w:cs="Times New Roman"/>
          <w:sz w:val="20"/>
          <w:szCs w:val="20"/>
        </w:rPr>
        <w:t xml:space="preserve">n anexa/anexele la prezentul contract </w:t>
      </w:r>
      <w:r w:rsidR="00C85F72" w:rsidRPr="00E16C4F">
        <w:rPr>
          <w:rFonts w:ascii="Times New Roman" w:eastAsia="Times New Roman" w:hAnsi="Times New Roman" w:cs="Times New Roman"/>
          <w:sz w:val="20"/>
          <w:szCs w:val="20"/>
        </w:rPr>
        <w:t>ș</w:t>
      </w:r>
      <w:r w:rsidRPr="00E16C4F">
        <w:rPr>
          <w:rFonts w:ascii="Times New Roman" w:eastAsia="Times New Roman" w:hAnsi="Times New Roman" w:cs="Times New Roman"/>
          <w:sz w:val="20"/>
          <w:szCs w:val="20"/>
        </w:rPr>
        <w:t>i pe care prestatorul are obliga</w:t>
      </w:r>
      <w:r w:rsidR="00C85F72" w:rsidRPr="00E16C4F">
        <w:rPr>
          <w:rFonts w:ascii="Times New Roman" w:eastAsia="Times New Roman" w:hAnsi="Times New Roman" w:cs="Times New Roman"/>
          <w:sz w:val="20"/>
          <w:szCs w:val="20"/>
        </w:rPr>
        <w:t>ț</w:t>
      </w:r>
      <w:r w:rsidRPr="00E16C4F">
        <w:rPr>
          <w:rFonts w:ascii="Times New Roman" w:eastAsia="Times New Roman" w:hAnsi="Times New Roman" w:cs="Times New Roman"/>
          <w:sz w:val="20"/>
          <w:szCs w:val="20"/>
        </w:rPr>
        <w:t xml:space="preserve">ia de a le furniza </w:t>
      </w:r>
      <w:r w:rsidR="00C85F72" w:rsidRPr="00E16C4F">
        <w:rPr>
          <w:rFonts w:ascii="Times New Roman" w:eastAsia="Times New Roman" w:hAnsi="Times New Roman" w:cs="Times New Roman"/>
          <w:sz w:val="20"/>
          <w:szCs w:val="20"/>
        </w:rPr>
        <w:t>î</w:t>
      </w:r>
      <w:r w:rsidRPr="00E16C4F">
        <w:rPr>
          <w:rFonts w:ascii="Times New Roman" w:eastAsia="Times New Roman" w:hAnsi="Times New Roman" w:cs="Times New Roman"/>
          <w:sz w:val="20"/>
          <w:szCs w:val="20"/>
        </w:rPr>
        <w:t>n leg</w:t>
      </w:r>
      <w:r w:rsidR="00C85F72" w:rsidRPr="00E16C4F">
        <w:rPr>
          <w:rFonts w:ascii="Times New Roman" w:eastAsia="Times New Roman" w:hAnsi="Times New Roman" w:cs="Times New Roman"/>
          <w:sz w:val="20"/>
          <w:szCs w:val="20"/>
        </w:rPr>
        <w:t>ă</w:t>
      </w:r>
      <w:r w:rsidRPr="00E16C4F">
        <w:rPr>
          <w:rFonts w:ascii="Times New Roman" w:eastAsia="Times New Roman" w:hAnsi="Times New Roman" w:cs="Times New Roman"/>
          <w:sz w:val="20"/>
          <w:szCs w:val="20"/>
        </w:rPr>
        <w:t>tur</w:t>
      </w:r>
      <w:r w:rsidR="00C85F72" w:rsidRPr="00E16C4F">
        <w:rPr>
          <w:rFonts w:ascii="Times New Roman" w:eastAsia="Times New Roman" w:hAnsi="Times New Roman" w:cs="Times New Roman"/>
          <w:sz w:val="20"/>
          <w:szCs w:val="20"/>
        </w:rPr>
        <w:t>ă</w:t>
      </w:r>
      <w:r w:rsidRPr="00E16C4F">
        <w:rPr>
          <w:rFonts w:ascii="Times New Roman" w:eastAsia="Times New Roman" w:hAnsi="Times New Roman" w:cs="Times New Roman"/>
          <w:sz w:val="20"/>
          <w:szCs w:val="20"/>
        </w:rPr>
        <w:t xml:space="preserve"> cu serviciile prestate conform contractului;</w:t>
      </w:r>
    </w:p>
    <w:p w:rsidR="00445AF3" w:rsidRPr="00E16C4F" w:rsidRDefault="00E0224B" w:rsidP="00445AF3">
      <w:pPr>
        <w:pStyle w:val="ListParagraph"/>
        <w:numPr>
          <w:ilvl w:val="0"/>
          <w:numId w:val="15"/>
        </w:numPr>
        <w:spacing w:after="0" w:line="240" w:lineRule="auto"/>
        <w:ind w:left="0" w:right="49" w:firstLine="360"/>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standarde</w:t>
      </w:r>
      <w:r w:rsidRPr="00E16C4F">
        <w:rPr>
          <w:rFonts w:ascii="Times New Roman" w:eastAsia="Times New Roman" w:hAnsi="Times New Roman" w:cs="Times New Roman"/>
          <w:sz w:val="20"/>
          <w:szCs w:val="20"/>
        </w:rPr>
        <w:t xml:space="preserve"> – standardele, reglementările tehnice sau altele asemenea </w:t>
      </w:r>
      <w:r w:rsidR="00445AF3" w:rsidRPr="00E16C4F">
        <w:rPr>
          <w:rFonts w:ascii="Times New Roman" w:eastAsia="Times New Roman" w:hAnsi="Times New Roman" w:cs="Times New Roman"/>
          <w:sz w:val="20"/>
          <w:szCs w:val="20"/>
        </w:rPr>
        <w:t>aflate in vigoare</w:t>
      </w:r>
      <w:r w:rsidRPr="00E16C4F">
        <w:rPr>
          <w:rFonts w:ascii="Times New Roman" w:eastAsia="Times New Roman" w:hAnsi="Times New Roman" w:cs="Times New Roman"/>
          <w:sz w:val="20"/>
          <w:szCs w:val="20"/>
        </w:rPr>
        <w:t>;</w:t>
      </w:r>
    </w:p>
    <w:p w:rsidR="00D071B5" w:rsidRPr="00E16C4F" w:rsidRDefault="00D071B5" w:rsidP="00445AF3">
      <w:pPr>
        <w:pStyle w:val="ListParagraph"/>
        <w:numPr>
          <w:ilvl w:val="0"/>
          <w:numId w:val="15"/>
        </w:numPr>
        <w:spacing w:after="0" w:line="240" w:lineRule="auto"/>
        <w:ind w:right="49"/>
        <w:jc w:val="both"/>
        <w:rPr>
          <w:rFonts w:ascii="Times New Roman" w:eastAsia="Times New Roman" w:hAnsi="Times New Roman" w:cs="Times New Roman"/>
          <w:sz w:val="20"/>
          <w:szCs w:val="20"/>
        </w:rPr>
      </w:pPr>
      <w:r w:rsidRPr="00E16C4F">
        <w:rPr>
          <w:rFonts w:ascii="Times New Roman" w:eastAsia="Lucida Sans Unicode" w:hAnsi="Times New Roman" w:cs="Times New Roman"/>
          <w:b/>
          <w:sz w:val="20"/>
          <w:szCs w:val="20"/>
          <w:lang w:eastAsia="ro-RO"/>
        </w:rPr>
        <w:t>ordin administrativ</w:t>
      </w:r>
      <w:r w:rsidRPr="00E16C4F">
        <w:rPr>
          <w:rFonts w:ascii="Times New Roman" w:eastAsia="Lucida Sans Unicode" w:hAnsi="Times New Roman" w:cs="Times New Roman"/>
          <w:sz w:val="20"/>
          <w:szCs w:val="20"/>
          <w:lang w:eastAsia="ro-RO"/>
        </w:rPr>
        <w:t>: orice instrucţiune sau ordin emis de achizitor către prestator privind prestarea serviciilor;</w:t>
      </w:r>
    </w:p>
    <w:p w:rsidR="00D071B5" w:rsidRPr="00E16C4F" w:rsidRDefault="00D071B5" w:rsidP="00445AF3">
      <w:pPr>
        <w:pStyle w:val="ListParagraph"/>
        <w:numPr>
          <w:ilvl w:val="0"/>
          <w:numId w:val="15"/>
        </w:numPr>
        <w:tabs>
          <w:tab w:val="left" w:pos="360"/>
        </w:tabs>
        <w:spacing w:after="0" w:line="240" w:lineRule="auto"/>
        <w:ind w:left="0" w:right="49" w:firstLine="360"/>
        <w:jc w:val="both"/>
        <w:rPr>
          <w:rFonts w:ascii="Times New Roman" w:eastAsia="Lucida Sans Unicode" w:hAnsi="Times New Roman" w:cs="Times New Roman"/>
          <w:sz w:val="20"/>
          <w:szCs w:val="20"/>
          <w:lang w:val="de-DE" w:eastAsia="ro-RO"/>
        </w:rPr>
      </w:pPr>
      <w:r w:rsidRPr="00E16C4F">
        <w:rPr>
          <w:rFonts w:ascii="Times New Roman" w:eastAsia="Lucida Sans Unicode" w:hAnsi="Times New Roman" w:cs="Times New Roman"/>
          <w:b/>
          <w:sz w:val="20"/>
          <w:szCs w:val="20"/>
          <w:lang w:eastAsia="ro-RO"/>
        </w:rPr>
        <w:t>despăgubire generală:</w:t>
      </w:r>
      <w:r w:rsidRPr="00E16C4F">
        <w:rPr>
          <w:rFonts w:ascii="Times New Roman" w:eastAsia="Lucida Sans Unicode" w:hAnsi="Times New Roman" w:cs="Times New Roman"/>
          <w:sz w:val="20"/>
          <w:szCs w:val="20"/>
          <w:lang w:eastAsia="ro-RO"/>
        </w:rPr>
        <w:t xml:space="preserve"> suma, neprevăzută expres în prezentul contract, care este acordată de către instanţa de judecată sau este convenită de către părţi ca şi despăgubire plătibilă părţii prejudiciate în urma încălcării contractului de prestări servicii de către cealaltă parte;</w:t>
      </w:r>
    </w:p>
    <w:p w:rsidR="00D071B5" w:rsidRPr="00E16C4F" w:rsidRDefault="00D071B5" w:rsidP="00445AF3">
      <w:pPr>
        <w:pStyle w:val="ListParagraph"/>
        <w:numPr>
          <w:ilvl w:val="0"/>
          <w:numId w:val="15"/>
        </w:numPr>
        <w:tabs>
          <w:tab w:val="left" w:pos="360"/>
        </w:tabs>
        <w:spacing w:after="0" w:line="240" w:lineRule="auto"/>
        <w:ind w:left="0" w:right="49" w:firstLine="360"/>
        <w:jc w:val="both"/>
        <w:rPr>
          <w:rFonts w:ascii="Times New Roman" w:eastAsia="Lucida Sans Unicode" w:hAnsi="Times New Roman" w:cs="Times New Roman"/>
          <w:sz w:val="20"/>
          <w:szCs w:val="20"/>
          <w:lang w:val="de-DE" w:eastAsia="ro-RO"/>
        </w:rPr>
      </w:pPr>
      <w:r w:rsidRPr="00E16C4F">
        <w:rPr>
          <w:rFonts w:ascii="Times New Roman" w:eastAsia="Lucida Sans Unicode" w:hAnsi="Times New Roman" w:cs="Times New Roman"/>
          <w:b/>
          <w:sz w:val="20"/>
          <w:szCs w:val="20"/>
          <w:lang w:eastAsia="ro-RO"/>
        </w:rPr>
        <w:t>penalitate contractuală:</w:t>
      </w:r>
      <w:r w:rsidRPr="00E16C4F">
        <w:rPr>
          <w:rFonts w:ascii="Times New Roman" w:eastAsia="Lucida Sans Unicode" w:hAnsi="Times New Roman" w:cs="Times New Roman"/>
          <w:sz w:val="20"/>
          <w:szCs w:val="20"/>
          <w:lang w:eastAsia="ro-RO"/>
        </w:rPr>
        <w:t xml:space="preserve"> despăgubirea stabilită în prezentul contract ca fiind plătibilă de către una din părţile contractante către cealaltă parte în caz de neîndeplinire sau îndeplinire necorespunzătoare a obligaţiilor din contract;</w:t>
      </w:r>
    </w:p>
    <w:p w:rsidR="00D071B5" w:rsidRPr="00E16C4F" w:rsidRDefault="00D071B5" w:rsidP="00445AF3">
      <w:pPr>
        <w:pStyle w:val="ListParagraph"/>
        <w:numPr>
          <w:ilvl w:val="0"/>
          <w:numId w:val="15"/>
        </w:numPr>
        <w:tabs>
          <w:tab w:val="left" w:pos="360"/>
        </w:tabs>
        <w:spacing w:after="0" w:line="240" w:lineRule="auto"/>
        <w:ind w:left="0" w:right="49" w:firstLine="360"/>
        <w:jc w:val="both"/>
        <w:rPr>
          <w:rFonts w:ascii="Times New Roman" w:eastAsia="Lucida Sans Unicode" w:hAnsi="Times New Roman" w:cs="Times New Roman"/>
          <w:sz w:val="20"/>
          <w:szCs w:val="20"/>
          <w:lang w:val="de-DE" w:eastAsia="ro-RO"/>
        </w:rPr>
      </w:pPr>
      <w:r w:rsidRPr="00E16C4F">
        <w:rPr>
          <w:rFonts w:ascii="Times New Roman" w:eastAsia="Lucida Sans Unicode" w:hAnsi="Times New Roman" w:cs="Times New Roman"/>
          <w:b/>
          <w:sz w:val="20"/>
          <w:szCs w:val="20"/>
          <w:lang w:eastAsia="ro-RO"/>
        </w:rPr>
        <w:t>termene limită:</w:t>
      </w:r>
      <w:r w:rsidRPr="00E16C4F">
        <w:rPr>
          <w:rFonts w:ascii="Times New Roman" w:eastAsia="Lucida Sans Unicode" w:hAnsi="Times New Roman" w:cs="Times New Roman"/>
          <w:sz w:val="20"/>
          <w:szCs w:val="20"/>
          <w:lang w:eastAsia="ro-RO"/>
        </w:rPr>
        <w:t xml:space="preserve"> perioade din contract care vor începe să curgă din ziua următoare emiterii actului sau producerii evenimentului care reprezintă momentul de început al perioadelor respective. În cazul în care ultima zi a termenului se împlineşte într-o zi nelucrătoare, termenul va expira la sfârşitul următoarei zile lucrătoare;</w:t>
      </w:r>
    </w:p>
    <w:p w:rsidR="00DA7258" w:rsidRPr="00E16C4F" w:rsidRDefault="00DA7258" w:rsidP="00445AF3">
      <w:pPr>
        <w:pStyle w:val="ListParagraph"/>
        <w:numPr>
          <w:ilvl w:val="0"/>
          <w:numId w:val="15"/>
        </w:numPr>
        <w:tabs>
          <w:tab w:val="left" w:pos="360"/>
        </w:tabs>
        <w:spacing w:after="0" w:line="240" w:lineRule="auto"/>
        <w:ind w:left="0" w:right="49" w:firstLine="360"/>
        <w:jc w:val="both"/>
        <w:rPr>
          <w:rFonts w:ascii="Times New Roman" w:eastAsia="Lucida Sans Unicode" w:hAnsi="Times New Roman" w:cs="Times New Roman"/>
          <w:sz w:val="20"/>
          <w:szCs w:val="20"/>
          <w:lang w:val="de-DE" w:eastAsia="ro-RO"/>
        </w:rPr>
      </w:pPr>
      <w:r w:rsidRPr="00E16C4F">
        <w:rPr>
          <w:rFonts w:ascii="Times New Roman" w:eastAsia="Lucida Sans Unicode" w:hAnsi="Times New Roman" w:cs="Times New Roman"/>
          <w:b/>
          <w:bCs/>
          <w:sz w:val="20"/>
          <w:szCs w:val="20"/>
          <w:lang w:eastAsia="ro-RO"/>
        </w:rPr>
        <w:t xml:space="preserve">Supervizor </w:t>
      </w:r>
      <w:r w:rsidRPr="00E16C4F">
        <w:rPr>
          <w:rFonts w:ascii="Times New Roman" w:eastAsia="Lucida Sans Unicode" w:hAnsi="Times New Roman" w:cs="Times New Roman"/>
          <w:sz w:val="20"/>
          <w:szCs w:val="20"/>
          <w:lang w:eastAsia="ro-RO"/>
        </w:rPr>
        <w:t>- denumit în continuare Prestator, Echipă de dirigen</w:t>
      </w:r>
      <w:r w:rsidR="00E64E95" w:rsidRPr="00E16C4F">
        <w:rPr>
          <w:rFonts w:ascii="Times New Roman" w:eastAsia="Lucida Sans Unicode" w:hAnsi="Times New Roman" w:cs="Times New Roman"/>
          <w:sz w:val="20"/>
          <w:szCs w:val="20"/>
          <w:lang w:eastAsia="ro-RO"/>
        </w:rPr>
        <w:t xml:space="preserve">ţie şantier formată din experţi </w:t>
      </w:r>
      <w:r w:rsidRPr="00E16C4F">
        <w:rPr>
          <w:rFonts w:ascii="Times New Roman" w:eastAsia="Lucida Sans Unicode" w:hAnsi="Times New Roman" w:cs="Times New Roman"/>
          <w:sz w:val="20"/>
          <w:szCs w:val="20"/>
          <w:lang w:eastAsia="ro-RO"/>
        </w:rPr>
        <w:t>propuşi în prezentul caiet de sarcini conform capitol 4. Este defin</w:t>
      </w:r>
      <w:r w:rsidR="00E64E95" w:rsidRPr="00E16C4F">
        <w:rPr>
          <w:rFonts w:ascii="Times New Roman" w:eastAsia="Lucida Sans Unicode" w:hAnsi="Times New Roman" w:cs="Times New Roman"/>
          <w:sz w:val="20"/>
          <w:szCs w:val="20"/>
          <w:lang w:eastAsia="ro-RO"/>
        </w:rPr>
        <w:t xml:space="preserve">it conform HG 1/2018 – operator </w:t>
      </w:r>
      <w:r w:rsidRPr="00E16C4F">
        <w:rPr>
          <w:rFonts w:ascii="Times New Roman" w:eastAsia="Lucida Sans Unicode" w:hAnsi="Times New Roman" w:cs="Times New Roman"/>
          <w:sz w:val="20"/>
          <w:szCs w:val="20"/>
          <w:lang w:eastAsia="ro-RO"/>
        </w:rPr>
        <w:t>economic, persoană juridică participantă la procedura de achiziţie pu</w:t>
      </w:r>
      <w:r w:rsidR="00E64E95" w:rsidRPr="00E16C4F">
        <w:rPr>
          <w:rFonts w:ascii="Times New Roman" w:eastAsia="Lucida Sans Unicode" w:hAnsi="Times New Roman" w:cs="Times New Roman"/>
          <w:sz w:val="20"/>
          <w:szCs w:val="20"/>
          <w:lang w:eastAsia="ro-RO"/>
        </w:rPr>
        <w:t xml:space="preserve">blică organizată de Achizitor a </w:t>
      </w:r>
      <w:r w:rsidRPr="00E16C4F">
        <w:rPr>
          <w:rFonts w:ascii="Times New Roman" w:eastAsia="Lucida Sans Unicode" w:hAnsi="Times New Roman" w:cs="Times New Roman"/>
          <w:sz w:val="20"/>
          <w:szCs w:val="20"/>
          <w:lang w:eastAsia="ro-RO"/>
        </w:rPr>
        <w:t>cărei ofertă a fost desemnată câştigătoare şi care va presta servic</w:t>
      </w:r>
      <w:r w:rsidR="00E64E95" w:rsidRPr="00E16C4F">
        <w:rPr>
          <w:rFonts w:ascii="Times New Roman" w:eastAsia="Lucida Sans Unicode" w:hAnsi="Times New Roman" w:cs="Times New Roman"/>
          <w:sz w:val="20"/>
          <w:szCs w:val="20"/>
          <w:lang w:eastAsia="ro-RO"/>
        </w:rPr>
        <w:t xml:space="preserve">ii de dirigenţie de şantier, în </w:t>
      </w:r>
      <w:r w:rsidRPr="00E16C4F">
        <w:rPr>
          <w:rFonts w:ascii="Times New Roman" w:eastAsia="Lucida Sans Unicode" w:hAnsi="Times New Roman" w:cs="Times New Roman"/>
          <w:sz w:val="20"/>
          <w:szCs w:val="20"/>
          <w:lang w:eastAsia="ro-RO"/>
        </w:rPr>
        <w:t>conformitate cu prevederile contractului de servicii, ale caietului d</w:t>
      </w:r>
      <w:r w:rsidR="00E64E95" w:rsidRPr="00E16C4F">
        <w:rPr>
          <w:rFonts w:ascii="Times New Roman" w:eastAsia="Lucida Sans Unicode" w:hAnsi="Times New Roman" w:cs="Times New Roman"/>
          <w:sz w:val="20"/>
          <w:szCs w:val="20"/>
          <w:lang w:eastAsia="ro-RO"/>
        </w:rPr>
        <w:t xml:space="preserve">e sarcini şi ale legislaţiei în </w:t>
      </w:r>
      <w:r w:rsidRPr="00E16C4F">
        <w:rPr>
          <w:rFonts w:ascii="Times New Roman" w:eastAsia="Lucida Sans Unicode" w:hAnsi="Times New Roman" w:cs="Times New Roman"/>
          <w:sz w:val="20"/>
          <w:szCs w:val="20"/>
          <w:lang w:eastAsia="ro-RO"/>
        </w:rPr>
        <w:t>vigoare. Echipa de dirigenţie de şantier va îndeplini toate atribuţiile tehn</w:t>
      </w:r>
      <w:r w:rsidR="00E64E95" w:rsidRPr="00E16C4F">
        <w:rPr>
          <w:rFonts w:ascii="Times New Roman" w:eastAsia="Lucida Sans Unicode" w:hAnsi="Times New Roman" w:cs="Times New Roman"/>
          <w:sz w:val="20"/>
          <w:szCs w:val="20"/>
          <w:lang w:eastAsia="ro-RO"/>
        </w:rPr>
        <w:t xml:space="preserve">ice, financiare şi contractuale </w:t>
      </w:r>
      <w:r w:rsidRPr="00E16C4F">
        <w:rPr>
          <w:rFonts w:ascii="Times New Roman" w:eastAsia="Lucida Sans Unicode" w:hAnsi="Times New Roman" w:cs="Times New Roman"/>
          <w:sz w:val="20"/>
          <w:szCs w:val="20"/>
          <w:lang w:eastAsia="ro-RO"/>
        </w:rPr>
        <w:t>stabilite în Condiţiile Contractuale dintre Achizitor şi Antreprenor. Su</w:t>
      </w:r>
      <w:r w:rsidR="00E64E95" w:rsidRPr="00E16C4F">
        <w:rPr>
          <w:rFonts w:ascii="Times New Roman" w:eastAsia="Lucida Sans Unicode" w:hAnsi="Times New Roman" w:cs="Times New Roman"/>
          <w:sz w:val="20"/>
          <w:szCs w:val="20"/>
          <w:lang w:eastAsia="ro-RO"/>
        </w:rPr>
        <w:t xml:space="preserve">pervizorul reprezintă echipa de </w:t>
      </w:r>
      <w:r w:rsidRPr="00E16C4F">
        <w:rPr>
          <w:rFonts w:ascii="Times New Roman" w:eastAsia="Lucida Sans Unicode" w:hAnsi="Times New Roman" w:cs="Times New Roman"/>
          <w:sz w:val="20"/>
          <w:szCs w:val="20"/>
          <w:lang w:eastAsia="ro-RO"/>
        </w:rPr>
        <w:t>diriginţi de şantier autorizaţi, potrivit prevederilor Legii, şi orice alte persoane pentru îndeplinirea rolului său. Echipa de dirigenţie de şantier propusă de către prestator îndeplineşte funcţia de Supervizor în derularea relaţiilor contractuale Achizitor şi Antreprenor;</w:t>
      </w:r>
    </w:p>
    <w:p w:rsidR="00DA7258" w:rsidRPr="00E16C4F" w:rsidRDefault="00DA7258" w:rsidP="00445AF3">
      <w:pPr>
        <w:pStyle w:val="ListParagraph"/>
        <w:numPr>
          <w:ilvl w:val="0"/>
          <w:numId w:val="15"/>
        </w:numPr>
        <w:tabs>
          <w:tab w:val="left" w:pos="360"/>
        </w:tabs>
        <w:spacing w:after="0" w:line="240" w:lineRule="auto"/>
        <w:ind w:left="0" w:right="49" w:firstLine="360"/>
        <w:jc w:val="both"/>
        <w:rPr>
          <w:rFonts w:ascii="Times New Roman" w:eastAsia="Lucida Sans Unicode" w:hAnsi="Times New Roman" w:cs="Times New Roman"/>
          <w:sz w:val="20"/>
          <w:szCs w:val="20"/>
          <w:lang w:val="de-DE" w:eastAsia="ro-RO"/>
        </w:rPr>
      </w:pPr>
      <w:r w:rsidRPr="00E16C4F">
        <w:rPr>
          <w:rFonts w:ascii="Times New Roman" w:eastAsia="Lucida Sans Unicode" w:hAnsi="Times New Roman" w:cs="Times New Roman"/>
          <w:b/>
          <w:bCs/>
          <w:sz w:val="20"/>
          <w:szCs w:val="20"/>
          <w:lang w:eastAsia="ro-RO"/>
        </w:rPr>
        <w:t>diriginte de şantier</w:t>
      </w:r>
      <w:r w:rsidR="00C55F55">
        <w:rPr>
          <w:rFonts w:ascii="Times New Roman" w:eastAsia="Lucida Sans Unicode" w:hAnsi="Times New Roman" w:cs="Times New Roman"/>
          <w:b/>
          <w:bCs/>
          <w:sz w:val="20"/>
          <w:szCs w:val="20"/>
          <w:lang w:eastAsia="ro-RO"/>
        </w:rPr>
        <w:t xml:space="preserve"> </w:t>
      </w:r>
      <w:r w:rsidRPr="00E16C4F">
        <w:rPr>
          <w:rFonts w:ascii="Times New Roman" w:eastAsia="Lucida Sans Unicode" w:hAnsi="Times New Roman" w:cs="Times New Roman"/>
          <w:sz w:val="20"/>
          <w:szCs w:val="20"/>
          <w:lang w:eastAsia="ro-RO"/>
        </w:rPr>
        <w:t xml:space="preserve">-persoana fizică, parte din echipa de dirigenţie şantier propusă de către Prestator, autorizată conform prevederilor legale, care îndeplineşte condiţiile de studii şi experienţă profesională, responsabilă pentru verificarea calităţii materialelor, produselor puse în lucrare şi pentru verificarea execuţiei corecte a lucrărilor </w:t>
      </w:r>
      <w:r w:rsidRPr="00E16C4F">
        <w:rPr>
          <w:rFonts w:ascii="Times New Roman" w:eastAsia="Lucida Sans Unicode" w:hAnsi="Times New Roman" w:cs="Times New Roman"/>
          <w:sz w:val="20"/>
          <w:szCs w:val="20"/>
          <w:lang w:eastAsia="ro-RO"/>
        </w:rPr>
        <w:lastRenderedPageBreak/>
        <w:t>de construcţii şi instalaţii, fiind răspunzătoare atât faţă de Achizitor, cât şi faţă de organele abilitate ale statului pentru execuţia conformă cu proiectul şi cu reglementările tehnice în vigoare;</w:t>
      </w:r>
    </w:p>
    <w:p w:rsidR="00D071B5" w:rsidRPr="00E16C4F" w:rsidRDefault="00D071B5" w:rsidP="00445AF3">
      <w:pPr>
        <w:pStyle w:val="ListParagraph"/>
        <w:numPr>
          <w:ilvl w:val="0"/>
          <w:numId w:val="15"/>
        </w:numPr>
        <w:spacing w:after="0" w:line="240" w:lineRule="auto"/>
        <w:ind w:left="0" w:right="49" w:firstLine="360"/>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lang w:eastAsia="en-GB"/>
        </w:rPr>
        <w:t>garanţia de bună execuţie:</w:t>
      </w:r>
      <w:r w:rsidRPr="00E16C4F">
        <w:rPr>
          <w:rFonts w:ascii="Times New Roman" w:eastAsia="Times New Roman" w:hAnsi="Times New Roman" w:cs="Times New Roman"/>
          <w:sz w:val="20"/>
          <w:szCs w:val="20"/>
          <w:lang w:val="es-ES"/>
        </w:rPr>
        <w:t xml:space="preserve"> suma de bani care se constituie de către prestator în scopul asigurării autorităţii contractante de îndeplinirea cantitativă, calitativă şi în perioada convenită a contractului.</w:t>
      </w:r>
    </w:p>
    <w:p w:rsidR="00DA7258" w:rsidRPr="00E16C4F" w:rsidRDefault="00273888" w:rsidP="00445AF3">
      <w:pPr>
        <w:pStyle w:val="ListParagraph"/>
        <w:numPr>
          <w:ilvl w:val="0"/>
          <w:numId w:val="15"/>
        </w:numPr>
        <w:spacing w:after="0" w:line="240" w:lineRule="auto"/>
        <w:ind w:left="0" w:right="49" w:firstLine="360"/>
        <w:jc w:val="both"/>
        <w:rPr>
          <w:rFonts w:ascii="Times New Roman" w:eastAsia="Times New Roman" w:hAnsi="Times New Roman" w:cs="Times New Roman"/>
          <w:sz w:val="20"/>
          <w:szCs w:val="20"/>
          <w:lang w:val="pt-BR"/>
        </w:rPr>
      </w:pPr>
      <w:r w:rsidRPr="00E16C4F">
        <w:rPr>
          <w:rFonts w:ascii="Times New Roman" w:eastAsia="Times New Roman" w:hAnsi="Times New Roman" w:cs="Times New Roman"/>
          <w:b/>
          <w:sz w:val="20"/>
          <w:szCs w:val="20"/>
        </w:rPr>
        <w:t>forţa majoră</w:t>
      </w:r>
      <w:r w:rsidRPr="00E16C4F">
        <w:rPr>
          <w:rFonts w:ascii="Times New Roman" w:eastAsia="Times New Roman" w:hAnsi="Times New Roman" w:cs="Times New Roman"/>
          <w:sz w:val="20"/>
          <w:szCs w:val="20"/>
        </w:rPr>
        <w:t xml:space="preserve"> -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Pr="00E16C4F">
        <w:rPr>
          <w:rFonts w:ascii="Times New Roman" w:eastAsia="Times New Roman" w:hAnsi="Times New Roman" w:cs="Times New Roman"/>
          <w:sz w:val="20"/>
          <w:szCs w:val="20"/>
          <w:lang w:val="pt-BR"/>
        </w:rPr>
        <w:t>Nu este considerat forţă majoră un eveniment asemenea celor de mai sus care, fără a crea o imposibilitate de executare, face extrem de costisitoare executarea obligaţiilor uneia din părţi;</w:t>
      </w:r>
    </w:p>
    <w:p w:rsidR="00E10128" w:rsidRPr="00E16C4F" w:rsidRDefault="00E10128" w:rsidP="00445AF3">
      <w:pPr>
        <w:pStyle w:val="DefaultText"/>
        <w:numPr>
          <w:ilvl w:val="0"/>
          <w:numId w:val="15"/>
        </w:numPr>
        <w:ind w:right="49"/>
        <w:jc w:val="both"/>
        <w:rPr>
          <w:rFonts w:eastAsia="Times New Roman"/>
          <w:sz w:val="20"/>
          <w:szCs w:val="20"/>
          <w:lang w:val="de-DE"/>
        </w:rPr>
      </w:pPr>
      <w:r w:rsidRPr="00E16C4F">
        <w:rPr>
          <w:rFonts w:eastAsia="Times New Roman"/>
          <w:b/>
          <w:sz w:val="20"/>
          <w:szCs w:val="20"/>
        </w:rPr>
        <w:t xml:space="preserve">act adiţional: </w:t>
      </w:r>
      <w:r w:rsidRPr="00E16C4F">
        <w:rPr>
          <w:rFonts w:eastAsia="Times New Roman"/>
          <w:sz w:val="20"/>
          <w:szCs w:val="20"/>
        </w:rPr>
        <w:t xml:space="preserve">document prin care se pot modifica termenii şi condiţiile contractului. </w:t>
      </w:r>
    </w:p>
    <w:p w:rsidR="00C03ACB" w:rsidRPr="00E16C4F" w:rsidRDefault="00E10128" w:rsidP="00445AF3">
      <w:pPr>
        <w:pStyle w:val="ListParagraph"/>
        <w:numPr>
          <w:ilvl w:val="0"/>
          <w:numId w:val="15"/>
        </w:numPr>
        <w:tabs>
          <w:tab w:val="left" w:pos="360"/>
        </w:tabs>
        <w:spacing w:after="0" w:line="240" w:lineRule="auto"/>
        <w:ind w:left="0" w:right="49" w:firstLine="360"/>
        <w:jc w:val="both"/>
        <w:rPr>
          <w:rFonts w:ascii="Times New Roman" w:eastAsia="Lucida Sans Unicode" w:hAnsi="Times New Roman" w:cs="Times New Roman"/>
          <w:sz w:val="20"/>
          <w:szCs w:val="20"/>
          <w:lang w:val="de-DE" w:eastAsia="ro-RO"/>
        </w:rPr>
      </w:pPr>
      <w:r w:rsidRPr="00E16C4F">
        <w:rPr>
          <w:rFonts w:ascii="Times New Roman" w:eastAsia="Times New Roman" w:hAnsi="Times New Roman" w:cs="Times New Roman"/>
          <w:b/>
          <w:bCs/>
          <w:sz w:val="20"/>
          <w:szCs w:val="20"/>
        </w:rPr>
        <w:t>conflict de interese</w:t>
      </w:r>
      <w:r w:rsidRPr="00E16C4F">
        <w:rPr>
          <w:rFonts w:ascii="Times New Roman" w:eastAsia="Times New Roman" w:hAnsi="Times New Roman" w:cs="Times New Roman"/>
          <w:sz w:val="20"/>
          <w:szCs w:val="20"/>
        </w:rPr>
        <w:t xml:space="preserve"> înseamnă orice eveniment care influenţează capacitatea </w:t>
      </w:r>
      <w:r w:rsidR="00C03ACB" w:rsidRPr="00E16C4F">
        <w:rPr>
          <w:rFonts w:ascii="Times New Roman" w:eastAsia="Lucida Sans Unicode" w:hAnsi="Times New Roman" w:cs="Times New Roman"/>
          <w:sz w:val="20"/>
          <w:szCs w:val="20"/>
          <w:lang w:eastAsia="ro-RO"/>
        </w:rPr>
        <w:t>prestatorului</w:t>
      </w:r>
      <w:r w:rsidRPr="00E16C4F">
        <w:rPr>
          <w:rFonts w:ascii="Times New Roman" w:eastAsia="Times New Roman" w:hAnsi="Times New Roman" w:cs="Times New Roman"/>
          <w:sz w:val="20"/>
          <w:szCs w:val="20"/>
        </w:rPr>
        <w:t xml:space="preserve">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w:t>
      </w:r>
      <w:r w:rsidR="00C03ACB" w:rsidRPr="00E16C4F">
        <w:rPr>
          <w:rFonts w:ascii="Times New Roman" w:eastAsia="Lucida Sans Unicode" w:hAnsi="Times New Roman" w:cs="Times New Roman"/>
          <w:sz w:val="20"/>
          <w:szCs w:val="20"/>
          <w:lang w:eastAsia="ro-RO"/>
        </w:rPr>
        <w:t>prestatorului.</w:t>
      </w:r>
      <w:r w:rsidRPr="00E16C4F">
        <w:rPr>
          <w:rFonts w:ascii="Times New Roman" w:eastAsia="Times New Roman" w:hAnsi="Times New Roman" w:cs="Times New Roman"/>
          <w:sz w:val="20"/>
          <w:szCs w:val="20"/>
        </w:rPr>
        <w:t xml:space="preserve"> Aceste restricţii sunt de asemenea aplicabile oricăror sub-contractanţi, salariaţi şi experţi ce acţionează sub autoritatea şi controlul </w:t>
      </w:r>
      <w:r w:rsidR="00C03ACB" w:rsidRPr="00E16C4F">
        <w:rPr>
          <w:rFonts w:ascii="Times New Roman" w:eastAsia="Lucida Sans Unicode" w:hAnsi="Times New Roman" w:cs="Times New Roman"/>
          <w:sz w:val="20"/>
          <w:szCs w:val="20"/>
          <w:lang w:eastAsia="ro-RO"/>
        </w:rPr>
        <w:t>prestatorului;</w:t>
      </w:r>
    </w:p>
    <w:p w:rsidR="0094512D" w:rsidRPr="00E16C4F" w:rsidRDefault="0037223D" w:rsidP="00445AF3">
      <w:pPr>
        <w:pStyle w:val="DefaultText"/>
        <w:numPr>
          <w:ilvl w:val="0"/>
          <w:numId w:val="15"/>
        </w:numPr>
        <w:ind w:right="49"/>
        <w:jc w:val="both"/>
        <w:rPr>
          <w:rFonts w:eastAsia="Times New Roman"/>
          <w:sz w:val="20"/>
          <w:szCs w:val="20"/>
        </w:rPr>
      </w:pPr>
      <w:r w:rsidRPr="00E16C4F">
        <w:rPr>
          <w:rFonts w:eastAsia="Times New Roman"/>
          <w:b/>
          <w:sz w:val="20"/>
          <w:szCs w:val="20"/>
        </w:rPr>
        <w:t>zi</w:t>
      </w:r>
      <w:r w:rsidRPr="00E16C4F">
        <w:rPr>
          <w:rFonts w:eastAsia="Times New Roman"/>
          <w:sz w:val="20"/>
          <w:szCs w:val="20"/>
        </w:rPr>
        <w:t xml:space="preserve"> - zi calendaristica; an - 365 de zile;</w:t>
      </w:r>
    </w:p>
    <w:p w:rsidR="00DA7258" w:rsidRPr="00E16C4F" w:rsidRDefault="00DA7258" w:rsidP="00BD4D6C">
      <w:pPr>
        <w:pStyle w:val="DefaultText"/>
        <w:ind w:right="49" w:firstLine="567"/>
        <w:jc w:val="both"/>
        <w:rPr>
          <w:rFonts w:eastAsia="Times New Roman"/>
          <w:sz w:val="20"/>
          <w:szCs w:val="20"/>
        </w:rPr>
      </w:pPr>
    </w:p>
    <w:p w:rsidR="0037223D" w:rsidRPr="00E16C4F" w:rsidRDefault="0037223D" w:rsidP="00BD4D6C">
      <w:pPr>
        <w:spacing w:after="0" w:line="240" w:lineRule="auto"/>
        <w:ind w:right="49" w:firstLine="567"/>
        <w:jc w:val="both"/>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 xml:space="preserve">    3. Interpretare</w:t>
      </w:r>
    </w:p>
    <w:p w:rsidR="009C0257" w:rsidRPr="00E16C4F" w:rsidRDefault="009C0257" w:rsidP="009C0257">
      <w:pPr>
        <w:spacing w:after="0" w:line="240" w:lineRule="auto"/>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3.1.</w:t>
      </w:r>
      <w:r w:rsidRPr="00E16C4F">
        <w:rPr>
          <w:rFonts w:ascii="Times New Roman" w:hAnsi="Times New Roman" w:cs="Times New Roman"/>
          <w:b/>
          <w:color w:val="000000" w:themeColor="text1"/>
          <w:sz w:val="20"/>
          <w:szCs w:val="20"/>
        </w:rPr>
        <w:t xml:space="preserve"> </w:t>
      </w:r>
      <w:r w:rsidRPr="00E16C4F">
        <w:rPr>
          <w:rFonts w:ascii="Times New Roman" w:hAnsi="Times New Roman" w:cs="Times New Roman"/>
          <w:color w:val="000000" w:themeColor="text1"/>
          <w:sz w:val="20"/>
          <w:szCs w:val="20"/>
        </w:rPr>
        <w:t>În prezentul contract, cu excepţia unei prevederi contrare, cuvintele la forma singular vor include forma de plural şi viceversa, acolo unde acest lucru este permis de context.</w:t>
      </w:r>
    </w:p>
    <w:p w:rsidR="009C0257" w:rsidRPr="00E16C4F" w:rsidRDefault="009C0257" w:rsidP="009C0257">
      <w:pPr>
        <w:spacing w:after="0" w:line="240" w:lineRule="auto"/>
        <w:jc w:val="both"/>
        <w:rPr>
          <w:rFonts w:ascii="Times New Roman" w:hAnsi="Times New Roman" w:cs="Times New Roman"/>
          <w:sz w:val="20"/>
          <w:szCs w:val="20"/>
        </w:rPr>
      </w:pPr>
      <w:r w:rsidRPr="00E16C4F">
        <w:rPr>
          <w:rFonts w:ascii="Times New Roman" w:hAnsi="Times New Roman" w:cs="Times New Roman"/>
          <w:sz w:val="20"/>
          <w:szCs w:val="20"/>
        </w:rPr>
        <w:t>3.2.</w:t>
      </w:r>
      <w:r w:rsidRPr="00E16C4F">
        <w:rPr>
          <w:rFonts w:ascii="Times New Roman" w:hAnsi="Times New Roman" w:cs="Times New Roman"/>
          <w:b/>
          <w:sz w:val="20"/>
          <w:szCs w:val="20"/>
        </w:rPr>
        <w:t xml:space="preserve"> </w:t>
      </w:r>
      <w:r w:rsidRPr="00E16C4F">
        <w:rPr>
          <w:rFonts w:ascii="Times New Roman" w:hAnsi="Times New Roman" w:cs="Times New Roman"/>
          <w:sz w:val="20"/>
          <w:szCs w:val="20"/>
        </w:rPr>
        <w:t>Termenul "zi" ori "zile" sau orice referire la zile reprezintă zile calendaristice dacă nu se specifică în mod diferit.</w:t>
      </w:r>
    </w:p>
    <w:p w:rsidR="009C0257" w:rsidRPr="00E16C4F" w:rsidRDefault="009C0257" w:rsidP="009C0257">
      <w:pPr>
        <w:tabs>
          <w:tab w:val="center" w:pos="4153"/>
          <w:tab w:val="right" w:pos="8306"/>
        </w:tabs>
        <w:spacing w:after="0" w:line="240" w:lineRule="auto"/>
        <w:jc w:val="both"/>
        <w:rPr>
          <w:rFonts w:ascii="Times New Roman" w:hAnsi="Times New Roman" w:cs="Times New Roman"/>
          <w:sz w:val="20"/>
          <w:szCs w:val="20"/>
        </w:rPr>
      </w:pPr>
      <w:r w:rsidRPr="00E16C4F">
        <w:rPr>
          <w:rFonts w:ascii="Times New Roman" w:hAnsi="Times New Roman" w:cs="Times New Roman"/>
          <w:sz w:val="20"/>
          <w:szCs w:val="20"/>
        </w:rPr>
        <w:t>3.3 Trimiterile la actele normative includ si modificările si completările ulterioare ale acestora, precum si  orice alte acte normative subsecvente.</w:t>
      </w:r>
    </w:p>
    <w:p w:rsidR="009C0257" w:rsidRPr="00E16C4F" w:rsidRDefault="009C0257" w:rsidP="009C0257">
      <w:pPr>
        <w:tabs>
          <w:tab w:val="center" w:pos="4153"/>
          <w:tab w:val="right" w:pos="8306"/>
        </w:tabs>
        <w:spacing w:after="0" w:line="240" w:lineRule="auto"/>
        <w:jc w:val="both"/>
        <w:rPr>
          <w:rFonts w:ascii="Times New Roman" w:hAnsi="Times New Roman" w:cs="Times New Roman"/>
          <w:sz w:val="20"/>
          <w:szCs w:val="20"/>
        </w:rPr>
      </w:pPr>
      <w:r w:rsidRPr="00E16C4F">
        <w:rPr>
          <w:rFonts w:ascii="Times New Roman" w:hAnsi="Times New Roman" w:cs="Times New Roman"/>
          <w:sz w:val="20"/>
          <w:szCs w:val="20"/>
        </w:rPr>
        <w:t>3.4 În cazul în care oricare dintre prevederile prezentului contract este sau devine nulă, invalidă sau neexecutabilă conform legii, legalitatea, valabilitatea si posibilitatea de executare a celorlalte prevederi din prezentul contract vor rămâne neafectate, iar părtile vor depune eforturile necesare pentru a realiza acele acte si/sau modificări care ar conduce la acelasi rezultat legal si/sau economic care s-a avut în vedere la data încheierii contractului.</w:t>
      </w:r>
    </w:p>
    <w:p w:rsidR="00C05654" w:rsidRPr="00E16C4F" w:rsidRDefault="009C0257" w:rsidP="009C0257">
      <w:pPr>
        <w:spacing w:after="0" w:line="240" w:lineRule="auto"/>
        <w:ind w:right="49"/>
        <w:rPr>
          <w:rFonts w:ascii="Times New Roman" w:eastAsia="Times New Roman" w:hAnsi="Times New Roman" w:cs="Times New Roman"/>
          <w:b/>
          <w:sz w:val="20"/>
          <w:szCs w:val="20"/>
        </w:rPr>
      </w:pPr>
      <w:r w:rsidRPr="00E16C4F">
        <w:rPr>
          <w:rFonts w:ascii="Times New Roman" w:hAnsi="Times New Roman" w:cs="Times New Roman"/>
          <w:sz w:val="20"/>
          <w:szCs w:val="20"/>
        </w:rPr>
        <w:t xml:space="preserve">3.5 Clauzele contractuale susceptibile de mai multe întelesuri se interpretează coroborat cu toate documentele contractului si în conformitate cu prevederile Legii nr.98/2016 </w:t>
      </w:r>
      <w:r w:rsidRPr="00E16C4F">
        <w:rPr>
          <w:rFonts w:ascii="Times New Roman" w:hAnsi="Times New Roman" w:cs="Times New Roman"/>
          <w:bCs/>
          <w:sz w:val="20"/>
          <w:szCs w:val="20"/>
          <w:lang w:eastAsia="ro-RO"/>
        </w:rPr>
        <w:t>privind achiziţiile publice</w:t>
      </w:r>
      <w:r w:rsidRPr="00E16C4F">
        <w:rPr>
          <w:rFonts w:ascii="Times New Roman" w:hAnsi="Times New Roman" w:cs="Times New Roman"/>
          <w:sz w:val="20"/>
          <w:szCs w:val="20"/>
        </w:rPr>
        <w:t xml:space="preserve"> actualizata si a altor acte normative date în aplicarea acesteia</w:t>
      </w:r>
    </w:p>
    <w:p w:rsidR="009C0257" w:rsidRPr="00E16C4F" w:rsidRDefault="009C0257" w:rsidP="00BD4D6C">
      <w:pPr>
        <w:spacing w:after="0" w:line="240" w:lineRule="auto"/>
        <w:ind w:right="49" w:firstLine="567"/>
        <w:jc w:val="center"/>
        <w:rPr>
          <w:rFonts w:ascii="Times New Roman" w:eastAsia="Times New Roman" w:hAnsi="Times New Roman" w:cs="Times New Roman"/>
          <w:b/>
          <w:sz w:val="20"/>
          <w:szCs w:val="20"/>
        </w:rPr>
      </w:pPr>
    </w:p>
    <w:p w:rsidR="0037223D" w:rsidRPr="00E16C4F" w:rsidRDefault="0037223D" w:rsidP="00BD4D6C">
      <w:pPr>
        <w:spacing w:after="0" w:line="240" w:lineRule="auto"/>
        <w:ind w:right="49" w:firstLine="567"/>
        <w:jc w:val="center"/>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Clauze obligatorii</w:t>
      </w:r>
    </w:p>
    <w:p w:rsidR="0037223D" w:rsidRPr="00E16C4F" w:rsidRDefault="0037223D" w:rsidP="00BD4D6C">
      <w:pPr>
        <w:spacing w:after="0" w:line="240" w:lineRule="auto"/>
        <w:ind w:right="49" w:firstLine="567"/>
        <w:jc w:val="both"/>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 xml:space="preserve">    4. Obiectul principal al contractului</w:t>
      </w:r>
    </w:p>
    <w:p w:rsidR="0037223D" w:rsidRPr="0017145A" w:rsidRDefault="00837489" w:rsidP="00306B47">
      <w:pPr>
        <w:pStyle w:val="DefaultText"/>
        <w:ind w:firstLine="142"/>
        <w:jc w:val="both"/>
        <w:rPr>
          <w:rFonts w:eastAsia="Arial"/>
          <w:bCs/>
          <w:color w:val="000000"/>
          <w:sz w:val="20"/>
          <w:szCs w:val="20"/>
          <w:lang w:val="pt-BR"/>
        </w:rPr>
      </w:pPr>
      <w:r w:rsidRPr="00E16C4F">
        <w:rPr>
          <w:rFonts w:eastAsia="Times New Roman"/>
          <w:b/>
          <w:sz w:val="20"/>
          <w:szCs w:val="20"/>
        </w:rPr>
        <w:t xml:space="preserve">4.1. </w:t>
      </w:r>
      <w:r w:rsidR="0037223D" w:rsidRPr="00E16C4F">
        <w:rPr>
          <w:rFonts w:eastAsia="Times New Roman"/>
          <w:sz w:val="20"/>
          <w:szCs w:val="20"/>
        </w:rPr>
        <w:t xml:space="preserve">Prestatorul se obligă să presteze </w:t>
      </w:r>
      <w:r w:rsidR="00487784" w:rsidRPr="00E16C4F">
        <w:rPr>
          <w:rFonts w:eastAsia="Times New Roman"/>
          <w:sz w:val="20"/>
          <w:szCs w:val="20"/>
        </w:rPr>
        <w:t>servicii</w:t>
      </w:r>
      <w:r w:rsidR="00DA7258" w:rsidRPr="00E16C4F">
        <w:rPr>
          <w:rFonts w:eastAsia="Times New Roman"/>
          <w:sz w:val="20"/>
          <w:szCs w:val="20"/>
        </w:rPr>
        <w:t xml:space="preserve"> de dirigentie de santier </w:t>
      </w:r>
      <w:r w:rsidR="009C0257" w:rsidRPr="00E16C4F">
        <w:rPr>
          <w:rFonts w:eastAsia="Times New Roman"/>
          <w:sz w:val="20"/>
          <w:szCs w:val="20"/>
          <w:lang w:eastAsia="el-GR"/>
        </w:rPr>
        <w:t>pentru executia de lucrari la obiectivul</w:t>
      </w:r>
      <w:r w:rsidR="00CE249D" w:rsidRPr="00E16C4F">
        <w:rPr>
          <w:rFonts w:eastAsia="Arial"/>
          <w:b/>
          <w:color w:val="000000"/>
          <w:sz w:val="20"/>
          <w:szCs w:val="20"/>
        </w:rPr>
        <w:t xml:space="preserve">: </w:t>
      </w:r>
      <w:r w:rsidR="00114A90" w:rsidRPr="00114A90">
        <w:rPr>
          <w:rFonts w:eastAsia="Arial"/>
          <w:b/>
          <w:bCs/>
          <w:i/>
          <w:color w:val="000000"/>
          <w:sz w:val="20"/>
          <w:szCs w:val="20"/>
        </w:rPr>
        <w:t>"Lucrari de intretinere trotuare si alei in Municipiul Onesti Judetul Bacau” - Contract subsecvent nr.</w:t>
      </w:r>
      <w:r w:rsidR="00667C3C">
        <w:rPr>
          <w:rFonts w:eastAsia="Arial"/>
          <w:b/>
          <w:bCs/>
          <w:i/>
          <w:color w:val="000000"/>
          <w:sz w:val="20"/>
          <w:szCs w:val="20"/>
        </w:rPr>
        <w:t>2</w:t>
      </w:r>
      <w:r w:rsidR="00CE249D" w:rsidRPr="00E16C4F">
        <w:rPr>
          <w:rFonts w:eastAsia="Calibri"/>
          <w:b/>
          <w:bCs/>
          <w:i/>
          <w:noProof w:val="0"/>
          <w:sz w:val="20"/>
          <w:szCs w:val="20"/>
          <w:lang w:val="pt-BR"/>
        </w:rPr>
        <w:t xml:space="preserve">, </w:t>
      </w:r>
      <w:r w:rsidR="00650820" w:rsidRPr="00E16C4F">
        <w:rPr>
          <w:rFonts w:eastAsia="Arial"/>
          <w:color w:val="000000"/>
          <w:sz w:val="20"/>
          <w:szCs w:val="20"/>
        </w:rPr>
        <w:t>mentionate in contractul</w:t>
      </w:r>
      <w:r w:rsidR="00815BAD" w:rsidRPr="00E16C4F">
        <w:rPr>
          <w:rFonts w:eastAsia="Arial"/>
          <w:color w:val="000000"/>
          <w:sz w:val="20"/>
          <w:szCs w:val="20"/>
        </w:rPr>
        <w:t xml:space="preserve"> subsecvent</w:t>
      </w:r>
      <w:r w:rsidR="00650820" w:rsidRPr="00E16C4F">
        <w:rPr>
          <w:rFonts w:eastAsia="Arial"/>
          <w:color w:val="000000"/>
          <w:sz w:val="20"/>
          <w:szCs w:val="20"/>
        </w:rPr>
        <w:t xml:space="preserve"> nr. </w:t>
      </w:r>
      <w:r w:rsidR="00667C3C">
        <w:rPr>
          <w:rFonts w:eastAsia="Arial"/>
          <w:color w:val="000000"/>
          <w:sz w:val="20"/>
          <w:szCs w:val="20"/>
        </w:rPr>
        <w:t>2</w:t>
      </w:r>
      <w:r w:rsidR="00650820" w:rsidRPr="00E16C4F">
        <w:rPr>
          <w:rFonts w:eastAsia="Arial"/>
          <w:color w:val="000000"/>
          <w:sz w:val="20"/>
          <w:szCs w:val="20"/>
        </w:rPr>
        <w:t xml:space="preserve"> la acordul-cadru</w:t>
      </w:r>
      <w:r w:rsidR="009C0257" w:rsidRPr="00E16C4F">
        <w:rPr>
          <w:rFonts w:eastAsia="Arial"/>
          <w:color w:val="000000"/>
          <w:sz w:val="20"/>
          <w:szCs w:val="20"/>
        </w:rPr>
        <w:t>,</w:t>
      </w:r>
      <w:r w:rsidR="005434E9" w:rsidRPr="00E16C4F">
        <w:rPr>
          <w:rFonts w:eastAsia="Arial"/>
          <w:color w:val="000000"/>
          <w:sz w:val="20"/>
          <w:szCs w:val="20"/>
        </w:rPr>
        <w:t xml:space="preserve"> </w:t>
      </w:r>
      <w:r w:rsidR="009C0257" w:rsidRPr="00E16C4F">
        <w:rPr>
          <w:rFonts w:eastAsia="Arial"/>
          <w:color w:val="000000"/>
          <w:sz w:val="20"/>
          <w:szCs w:val="20"/>
        </w:rPr>
        <w:t xml:space="preserve"> </w:t>
      </w:r>
      <w:r w:rsidR="0037223D" w:rsidRPr="00E16C4F">
        <w:rPr>
          <w:rFonts w:eastAsia="Times New Roman"/>
          <w:sz w:val="20"/>
          <w:szCs w:val="20"/>
        </w:rPr>
        <w:t>în perioada/perioadele convenite şi în conformitate cu obligaţiile asumate prin prezentul contract.</w:t>
      </w:r>
      <w:r w:rsidR="0017145A">
        <w:rPr>
          <w:rFonts w:eastAsia="Times New Roman"/>
          <w:sz w:val="20"/>
          <w:szCs w:val="20"/>
        </w:rPr>
        <w:t xml:space="preserve"> </w:t>
      </w:r>
    </w:p>
    <w:p w:rsidR="0037223D" w:rsidRPr="00E16C4F" w:rsidRDefault="00306B47" w:rsidP="00306B47">
      <w:pPr>
        <w:spacing w:after="0" w:line="240" w:lineRule="auto"/>
        <w:ind w:right="4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37489" w:rsidRPr="00306B47">
        <w:rPr>
          <w:rFonts w:ascii="Times New Roman" w:eastAsia="Times New Roman" w:hAnsi="Times New Roman" w:cs="Times New Roman"/>
          <w:b/>
          <w:sz w:val="20"/>
          <w:szCs w:val="20"/>
        </w:rPr>
        <w:t>4.2.</w:t>
      </w:r>
      <w:r w:rsidR="00837489" w:rsidRPr="00E16C4F">
        <w:rPr>
          <w:rFonts w:ascii="Times New Roman" w:eastAsia="Times New Roman" w:hAnsi="Times New Roman" w:cs="Times New Roman"/>
          <w:sz w:val="20"/>
          <w:szCs w:val="20"/>
        </w:rPr>
        <w:t xml:space="preserve"> </w:t>
      </w:r>
      <w:r w:rsidR="0037223D" w:rsidRPr="00E16C4F">
        <w:rPr>
          <w:rFonts w:ascii="Times New Roman" w:eastAsia="Times New Roman" w:hAnsi="Times New Roman" w:cs="Times New Roman"/>
          <w:sz w:val="20"/>
          <w:szCs w:val="20"/>
        </w:rPr>
        <w:t>Achizitorul se obligă să plătească preţul convenit în prezentul contract pentru serviciile prestate.</w:t>
      </w:r>
    </w:p>
    <w:p w:rsidR="0037223D" w:rsidRPr="00E16C4F" w:rsidRDefault="0037223D" w:rsidP="00BD4D6C">
      <w:pPr>
        <w:spacing w:after="0" w:line="240" w:lineRule="auto"/>
        <w:ind w:right="49" w:firstLine="567"/>
        <w:jc w:val="both"/>
        <w:rPr>
          <w:rFonts w:ascii="Times New Roman" w:eastAsia="Times New Roman" w:hAnsi="Times New Roman" w:cs="Times New Roman"/>
          <w:sz w:val="20"/>
          <w:szCs w:val="20"/>
        </w:rPr>
      </w:pPr>
    </w:p>
    <w:p w:rsidR="0037223D" w:rsidRPr="00E16C4F" w:rsidRDefault="0037223D" w:rsidP="00BD4D6C">
      <w:pPr>
        <w:spacing w:after="0" w:line="240" w:lineRule="auto"/>
        <w:ind w:right="49" w:firstLine="567"/>
        <w:jc w:val="both"/>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 xml:space="preserve">    5. Preţul contractului</w:t>
      </w:r>
    </w:p>
    <w:p w:rsidR="00DA7258" w:rsidRPr="00E16C4F" w:rsidRDefault="00837489" w:rsidP="009C0257">
      <w:pPr>
        <w:pStyle w:val="DefaultText"/>
        <w:ind w:firstLine="567"/>
        <w:jc w:val="both"/>
        <w:rPr>
          <w:b/>
          <w:i/>
          <w:sz w:val="20"/>
          <w:szCs w:val="20"/>
          <w:lang w:eastAsia="ar-SA"/>
        </w:rPr>
      </w:pPr>
      <w:r w:rsidRPr="00E16C4F">
        <w:rPr>
          <w:rFonts w:eastAsia="Times New Roman"/>
          <w:b/>
          <w:sz w:val="20"/>
          <w:szCs w:val="20"/>
        </w:rPr>
        <w:t xml:space="preserve">5.1. </w:t>
      </w:r>
      <w:r w:rsidR="0037223D" w:rsidRPr="00E16C4F">
        <w:rPr>
          <w:rFonts w:eastAsia="Times New Roman"/>
          <w:b/>
          <w:sz w:val="20"/>
          <w:szCs w:val="20"/>
        </w:rPr>
        <w:t xml:space="preserve"> </w:t>
      </w:r>
      <w:r w:rsidR="00DA7258" w:rsidRPr="00E16C4F">
        <w:rPr>
          <w:rFonts w:eastAsia="Times New Roman"/>
          <w:sz w:val="20"/>
          <w:szCs w:val="20"/>
        </w:rPr>
        <w:t xml:space="preserve">Achizitorul se obligă să plătească prestatorului preţul convenit pentru îndeplinirea contractului de servicii de dirigenţie de şantier </w:t>
      </w:r>
      <w:r w:rsidR="009C0257" w:rsidRPr="00E16C4F">
        <w:rPr>
          <w:rFonts w:eastAsia="Times New Roman"/>
          <w:sz w:val="20"/>
          <w:szCs w:val="20"/>
          <w:lang w:eastAsia="el-GR"/>
        </w:rPr>
        <w:t>pentru executia de lucrari la obiectivul</w:t>
      </w:r>
      <w:r w:rsidR="00C55F55">
        <w:rPr>
          <w:rFonts w:eastAsia="Times New Roman"/>
          <w:sz w:val="20"/>
          <w:szCs w:val="20"/>
          <w:lang w:eastAsia="el-GR"/>
        </w:rPr>
        <w:t>:</w:t>
      </w:r>
      <w:r w:rsidR="009C0257" w:rsidRPr="00E16C4F">
        <w:rPr>
          <w:rFonts w:eastAsia="Arial"/>
          <w:b/>
          <w:color w:val="000000"/>
          <w:sz w:val="20"/>
          <w:szCs w:val="20"/>
        </w:rPr>
        <w:t xml:space="preserve"> </w:t>
      </w:r>
      <w:r w:rsidR="00F077DE" w:rsidRPr="00F077DE">
        <w:rPr>
          <w:rFonts w:eastAsia="Calibri"/>
          <w:b/>
          <w:bCs/>
          <w:i/>
          <w:noProof w:val="0"/>
          <w:sz w:val="20"/>
          <w:szCs w:val="20"/>
        </w:rPr>
        <w:t xml:space="preserve">Servicii de </w:t>
      </w:r>
      <w:proofErr w:type="spellStart"/>
      <w:r w:rsidR="00F077DE" w:rsidRPr="00F077DE">
        <w:rPr>
          <w:rFonts w:eastAsia="Calibri"/>
          <w:b/>
          <w:bCs/>
          <w:i/>
          <w:noProof w:val="0"/>
          <w:sz w:val="20"/>
          <w:szCs w:val="20"/>
        </w:rPr>
        <w:t>dirigentie</w:t>
      </w:r>
      <w:proofErr w:type="spellEnd"/>
      <w:r w:rsidR="00F077DE" w:rsidRPr="00F077DE">
        <w:rPr>
          <w:rFonts w:eastAsia="Calibri"/>
          <w:b/>
          <w:bCs/>
          <w:i/>
          <w:noProof w:val="0"/>
          <w:sz w:val="20"/>
          <w:szCs w:val="20"/>
        </w:rPr>
        <w:t xml:space="preserve"> de </w:t>
      </w:r>
      <w:proofErr w:type="spellStart"/>
      <w:r w:rsidR="00F077DE" w:rsidRPr="00F077DE">
        <w:rPr>
          <w:rFonts w:eastAsia="Calibri"/>
          <w:b/>
          <w:bCs/>
          <w:i/>
          <w:noProof w:val="0"/>
          <w:sz w:val="20"/>
          <w:szCs w:val="20"/>
        </w:rPr>
        <w:t>santier</w:t>
      </w:r>
      <w:proofErr w:type="spellEnd"/>
      <w:r w:rsidR="00F077DE" w:rsidRPr="00F077DE">
        <w:rPr>
          <w:rFonts w:eastAsia="Calibri"/>
          <w:b/>
          <w:bCs/>
          <w:i/>
          <w:noProof w:val="0"/>
          <w:sz w:val="20"/>
          <w:szCs w:val="20"/>
        </w:rPr>
        <w:t xml:space="preserve"> pentru </w:t>
      </w:r>
      <w:proofErr w:type="spellStart"/>
      <w:r w:rsidR="00F077DE" w:rsidRPr="00F077DE">
        <w:rPr>
          <w:rFonts w:eastAsia="Calibri"/>
          <w:b/>
          <w:bCs/>
          <w:i/>
          <w:noProof w:val="0"/>
          <w:sz w:val="20"/>
          <w:szCs w:val="20"/>
        </w:rPr>
        <w:t>executia</w:t>
      </w:r>
      <w:proofErr w:type="spellEnd"/>
      <w:r w:rsidR="00F077DE" w:rsidRPr="00F077DE">
        <w:rPr>
          <w:rFonts w:eastAsia="Calibri"/>
          <w:b/>
          <w:bCs/>
          <w:i/>
          <w:noProof w:val="0"/>
          <w:sz w:val="20"/>
          <w:szCs w:val="20"/>
        </w:rPr>
        <w:t xml:space="preserve"> de </w:t>
      </w:r>
      <w:proofErr w:type="spellStart"/>
      <w:r w:rsidR="00F077DE" w:rsidRPr="00F077DE">
        <w:rPr>
          <w:rFonts w:eastAsia="Calibri"/>
          <w:b/>
          <w:bCs/>
          <w:i/>
          <w:noProof w:val="0"/>
          <w:sz w:val="20"/>
          <w:szCs w:val="20"/>
        </w:rPr>
        <w:t>lucrari</w:t>
      </w:r>
      <w:proofErr w:type="spellEnd"/>
      <w:r w:rsidR="00F077DE" w:rsidRPr="00F077DE">
        <w:rPr>
          <w:rFonts w:eastAsia="Calibri"/>
          <w:b/>
          <w:bCs/>
          <w:i/>
          <w:noProof w:val="0"/>
          <w:sz w:val="20"/>
          <w:szCs w:val="20"/>
        </w:rPr>
        <w:t xml:space="preserve"> la obiectivul "LUCRARI DE INTRETINERE A TROTUARELOR DE PE STRAZILE:ALEEA ZORELELOR-PARTIAL, ALEEA CRIZANTEMELOR, ALEEA VIORELELOR SI PARCUL REGINA MARIA DIN MUNICIPIUL ONESTI, JUDETUL BACAU din municipiul Onesti, </w:t>
      </w:r>
      <w:proofErr w:type="spellStart"/>
      <w:r w:rsidR="00F077DE" w:rsidRPr="00F077DE">
        <w:rPr>
          <w:rFonts w:eastAsia="Calibri"/>
          <w:b/>
          <w:bCs/>
          <w:i/>
          <w:noProof w:val="0"/>
          <w:sz w:val="20"/>
          <w:szCs w:val="20"/>
        </w:rPr>
        <w:t>Judetul</w:t>
      </w:r>
      <w:proofErr w:type="spellEnd"/>
      <w:r w:rsidR="00F077DE" w:rsidRPr="00F077DE">
        <w:rPr>
          <w:rFonts w:eastAsia="Calibri"/>
          <w:b/>
          <w:bCs/>
          <w:i/>
          <w:noProof w:val="0"/>
          <w:sz w:val="20"/>
          <w:szCs w:val="20"/>
        </w:rPr>
        <w:t xml:space="preserve"> B</w:t>
      </w:r>
      <w:r w:rsidR="0012389A">
        <w:rPr>
          <w:rFonts w:eastAsia="Calibri"/>
          <w:b/>
          <w:bCs/>
          <w:i/>
          <w:noProof w:val="0"/>
          <w:sz w:val="20"/>
          <w:szCs w:val="20"/>
        </w:rPr>
        <w:t>acau” - Contract subsecvent nr.2</w:t>
      </w:r>
      <w:r w:rsidR="00114A90" w:rsidRPr="00114A90">
        <w:rPr>
          <w:rFonts w:eastAsia="Calibri"/>
          <w:b/>
          <w:bCs/>
          <w:i/>
          <w:noProof w:val="0"/>
          <w:sz w:val="20"/>
          <w:szCs w:val="20"/>
        </w:rPr>
        <w:t>,</w:t>
      </w:r>
    </w:p>
    <w:p w:rsidR="00815BAD" w:rsidRPr="00E16C4F" w:rsidRDefault="00DA7258" w:rsidP="00815BAD">
      <w:pPr>
        <w:spacing w:after="0" w:line="240" w:lineRule="auto"/>
        <w:ind w:right="49" w:firstLine="567"/>
        <w:jc w:val="both"/>
        <w:rPr>
          <w:rFonts w:ascii="Times New Roman" w:eastAsia="Times New Roman" w:hAnsi="Times New Roman" w:cs="Times New Roman"/>
          <w:sz w:val="20"/>
          <w:szCs w:val="20"/>
        </w:rPr>
      </w:pPr>
      <w:r w:rsidRPr="00E16C4F">
        <w:rPr>
          <w:rFonts w:ascii="Times New Roman" w:eastAsia="Times New Roman" w:hAnsi="Times New Roman" w:cs="Times New Roman"/>
          <w:b/>
          <w:bCs/>
          <w:sz w:val="20"/>
          <w:szCs w:val="20"/>
        </w:rPr>
        <w:t>5.2.</w:t>
      </w:r>
      <w:r w:rsidR="00C05654" w:rsidRPr="00E16C4F">
        <w:rPr>
          <w:rFonts w:ascii="Times New Roman" w:eastAsia="Times New Roman" w:hAnsi="Times New Roman" w:cs="Times New Roman"/>
          <w:b/>
          <w:bCs/>
          <w:sz w:val="20"/>
          <w:szCs w:val="20"/>
        </w:rPr>
        <w:t xml:space="preserve"> </w:t>
      </w:r>
      <w:r w:rsidR="0037223D" w:rsidRPr="00E16C4F">
        <w:rPr>
          <w:rFonts w:ascii="Times New Roman" w:eastAsia="Times New Roman" w:hAnsi="Times New Roman" w:cs="Times New Roman"/>
          <w:sz w:val="20"/>
          <w:szCs w:val="20"/>
        </w:rPr>
        <w:t xml:space="preserve">Preţul convenit pentru îndeplinirea contractului, plătibil prestatorului de către achizitor, este </w:t>
      </w:r>
      <w:r w:rsidR="00815BAD" w:rsidRPr="00E16C4F">
        <w:rPr>
          <w:rFonts w:ascii="Times New Roman" w:eastAsia="Times New Roman" w:hAnsi="Times New Roman" w:cs="Times New Roman"/>
          <w:sz w:val="20"/>
          <w:szCs w:val="20"/>
        </w:rPr>
        <w:t xml:space="preserve">de </w:t>
      </w:r>
      <w:r w:rsidR="00A5309F">
        <w:rPr>
          <w:rFonts w:ascii="Times New Roman" w:eastAsia="Times New Roman" w:hAnsi="Times New Roman" w:cs="Times New Roman"/>
          <w:b/>
          <w:sz w:val="20"/>
          <w:szCs w:val="20"/>
        </w:rPr>
        <w:t>..... (</w:t>
      </w:r>
      <w:r w:rsidR="00A5309F" w:rsidRPr="00232C6F">
        <w:rPr>
          <w:rFonts w:ascii="Times New Roman" w:eastAsia="Times New Roman" w:hAnsi="Times New Roman" w:cs="Times New Roman"/>
          <w:b/>
          <w:sz w:val="20"/>
          <w:szCs w:val="20"/>
          <w:highlight w:val="yellow"/>
        </w:rPr>
        <w:t>se completeaza dupa adjudecare</w:t>
      </w:r>
      <w:r w:rsidR="00A5309F">
        <w:rPr>
          <w:rFonts w:ascii="Times New Roman" w:eastAsia="Times New Roman" w:hAnsi="Times New Roman" w:cs="Times New Roman"/>
          <w:b/>
          <w:sz w:val="20"/>
          <w:szCs w:val="20"/>
        </w:rPr>
        <w:t>).........</w:t>
      </w:r>
      <w:r w:rsidR="00815BAD" w:rsidRPr="00E16C4F">
        <w:rPr>
          <w:rFonts w:ascii="Times New Roman" w:eastAsia="Times New Roman" w:hAnsi="Times New Roman" w:cs="Times New Roman"/>
          <w:b/>
          <w:sz w:val="20"/>
          <w:szCs w:val="20"/>
        </w:rPr>
        <w:t xml:space="preserve"> lei fără TVA,</w:t>
      </w:r>
      <w:r w:rsidR="00815BAD" w:rsidRPr="00E16C4F">
        <w:rPr>
          <w:rFonts w:ascii="Times New Roman" w:eastAsia="Times New Roman" w:hAnsi="Times New Roman" w:cs="Times New Roman"/>
          <w:sz w:val="20"/>
          <w:szCs w:val="20"/>
        </w:rPr>
        <w:t xml:space="preserve">  la care se adaugă </w:t>
      </w:r>
      <w:r w:rsidR="00A5309F">
        <w:rPr>
          <w:rFonts w:ascii="Times New Roman" w:eastAsia="Times New Roman" w:hAnsi="Times New Roman" w:cs="Times New Roman"/>
          <w:b/>
          <w:sz w:val="20"/>
          <w:szCs w:val="20"/>
        </w:rPr>
        <w:t>.....</w:t>
      </w:r>
      <w:r w:rsidR="00232C6F">
        <w:rPr>
          <w:rFonts w:ascii="Times New Roman" w:eastAsia="Times New Roman" w:hAnsi="Times New Roman" w:cs="Times New Roman"/>
          <w:b/>
          <w:sz w:val="20"/>
          <w:szCs w:val="20"/>
        </w:rPr>
        <w:t xml:space="preserve"> </w:t>
      </w:r>
      <w:r w:rsidR="00A5309F" w:rsidRPr="00232C6F">
        <w:rPr>
          <w:rFonts w:ascii="Times New Roman" w:eastAsia="Times New Roman" w:hAnsi="Times New Roman" w:cs="Times New Roman"/>
          <w:b/>
          <w:sz w:val="20"/>
          <w:szCs w:val="20"/>
          <w:highlight w:val="yellow"/>
        </w:rPr>
        <w:t>(se completeaza dupa adjudecare)</w:t>
      </w:r>
      <w:r w:rsidR="00232C6F">
        <w:rPr>
          <w:rFonts w:ascii="Times New Roman" w:eastAsia="Times New Roman" w:hAnsi="Times New Roman" w:cs="Times New Roman"/>
          <w:b/>
          <w:sz w:val="20"/>
          <w:szCs w:val="20"/>
        </w:rPr>
        <w:t xml:space="preserve"> </w:t>
      </w:r>
      <w:r w:rsidR="00A5309F">
        <w:rPr>
          <w:rFonts w:ascii="Times New Roman" w:eastAsia="Times New Roman" w:hAnsi="Times New Roman" w:cs="Times New Roman"/>
          <w:b/>
          <w:sz w:val="20"/>
          <w:szCs w:val="20"/>
        </w:rPr>
        <w:t>.......</w:t>
      </w:r>
      <w:r w:rsidR="00815BAD" w:rsidRPr="00E16C4F">
        <w:rPr>
          <w:rFonts w:ascii="Times New Roman" w:eastAsia="Times New Roman" w:hAnsi="Times New Roman" w:cs="Times New Roman"/>
          <w:sz w:val="20"/>
          <w:szCs w:val="20"/>
        </w:rPr>
        <w:t xml:space="preserve"> </w:t>
      </w:r>
      <w:r w:rsidR="00815BAD" w:rsidRPr="00E16C4F">
        <w:rPr>
          <w:rFonts w:ascii="Times New Roman" w:eastAsia="Times New Roman" w:hAnsi="Times New Roman" w:cs="Times New Roman"/>
          <w:b/>
          <w:sz w:val="20"/>
          <w:szCs w:val="20"/>
        </w:rPr>
        <w:t xml:space="preserve"> lei TVA</w:t>
      </w:r>
      <w:r w:rsidR="00815BAD" w:rsidRPr="00E16C4F">
        <w:rPr>
          <w:rFonts w:ascii="Times New Roman" w:eastAsia="Times New Roman" w:hAnsi="Times New Roman" w:cs="Times New Roman"/>
          <w:sz w:val="20"/>
          <w:szCs w:val="20"/>
        </w:rPr>
        <w:t xml:space="preserve">.  </w:t>
      </w:r>
      <w:r w:rsidR="00815BAD" w:rsidRPr="00E16C4F">
        <w:rPr>
          <w:rFonts w:ascii="Times New Roman" w:eastAsia="Times New Roman" w:hAnsi="Times New Roman" w:cs="Times New Roman"/>
          <w:b/>
          <w:sz w:val="20"/>
          <w:szCs w:val="20"/>
        </w:rPr>
        <w:t>I</w:t>
      </w:r>
      <w:r w:rsidR="003F4C56" w:rsidRPr="00E16C4F">
        <w:rPr>
          <w:rFonts w:ascii="Times New Roman" w:eastAsia="Times New Roman" w:hAnsi="Times New Roman" w:cs="Times New Roman"/>
          <w:b/>
          <w:sz w:val="20"/>
          <w:szCs w:val="20"/>
        </w:rPr>
        <w:t xml:space="preserve">n final, prețul total va fi de </w:t>
      </w:r>
      <w:r w:rsidR="00A5309F">
        <w:rPr>
          <w:rFonts w:ascii="Times New Roman" w:eastAsia="Times New Roman" w:hAnsi="Times New Roman" w:cs="Times New Roman"/>
          <w:b/>
          <w:sz w:val="20"/>
          <w:szCs w:val="20"/>
        </w:rPr>
        <w:t>........</w:t>
      </w:r>
      <w:r w:rsidR="00232C6F">
        <w:rPr>
          <w:rFonts w:ascii="Times New Roman" w:eastAsia="Times New Roman" w:hAnsi="Times New Roman" w:cs="Times New Roman"/>
          <w:b/>
          <w:sz w:val="20"/>
          <w:szCs w:val="20"/>
        </w:rPr>
        <w:t xml:space="preserve"> </w:t>
      </w:r>
      <w:r w:rsidR="00A5309F">
        <w:rPr>
          <w:rFonts w:ascii="Times New Roman" w:eastAsia="Times New Roman" w:hAnsi="Times New Roman" w:cs="Times New Roman"/>
          <w:b/>
          <w:sz w:val="20"/>
          <w:szCs w:val="20"/>
        </w:rPr>
        <w:t>(</w:t>
      </w:r>
      <w:r w:rsidR="00A5309F" w:rsidRPr="00232C6F">
        <w:rPr>
          <w:rFonts w:ascii="Times New Roman" w:eastAsia="Times New Roman" w:hAnsi="Times New Roman" w:cs="Times New Roman"/>
          <w:b/>
          <w:sz w:val="20"/>
          <w:szCs w:val="20"/>
          <w:highlight w:val="yellow"/>
        </w:rPr>
        <w:t>se completeaza dupa adjudecare</w:t>
      </w:r>
      <w:r w:rsidR="00A5309F">
        <w:rPr>
          <w:rFonts w:ascii="Times New Roman" w:eastAsia="Times New Roman" w:hAnsi="Times New Roman" w:cs="Times New Roman"/>
          <w:b/>
          <w:sz w:val="20"/>
          <w:szCs w:val="20"/>
        </w:rPr>
        <w:t>)</w:t>
      </w:r>
      <w:r w:rsidR="00232C6F">
        <w:rPr>
          <w:rFonts w:ascii="Times New Roman" w:eastAsia="Times New Roman" w:hAnsi="Times New Roman" w:cs="Times New Roman"/>
          <w:b/>
          <w:sz w:val="20"/>
          <w:szCs w:val="20"/>
        </w:rPr>
        <w:t xml:space="preserve"> </w:t>
      </w:r>
      <w:r w:rsidR="00A5309F">
        <w:rPr>
          <w:rFonts w:ascii="Times New Roman" w:eastAsia="Times New Roman" w:hAnsi="Times New Roman" w:cs="Times New Roman"/>
          <w:b/>
          <w:sz w:val="20"/>
          <w:szCs w:val="20"/>
        </w:rPr>
        <w:t>............</w:t>
      </w:r>
      <w:r w:rsidR="003F4C56" w:rsidRPr="00E16C4F">
        <w:rPr>
          <w:rFonts w:ascii="Times New Roman" w:eastAsia="Times New Roman" w:hAnsi="Times New Roman" w:cs="Times New Roman"/>
          <w:b/>
          <w:sz w:val="20"/>
          <w:szCs w:val="20"/>
        </w:rPr>
        <w:t xml:space="preserve"> </w:t>
      </w:r>
      <w:r w:rsidR="00815BAD" w:rsidRPr="00E16C4F">
        <w:rPr>
          <w:rFonts w:ascii="Times New Roman" w:eastAsia="Times New Roman" w:hAnsi="Times New Roman" w:cs="Times New Roman"/>
          <w:b/>
          <w:sz w:val="20"/>
          <w:szCs w:val="20"/>
        </w:rPr>
        <w:t>lei</w:t>
      </w:r>
      <w:r w:rsidR="00815BAD" w:rsidRPr="00E16C4F">
        <w:rPr>
          <w:rFonts w:ascii="Times New Roman" w:eastAsia="Times New Roman" w:hAnsi="Times New Roman" w:cs="Times New Roman"/>
          <w:sz w:val="20"/>
          <w:szCs w:val="20"/>
        </w:rPr>
        <w:t>.</w:t>
      </w:r>
    </w:p>
    <w:p w:rsidR="0094512D" w:rsidRPr="00E16C4F" w:rsidRDefault="0094512D" w:rsidP="00BD4D6C">
      <w:pPr>
        <w:spacing w:after="0" w:line="240" w:lineRule="auto"/>
        <w:ind w:right="49" w:firstLine="567"/>
        <w:jc w:val="both"/>
        <w:rPr>
          <w:rFonts w:ascii="Times New Roman" w:eastAsia="Times New Roman" w:hAnsi="Times New Roman" w:cs="Times New Roman"/>
          <w:sz w:val="20"/>
          <w:szCs w:val="20"/>
        </w:rPr>
      </w:pPr>
    </w:p>
    <w:p w:rsidR="0037223D" w:rsidRPr="00E16C4F" w:rsidRDefault="0037223D" w:rsidP="00BD4D6C">
      <w:pPr>
        <w:spacing w:after="0" w:line="240" w:lineRule="auto"/>
        <w:ind w:right="49" w:firstLine="567"/>
        <w:jc w:val="both"/>
        <w:rPr>
          <w:rFonts w:ascii="Times New Roman" w:eastAsia="Times New Roman" w:hAnsi="Times New Roman" w:cs="Times New Roman"/>
          <w:b/>
          <w:sz w:val="20"/>
          <w:szCs w:val="20"/>
        </w:rPr>
      </w:pPr>
      <w:r w:rsidRPr="00E16C4F">
        <w:rPr>
          <w:rFonts w:ascii="Times New Roman" w:eastAsia="Times New Roman" w:hAnsi="Times New Roman" w:cs="Times New Roman"/>
          <w:color w:val="FF0000"/>
          <w:sz w:val="20"/>
          <w:szCs w:val="20"/>
        </w:rPr>
        <w:t xml:space="preserve">    </w:t>
      </w:r>
      <w:r w:rsidRPr="00E16C4F">
        <w:rPr>
          <w:rFonts w:ascii="Times New Roman" w:eastAsia="Times New Roman" w:hAnsi="Times New Roman" w:cs="Times New Roman"/>
          <w:b/>
          <w:sz w:val="20"/>
          <w:szCs w:val="20"/>
        </w:rPr>
        <w:t>6. Durata contractului</w:t>
      </w:r>
    </w:p>
    <w:p w:rsidR="003A773D" w:rsidRPr="00E16C4F" w:rsidRDefault="003A773D" w:rsidP="00BD4D6C">
      <w:pPr>
        <w:pStyle w:val="DefaultText2"/>
        <w:ind w:right="49" w:firstLine="567"/>
        <w:jc w:val="both"/>
        <w:rPr>
          <w:rFonts w:eastAsia="Times New Roman"/>
          <w:sz w:val="20"/>
          <w:lang w:val="it-IT"/>
        </w:rPr>
      </w:pPr>
      <w:r w:rsidRPr="00E16C4F">
        <w:rPr>
          <w:rFonts w:eastAsia="Times New Roman"/>
          <w:b/>
          <w:sz w:val="20"/>
          <w:lang w:val="it-IT"/>
        </w:rPr>
        <w:t>6.1</w:t>
      </w:r>
      <w:r w:rsidR="00DF4EA6" w:rsidRPr="00E16C4F">
        <w:rPr>
          <w:rFonts w:eastAsia="Times New Roman"/>
          <w:b/>
          <w:sz w:val="20"/>
          <w:lang w:val="it-IT"/>
        </w:rPr>
        <w:t>.</w:t>
      </w:r>
      <w:r w:rsidRPr="00E16C4F">
        <w:rPr>
          <w:rFonts w:eastAsia="Times New Roman"/>
          <w:b/>
          <w:sz w:val="20"/>
          <w:lang w:val="it-IT"/>
        </w:rPr>
        <w:t xml:space="preserve"> </w:t>
      </w:r>
      <w:r w:rsidRPr="00E16C4F">
        <w:rPr>
          <w:rFonts w:eastAsia="Times New Roman"/>
          <w:sz w:val="20"/>
          <w:lang w:val="it-IT"/>
        </w:rPr>
        <w:t>Contractul începe să  producă efectele de la data semnării de către părţi.</w:t>
      </w:r>
    </w:p>
    <w:p w:rsidR="00304349" w:rsidRPr="00E16C4F" w:rsidRDefault="007A6F06" w:rsidP="00BD4D6C">
      <w:pPr>
        <w:pStyle w:val="DefaultText2"/>
        <w:ind w:right="49" w:firstLine="567"/>
        <w:jc w:val="both"/>
        <w:rPr>
          <w:rFonts w:eastAsia="Times New Roman"/>
          <w:sz w:val="20"/>
        </w:rPr>
      </w:pPr>
      <w:r w:rsidRPr="00E16C4F">
        <w:rPr>
          <w:rFonts w:eastAsia="Times New Roman"/>
          <w:b/>
          <w:sz w:val="20"/>
          <w:lang w:val="it-IT"/>
        </w:rPr>
        <w:t xml:space="preserve">6.2. </w:t>
      </w:r>
      <w:r w:rsidR="003A773D" w:rsidRPr="00E16C4F">
        <w:rPr>
          <w:rFonts w:eastAsia="Times New Roman"/>
          <w:sz w:val="20"/>
          <w:lang w:val="it-IT"/>
        </w:rPr>
        <w:t xml:space="preserve">Durata </w:t>
      </w:r>
      <w:r w:rsidRPr="00E16C4F">
        <w:rPr>
          <w:rFonts w:eastAsia="Times New Roman"/>
          <w:sz w:val="20"/>
        </w:rPr>
        <w:t>de</w:t>
      </w:r>
      <w:r w:rsidR="00304349" w:rsidRPr="00E16C4F">
        <w:rPr>
          <w:rFonts w:eastAsia="Times New Roman"/>
          <w:sz w:val="20"/>
        </w:rPr>
        <w:t xml:space="preserve"> prestarea serviciilor este egala cu durata de executie a lucrarilor</w:t>
      </w:r>
      <w:r w:rsidR="00411873" w:rsidRPr="00E16C4F">
        <w:rPr>
          <w:rFonts w:eastAsia="Times New Roman"/>
          <w:sz w:val="20"/>
        </w:rPr>
        <w:t xml:space="preserve"> –</w:t>
      </w:r>
      <w:r w:rsidR="00304349" w:rsidRPr="00E16C4F">
        <w:rPr>
          <w:rFonts w:eastAsia="Times New Roman"/>
          <w:sz w:val="20"/>
        </w:rPr>
        <w:t xml:space="preserve"> </w:t>
      </w:r>
      <w:r w:rsidR="009C0257" w:rsidRPr="00E16C4F">
        <w:rPr>
          <w:rFonts w:eastAsia="Times New Roman"/>
          <w:sz w:val="20"/>
        </w:rPr>
        <w:t>9</w:t>
      </w:r>
      <w:r w:rsidR="00445AF3" w:rsidRPr="00E16C4F">
        <w:rPr>
          <w:rFonts w:eastAsia="Times New Roman"/>
          <w:sz w:val="20"/>
        </w:rPr>
        <w:t>0 de zile</w:t>
      </w:r>
      <w:r w:rsidR="00304349" w:rsidRPr="00E16C4F">
        <w:rPr>
          <w:rFonts w:eastAsia="Times New Roman"/>
          <w:sz w:val="20"/>
        </w:rPr>
        <w:t xml:space="preserve"> si  perioada de garantie a acestora – conform contract executie de lucrari</w:t>
      </w:r>
      <w:r w:rsidR="00A602DB" w:rsidRPr="00E16C4F">
        <w:rPr>
          <w:rFonts w:eastAsia="Times New Roman"/>
          <w:sz w:val="20"/>
        </w:rPr>
        <w:t xml:space="preserve"> si legislatiei din domeniu in vigoare</w:t>
      </w:r>
      <w:r w:rsidR="00304349" w:rsidRPr="00E16C4F">
        <w:rPr>
          <w:rFonts w:eastAsia="Times New Roman"/>
          <w:sz w:val="20"/>
        </w:rPr>
        <w:t xml:space="preserve">. Prelungirea termenului de execuţie a lucrărilor de </w:t>
      </w:r>
      <w:r w:rsidR="009C0257" w:rsidRPr="00E16C4F">
        <w:rPr>
          <w:rFonts w:eastAsia="Times New Roman"/>
          <w:sz w:val="20"/>
        </w:rPr>
        <w:t>intretinere</w:t>
      </w:r>
      <w:r w:rsidR="00445AF3" w:rsidRPr="00E16C4F">
        <w:rPr>
          <w:rFonts w:eastAsia="Times New Roman"/>
          <w:sz w:val="20"/>
        </w:rPr>
        <w:t xml:space="preserve"> a trotuarelor </w:t>
      </w:r>
      <w:r w:rsidR="00304349" w:rsidRPr="00E16C4F">
        <w:rPr>
          <w:rFonts w:eastAsia="Times New Roman"/>
          <w:sz w:val="20"/>
        </w:rPr>
        <w:t>va conduce la prelungirea contractului de prestari servicii cu aceeaşi perioada, prin act aditional, fara modificarea pretului contractului.</w:t>
      </w:r>
      <w:r w:rsidRPr="00E16C4F">
        <w:rPr>
          <w:rFonts w:eastAsia="Times New Roman"/>
          <w:sz w:val="20"/>
        </w:rPr>
        <w:t xml:space="preserve"> Prestarea serviciilor de dirigentie de santier v</w:t>
      </w:r>
      <w:r w:rsidR="006925D4" w:rsidRPr="00E16C4F">
        <w:rPr>
          <w:rFonts w:eastAsia="Times New Roman"/>
          <w:sz w:val="20"/>
        </w:rPr>
        <w:t>a</w:t>
      </w:r>
      <w:r w:rsidRPr="00E16C4F">
        <w:rPr>
          <w:rFonts w:eastAsia="Times New Roman"/>
          <w:sz w:val="20"/>
        </w:rPr>
        <w:t xml:space="preserve"> incepe in baza ordinului de incepere emis de achizitor.</w:t>
      </w:r>
    </w:p>
    <w:p w:rsidR="00304349" w:rsidRPr="00E16C4F" w:rsidRDefault="00304349" w:rsidP="00BD4D6C">
      <w:pPr>
        <w:pStyle w:val="DefaultText2"/>
        <w:ind w:right="49" w:firstLine="567"/>
        <w:jc w:val="both"/>
        <w:rPr>
          <w:rFonts w:eastAsia="Times New Roman"/>
          <w:sz w:val="20"/>
        </w:rPr>
      </w:pPr>
      <w:r w:rsidRPr="00E16C4F">
        <w:rPr>
          <w:rFonts w:eastAsia="Times New Roman"/>
          <w:b/>
          <w:sz w:val="20"/>
        </w:rPr>
        <w:t>6.</w:t>
      </w:r>
      <w:r w:rsidR="00DF4EA6" w:rsidRPr="00E16C4F">
        <w:rPr>
          <w:rFonts w:eastAsia="Times New Roman"/>
          <w:b/>
          <w:sz w:val="20"/>
        </w:rPr>
        <w:t>3</w:t>
      </w:r>
      <w:r w:rsidRPr="00E16C4F">
        <w:rPr>
          <w:rFonts w:eastAsia="Times New Roman"/>
          <w:b/>
          <w:sz w:val="20"/>
        </w:rPr>
        <w:t>.</w:t>
      </w:r>
      <w:r w:rsidRPr="00E16C4F">
        <w:rPr>
          <w:rFonts w:eastAsia="Times New Roman"/>
          <w:sz w:val="20"/>
        </w:rPr>
        <w:t xml:space="preserve"> Prezentul contract produce efecte până la expirarea termenului de garanţie a lucrărilor pentru care s-au prestat serviciile de dirigenţie de şantier, respectiv până la data </w:t>
      </w:r>
      <w:r w:rsidR="009C0257" w:rsidRPr="00E16C4F">
        <w:rPr>
          <w:rFonts w:eastAsia="Times New Roman"/>
          <w:sz w:val="20"/>
        </w:rPr>
        <w:t>admiteri</w:t>
      </w:r>
      <w:r w:rsidRPr="00E16C4F">
        <w:rPr>
          <w:rFonts w:eastAsia="Times New Roman"/>
          <w:sz w:val="20"/>
        </w:rPr>
        <w:t>i procesului verbal de recepţie finală a lucrărilor.</w:t>
      </w:r>
    </w:p>
    <w:p w:rsidR="003A773D" w:rsidRPr="00E16C4F" w:rsidRDefault="00304349" w:rsidP="00BD4D6C">
      <w:pPr>
        <w:pStyle w:val="DefaultText2"/>
        <w:ind w:right="49" w:firstLine="567"/>
        <w:jc w:val="both"/>
        <w:rPr>
          <w:rFonts w:eastAsia="Times New Roman"/>
          <w:sz w:val="20"/>
          <w:lang w:val="it-IT"/>
        </w:rPr>
      </w:pPr>
      <w:r w:rsidRPr="00E16C4F">
        <w:rPr>
          <w:rFonts w:eastAsia="Times New Roman"/>
          <w:b/>
          <w:sz w:val="20"/>
          <w:lang w:val="it-IT"/>
        </w:rPr>
        <w:t>6.</w:t>
      </w:r>
      <w:r w:rsidR="00DF4EA6" w:rsidRPr="00E16C4F">
        <w:rPr>
          <w:rFonts w:eastAsia="Times New Roman"/>
          <w:b/>
          <w:sz w:val="20"/>
          <w:lang w:val="it-IT"/>
        </w:rPr>
        <w:t>4.</w:t>
      </w:r>
      <w:r w:rsidR="003A773D" w:rsidRPr="00E16C4F">
        <w:rPr>
          <w:rFonts w:eastAsia="Times New Roman"/>
          <w:b/>
          <w:sz w:val="20"/>
          <w:lang w:val="it-IT"/>
        </w:rPr>
        <w:t xml:space="preserve"> </w:t>
      </w:r>
      <w:r w:rsidR="003A773D" w:rsidRPr="00E16C4F">
        <w:rPr>
          <w:rFonts w:eastAsia="Times New Roman"/>
          <w:sz w:val="20"/>
          <w:lang w:val="it-IT"/>
        </w:rPr>
        <w:t xml:space="preserve">În situația sistării </w:t>
      </w:r>
      <w:r w:rsidR="00BE5A93" w:rsidRPr="00E16C4F">
        <w:rPr>
          <w:rFonts w:eastAsia="Times New Roman"/>
          <w:sz w:val="20"/>
          <w:lang w:val="it-IT"/>
        </w:rPr>
        <w:t>lucrari</w:t>
      </w:r>
      <w:r w:rsidR="00A2282B" w:rsidRPr="00E16C4F">
        <w:rPr>
          <w:rFonts w:eastAsia="Times New Roman"/>
          <w:sz w:val="20"/>
          <w:lang w:val="it-IT"/>
        </w:rPr>
        <w:t xml:space="preserve">lor </w:t>
      </w:r>
      <w:r w:rsidR="003A773D" w:rsidRPr="00E16C4F">
        <w:rPr>
          <w:rFonts w:eastAsia="Times New Roman"/>
          <w:sz w:val="20"/>
          <w:lang w:val="it-IT"/>
        </w:rPr>
        <w:t xml:space="preserve">din motive neimputabile părților contractante, durata de </w:t>
      </w:r>
      <w:r w:rsidR="00A2282B" w:rsidRPr="00E16C4F">
        <w:rPr>
          <w:rFonts w:eastAsia="Times New Roman"/>
          <w:sz w:val="20"/>
          <w:lang w:val="it-IT"/>
        </w:rPr>
        <w:t>prestar</w:t>
      </w:r>
      <w:r w:rsidR="003A773D" w:rsidRPr="00E16C4F">
        <w:rPr>
          <w:rFonts w:eastAsia="Times New Roman"/>
          <w:sz w:val="20"/>
          <w:lang w:val="it-IT"/>
        </w:rPr>
        <w:t xml:space="preserve">e se </w:t>
      </w:r>
      <w:r w:rsidR="003A773D" w:rsidRPr="00E16C4F">
        <w:rPr>
          <w:rFonts w:eastAsia="Times New Roman"/>
          <w:sz w:val="20"/>
          <w:lang w:val="it-IT"/>
        </w:rPr>
        <w:lastRenderedPageBreak/>
        <w:t>decalează în mod corespunzător.</w:t>
      </w:r>
    </w:p>
    <w:p w:rsidR="00304349" w:rsidRDefault="00304349" w:rsidP="00BD4D6C">
      <w:pPr>
        <w:pStyle w:val="DefaultText2"/>
        <w:ind w:right="49" w:firstLine="567"/>
        <w:jc w:val="both"/>
        <w:rPr>
          <w:rFonts w:eastAsia="Times New Roman"/>
          <w:sz w:val="20"/>
          <w:lang w:val="it-IT"/>
        </w:rPr>
      </w:pPr>
    </w:p>
    <w:p w:rsidR="00A5309F" w:rsidRPr="00E16C4F" w:rsidRDefault="00A5309F" w:rsidP="00BD4D6C">
      <w:pPr>
        <w:pStyle w:val="DefaultText2"/>
        <w:ind w:right="49" w:firstLine="567"/>
        <w:jc w:val="both"/>
        <w:rPr>
          <w:rFonts w:eastAsia="Times New Roman"/>
          <w:sz w:val="20"/>
          <w:lang w:val="it-IT"/>
        </w:rPr>
      </w:pPr>
    </w:p>
    <w:p w:rsidR="00114A90" w:rsidRDefault="000B06FA" w:rsidP="00BD4D6C">
      <w:pPr>
        <w:spacing w:after="0" w:line="240" w:lineRule="auto"/>
        <w:ind w:right="49" w:firstLine="567"/>
        <w:jc w:val="both"/>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 xml:space="preserve">  </w:t>
      </w:r>
    </w:p>
    <w:p w:rsidR="000B06FA" w:rsidRPr="00E16C4F" w:rsidRDefault="000B06FA" w:rsidP="00BD4D6C">
      <w:pPr>
        <w:spacing w:after="0" w:line="240" w:lineRule="auto"/>
        <w:ind w:right="49" w:firstLine="567"/>
        <w:jc w:val="both"/>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 xml:space="preserve">  </w:t>
      </w:r>
      <w:r w:rsidR="006576CA" w:rsidRPr="00E16C4F">
        <w:rPr>
          <w:rFonts w:ascii="Times New Roman" w:eastAsia="Times New Roman" w:hAnsi="Times New Roman" w:cs="Times New Roman"/>
          <w:b/>
          <w:sz w:val="20"/>
          <w:szCs w:val="20"/>
        </w:rPr>
        <w:t>7</w:t>
      </w:r>
      <w:r w:rsidRPr="00E16C4F">
        <w:rPr>
          <w:rFonts w:ascii="Times New Roman" w:eastAsia="Times New Roman" w:hAnsi="Times New Roman" w:cs="Times New Roman"/>
          <w:b/>
          <w:sz w:val="20"/>
          <w:szCs w:val="20"/>
        </w:rPr>
        <w:t>. Documentele contractului</w:t>
      </w:r>
    </w:p>
    <w:p w:rsidR="000B06FA" w:rsidRPr="00E16C4F" w:rsidRDefault="006576CA" w:rsidP="00BD4D6C">
      <w:pPr>
        <w:spacing w:after="0" w:line="240" w:lineRule="auto"/>
        <w:ind w:right="49" w:firstLine="567"/>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7</w:t>
      </w:r>
      <w:r w:rsidR="000B06FA" w:rsidRPr="00E16C4F">
        <w:rPr>
          <w:rFonts w:ascii="Times New Roman" w:eastAsia="Times New Roman" w:hAnsi="Times New Roman" w:cs="Times New Roman"/>
          <w:b/>
          <w:sz w:val="20"/>
          <w:szCs w:val="20"/>
        </w:rPr>
        <w:t>.1. -</w:t>
      </w:r>
      <w:r w:rsidR="000B06FA" w:rsidRPr="00E16C4F">
        <w:rPr>
          <w:rFonts w:ascii="Times New Roman" w:eastAsia="Times New Roman" w:hAnsi="Times New Roman" w:cs="Times New Roman"/>
          <w:sz w:val="20"/>
          <w:szCs w:val="20"/>
        </w:rPr>
        <w:t xml:space="preserve"> Documentele contractului sunt:</w:t>
      </w:r>
    </w:p>
    <w:p w:rsidR="00815BAD" w:rsidRPr="00E16C4F" w:rsidRDefault="00291645" w:rsidP="00291645">
      <w:pPr>
        <w:numPr>
          <w:ilvl w:val="0"/>
          <w:numId w:val="16"/>
        </w:numPr>
        <w:suppressAutoHyphens/>
        <w:autoSpaceDE w:val="0"/>
        <w:spacing w:after="0" w:line="240" w:lineRule="auto"/>
        <w:ind w:hanging="294"/>
        <w:jc w:val="both"/>
        <w:rPr>
          <w:rFonts w:ascii="Times New Roman" w:hAnsi="Times New Roman" w:cs="Times New Roman"/>
          <w:sz w:val="20"/>
          <w:szCs w:val="20"/>
        </w:rPr>
      </w:pPr>
      <w:r w:rsidRPr="00E16C4F">
        <w:rPr>
          <w:rFonts w:ascii="Times New Roman" w:hAnsi="Times New Roman" w:cs="Times New Roman"/>
          <w:sz w:val="20"/>
          <w:szCs w:val="20"/>
          <w:lang w:eastAsia="ro-RO"/>
        </w:rPr>
        <w:t>propunerea financiară</w:t>
      </w:r>
      <w:r w:rsidR="00AF4083" w:rsidRPr="00E16C4F">
        <w:rPr>
          <w:rFonts w:ascii="Times New Roman" w:hAnsi="Times New Roman" w:cs="Times New Roman"/>
          <w:sz w:val="20"/>
          <w:szCs w:val="20"/>
          <w:lang w:eastAsia="ro-RO"/>
        </w:rPr>
        <w:t xml:space="preserve"> şi tehnică</w:t>
      </w:r>
      <w:r w:rsidRPr="00E16C4F">
        <w:rPr>
          <w:rFonts w:ascii="Times New Roman" w:hAnsi="Times New Roman" w:cs="Times New Roman"/>
          <w:sz w:val="20"/>
          <w:szCs w:val="20"/>
          <w:lang w:eastAsia="ro-RO"/>
        </w:rPr>
        <w:t xml:space="preserve"> a </w:t>
      </w:r>
      <w:r w:rsidR="00A5309F">
        <w:rPr>
          <w:rFonts w:ascii="Times New Roman" w:hAnsi="Times New Roman" w:cs="Times New Roman"/>
          <w:bCs/>
          <w:iCs/>
          <w:sz w:val="20"/>
          <w:szCs w:val="20"/>
        </w:rPr>
        <w:t>..(se completeaza dupa adjudecare).............</w:t>
      </w:r>
      <w:r w:rsidR="003F4C56" w:rsidRPr="00E16C4F">
        <w:rPr>
          <w:rFonts w:ascii="Times New Roman" w:hAnsi="Times New Roman" w:cs="Times New Roman"/>
          <w:bCs/>
          <w:iCs/>
          <w:sz w:val="20"/>
          <w:szCs w:val="20"/>
        </w:rPr>
        <w:t>;</w:t>
      </w:r>
    </w:p>
    <w:p w:rsidR="003C1DFA" w:rsidRPr="00E16C4F" w:rsidRDefault="00291645" w:rsidP="00291645">
      <w:pPr>
        <w:numPr>
          <w:ilvl w:val="0"/>
          <w:numId w:val="16"/>
        </w:numPr>
        <w:suppressAutoHyphens/>
        <w:autoSpaceDE w:val="0"/>
        <w:spacing w:after="0" w:line="240" w:lineRule="auto"/>
        <w:ind w:hanging="294"/>
        <w:jc w:val="both"/>
        <w:rPr>
          <w:rFonts w:ascii="Times New Roman" w:hAnsi="Times New Roman" w:cs="Times New Roman"/>
          <w:sz w:val="20"/>
          <w:szCs w:val="20"/>
        </w:rPr>
      </w:pPr>
      <w:r w:rsidRPr="00E16C4F">
        <w:rPr>
          <w:rFonts w:ascii="Times New Roman" w:hAnsi="Times New Roman" w:cs="Times New Roman"/>
          <w:sz w:val="20"/>
          <w:szCs w:val="20"/>
          <w:lang w:eastAsia="ro-RO"/>
        </w:rPr>
        <w:t>Documentația de atribuire (inclusiv clarificări);</w:t>
      </w:r>
    </w:p>
    <w:p w:rsidR="00291645" w:rsidRPr="00E16C4F" w:rsidRDefault="00291645" w:rsidP="00291645">
      <w:pPr>
        <w:numPr>
          <w:ilvl w:val="0"/>
          <w:numId w:val="16"/>
        </w:numPr>
        <w:suppressAutoHyphens/>
        <w:autoSpaceDE w:val="0"/>
        <w:spacing w:after="0" w:line="240" w:lineRule="auto"/>
        <w:ind w:hanging="294"/>
        <w:jc w:val="both"/>
        <w:rPr>
          <w:rFonts w:ascii="Times New Roman" w:hAnsi="Times New Roman" w:cs="Times New Roman"/>
          <w:sz w:val="20"/>
          <w:szCs w:val="20"/>
        </w:rPr>
      </w:pPr>
      <w:r w:rsidRPr="00E16C4F">
        <w:rPr>
          <w:rFonts w:ascii="Times New Roman" w:hAnsi="Times New Roman" w:cs="Times New Roman"/>
          <w:sz w:val="20"/>
          <w:szCs w:val="20"/>
          <w:lang w:eastAsia="ro-RO"/>
        </w:rPr>
        <w:t>Procesele - verbale de recepție la terminarea serviciilor;</w:t>
      </w:r>
    </w:p>
    <w:p w:rsidR="0094512D" w:rsidRPr="00E16C4F" w:rsidRDefault="007E4CBB" w:rsidP="00650CB6">
      <w:pPr>
        <w:tabs>
          <w:tab w:val="num" w:pos="720"/>
        </w:tabs>
        <w:autoSpaceDE w:val="0"/>
        <w:ind w:left="709" w:hanging="283"/>
        <w:jc w:val="both"/>
        <w:rPr>
          <w:rFonts w:ascii="Times New Roman" w:eastAsia="Times New Roman" w:hAnsi="Times New Roman" w:cs="Times New Roman"/>
          <w:sz w:val="20"/>
          <w:szCs w:val="20"/>
        </w:rPr>
      </w:pPr>
      <w:r w:rsidRPr="00A5309F">
        <w:rPr>
          <w:rFonts w:ascii="Times New Roman" w:hAnsi="Times New Roman" w:cs="Times New Roman"/>
          <w:b/>
          <w:sz w:val="20"/>
          <w:szCs w:val="20"/>
          <w:lang w:eastAsia="ro-RO"/>
        </w:rPr>
        <w:t>d</w:t>
      </w:r>
      <w:r w:rsidR="00291645" w:rsidRPr="00A5309F">
        <w:rPr>
          <w:rFonts w:ascii="Times New Roman" w:hAnsi="Times New Roman" w:cs="Times New Roman"/>
          <w:b/>
          <w:sz w:val="20"/>
          <w:szCs w:val="20"/>
          <w:lang w:eastAsia="ro-RO"/>
        </w:rPr>
        <w:t>)</w:t>
      </w:r>
      <w:r w:rsidR="00291645" w:rsidRPr="00E16C4F">
        <w:rPr>
          <w:rFonts w:ascii="Times New Roman" w:hAnsi="Times New Roman" w:cs="Times New Roman"/>
          <w:sz w:val="20"/>
          <w:szCs w:val="20"/>
          <w:lang w:eastAsia="ro-RO"/>
        </w:rPr>
        <w:t xml:space="preserve">   Alte documente (dupa caz).</w:t>
      </w:r>
    </w:p>
    <w:p w:rsidR="00160223" w:rsidRPr="00E16C4F" w:rsidRDefault="000A6BB3" w:rsidP="00BD4D6C">
      <w:pPr>
        <w:spacing w:after="0" w:line="240" w:lineRule="auto"/>
        <w:ind w:right="49" w:firstLine="567"/>
        <w:jc w:val="both"/>
        <w:rPr>
          <w:rFonts w:ascii="Times New Roman" w:hAnsi="Times New Roman" w:cs="Times New Roman"/>
          <w:b/>
          <w:sz w:val="20"/>
          <w:szCs w:val="20"/>
        </w:rPr>
      </w:pPr>
      <w:r w:rsidRPr="00E16C4F">
        <w:rPr>
          <w:rFonts w:ascii="Times New Roman" w:hAnsi="Times New Roman" w:cs="Times New Roman"/>
          <w:b/>
          <w:sz w:val="20"/>
          <w:szCs w:val="20"/>
        </w:rPr>
        <w:t xml:space="preserve">  </w:t>
      </w:r>
      <w:r w:rsidR="006C4BF2" w:rsidRPr="00E16C4F">
        <w:rPr>
          <w:rFonts w:ascii="Times New Roman" w:hAnsi="Times New Roman" w:cs="Times New Roman"/>
          <w:b/>
          <w:sz w:val="20"/>
          <w:szCs w:val="20"/>
        </w:rPr>
        <w:t>8</w:t>
      </w:r>
      <w:r w:rsidR="00160223" w:rsidRPr="00E16C4F">
        <w:rPr>
          <w:rFonts w:ascii="Times New Roman" w:hAnsi="Times New Roman" w:cs="Times New Roman"/>
          <w:b/>
          <w:sz w:val="20"/>
          <w:szCs w:val="20"/>
        </w:rPr>
        <w:t>. Standarde</w:t>
      </w:r>
    </w:p>
    <w:p w:rsidR="0094512D" w:rsidRPr="00E16C4F" w:rsidRDefault="006C4BF2" w:rsidP="00BD4D6C">
      <w:pPr>
        <w:spacing w:after="0" w:line="240" w:lineRule="auto"/>
        <w:ind w:right="49" w:firstLine="567"/>
        <w:jc w:val="both"/>
        <w:rPr>
          <w:rFonts w:ascii="Times New Roman" w:hAnsi="Times New Roman" w:cs="Times New Roman"/>
          <w:sz w:val="20"/>
          <w:szCs w:val="20"/>
          <w:lang w:val="nl-NL"/>
        </w:rPr>
      </w:pPr>
      <w:r w:rsidRPr="00E16C4F">
        <w:rPr>
          <w:rFonts w:ascii="Times New Roman" w:hAnsi="Times New Roman" w:cs="Times New Roman"/>
          <w:sz w:val="20"/>
          <w:szCs w:val="20"/>
          <w:lang w:val="nl-NL"/>
        </w:rPr>
        <w:t>8</w:t>
      </w:r>
      <w:r w:rsidR="00160223" w:rsidRPr="00E16C4F">
        <w:rPr>
          <w:rFonts w:ascii="Times New Roman" w:hAnsi="Times New Roman" w:cs="Times New Roman"/>
          <w:sz w:val="20"/>
          <w:szCs w:val="20"/>
          <w:lang w:val="nl-NL"/>
        </w:rPr>
        <w:t xml:space="preserve">.1. Serviciile prestate în baza contractului vor respecta standardele </w:t>
      </w:r>
      <w:r w:rsidR="0094512D" w:rsidRPr="00E16C4F">
        <w:rPr>
          <w:rFonts w:ascii="Times New Roman" w:hAnsi="Times New Roman" w:cs="Times New Roman"/>
          <w:sz w:val="20"/>
          <w:szCs w:val="20"/>
          <w:lang w:val="nl-NL"/>
        </w:rPr>
        <w:t>aflate in vigoare.</w:t>
      </w:r>
    </w:p>
    <w:p w:rsidR="003F5BD7" w:rsidRPr="00E16C4F" w:rsidRDefault="003F5BD7" w:rsidP="00BD4D6C">
      <w:pPr>
        <w:spacing w:after="0" w:line="240" w:lineRule="auto"/>
        <w:ind w:right="49" w:firstLine="567"/>
        <w:jc w:val="both"/>
        <w:rPr>
          <w:rFonts w:ascii="Times New Roman" w:hAnsi="Times New Roman" w:cs="Times New Roman"/>
          <w:sz w:val="20"/>
          <w:szCs w:val="20"/>
          <w:lang w:val="nl-NL"/>
        </w:rPr>
      </w:pPr>
    </w:p>
    <w:p w:rsidR="004F532D" w:rsidRPr="00E16C4F" w:rsidRDefault="00332C54" w:rsidP="00BD4D6C">
      <w:pPr>
        <w:spacing w:after="0" w:line="240" w:lineRule="auto"/>
        <w:ind w:right="49" w:firstLine="567"/>
        <w:jc w:val="both"/>
        <w:rPr>
          <w:rFonts w:ascii="Times New Roman" w:hAnsi="Times New Roman" w:cs="Times New Roman"/>
          <w:sz w:val="20"/>
          <w:szCs w:val="20"/>
        </w:rPr>
      </w:pPr>
      <w:r w:rsidRPr="00E16C4F">
        <w:rPr>
          <w:rFonts w:ascii="Times New Roman" w:hAnsi="Times New Roman" w:cs="Times New Roman"/>
          <w:b/>
          <w:sz w:val="20"/>
          <w:szCs w:val="20"/>
        </w:rPr>
        <w:t xml:space="preserve">  </w:t>
      </w:r>
      <w:r w:rsidR="006C4BF2" w:rsidRPr="00E16C4F">
        <w:rPr>
          <w:rFonts w:ascii="Times New Roman" w:hAnsi="Times New Roman" w:cs="Times New Roman"/>
          <w:b/>
          <w:sz w:val="20"/>
          <w:szCs w:val="20"/>
        </w:rPr>
        <w:t>9</w:t>
      </w:r>
      <w:r w:rsidR="004F532D" w:rsidRPr="00E16C4F">
        <w:rPr>
          <w:rFonts w:ascii="Times New Roman" w:hAnsi="Times New Roman" w:cs="Times New Roman"/>
          <w:b/>
          <w:sz w:val="20"/>
          <w:szCs w:val="20"/>
        </w:rPr>
        <w:t xml:space="preserve">. Caracterul public al contractului </w:t>
      </w:r>
    </w:p>
    <w:p w:rsidR="004F532D" w:rsidRPr="00E16C4F" w:rsidRDefault="003F5BD7" w:rsidP="00BD4D6C">
      <w:pPr>
        <w:spacing w:after="0" w:line="240" w:lineRule="auto"/>
        <w:ind w:right="49" w:firstLine="567"/>
        <w:jc w:val="both"/>
        <w:rPr>
          <w:rFonts w:ascii="Times New Roman" w:hAnsi="Times New Roman" w:cs="Times New Roman"/>
          <w:sz w:val="20"/>
          <w:szCs w:val="20"/>
        </w:rPr>
      </w:pPr>
      <w:r w:rsidRPr="00E16C4F">
        <w:rPr>
          <w:rFonts w:ascii="Times New Roman" w:hAnsi="Times New Roman" w:cs="Times New Roman"/>
          <w:sz w:val="20"/>
          <w:szCs w:val="20"/>
        </w:rPr>
        <w:t xml:space="preserve">  9.1.</w:t>
      </w:r>
      <w:r w:rsidR="004F532D" w:rsidRPr="00E16C4F">
        <w:rPr>
          <w:rFonts w:ascii="Times New Roman" w:hAnsi="Times New Roman" w:cs="Times New Roman"/>
          <w:sz w:val="20"/>
          <w:szCs w:val="20"/>
        </w:rPr>
        <w:t xml:space="preserve"> Dosarul achizitiei publice are caracter de document public.</w:t>
      </w:r>
    </w:p>
    <w:p w:rsidR="004F532D" w:rsidRPr="00E16C4F" w:rsidRDefault="003F5BD7" w:rsidP="00BD4D6C">
      <w:pPr>
        <w:spacing w:after="0" w:line="240" w:lineRule="auto"/>
        <w:ind w:right="49" w:firstLine="567"/>
        <w:jc w:val="both"/>
        <w:rPr>
          <w:rFonts w:ascii="Times New Roman" w:hAnsi="Times New Roman" w:cs="Times New Roman"/>
          <w:sz w:val="20"/>
          <w:szCs w:val="20"/>
        </w:rPr>
      </w:pPr>
      <w:r w:rsidRPr="00E16C4F">
        <w:rPr>
          <w:rFonts w:ascii="Times New Roman" w:hAnsi="Times New Roman" w:cs="Times New Roman"/>
          <w:sz w:val="20"/>
          <w:szCs w:val="20"/>
        </w:rPr>
        <w:t xml:space="preserve">  9.2.</w:t>
      </w:r>
      <w:r w:rsidR="004F532D" w:rsidRPr="00E16C4F">
        <w:rPr>
          <w:rFonts w:ascii="Times New Roman" w:hAnsi="Times New Roman" w:cs="Times New Roman"/>
          <w:sz w:val="20"/>
          <w:szCs w:val="20"/>
        </w:rPr>
        <w:t>Accesul la aceste informa</w:t>
      </w:r>
      <w:r w:rsidR="006C4BF2" w:rsidRPr="00E16C4F">
        <w:rPr>
          <w:rFonts w:ascii="Times New Roman" w:hAnsi="Times New Roman" w:cs="Times New Roman"/>
          <w:sz w:val="20"/>
          <w:szCs w:val="20"/>
        </w:rPr>
        <w:t>ț</w:t>
      </w:r>
      <w:r w:rsidR="004F532D" w:rsidRPr="00E16C4F">
        <w:rPr>
          <w:rFonts w:ascii="Times New Roman" w:hAnsi="Times New Roman" w:cs="Times New Roman"/>
          <w:sz w:val="20"/>
          <w:szCs w:val="20"/>
        </w:rPr>
        <w:t>ii poate fi restric</w:t>
      </w:r>
      <w:r w:rsidR="006C4BF2" w:rsidRPr="00E16C4F">
        <w:rPr>
          <w:rFonts w:ascii="Times New Roman" w:hAnsi="Times New Roman" w:cs="Times New Roman"/>
          <w:sz w:val="20"/>
          <w:szCs w:val="20"/>
        </w:rPr>
        <w:t>ț</w:t>
      </w:r>
      <w:r w:rsidR="004F532D" w:rsidRPr="00E16C4F">
        <w:rPr>
          <w:rFonts w:ascii="Times New Roman" w:hAnsi="Times New Roman" w:cs="Times New Roman"/>
          <w:sz w:val="20"/>
          <w:szCs w:val="20"/>
        </w:rPr>
        <w:t xml:space="preserve">ionat </w:t>
      </w:r>
      <w:r w:rsidR="006C4BF2" w:rsidRPr="00E16C4F">
        <w:rPr>
          <w:rFonts w:ascii="Times New Roman" w:hAnsi="Times New Roman" w:cs="Times New Roman"/>
          <w:sz w:val="20"/>
          <w:szCs w:val="20"/>
        </w:rPr>
        <w:t>î</w:t>
      </w:r>
      <w:r w:rsidR="004F532D" w:rsidRPr="00E16C4F">
        <w:rPr>
          <w:rFonts w:ascii="Times New Roman" w:hAnsi="Times New Roman" w:cs="Times New Roman"/>
          <w:sz w:val="20"/>
          <w:szCs w:val="20"/>
        </w:rPr>
        <w:t xml:space="preserve">n cazul </w:t>
      </w:r>
      <w:r w:rsidR="006C4BF2" w:rsidRPr="00E16C4F">
        <w:rPr>
          <w:rFonts w:ascii="Times New Roman" w:hAnsi="Times New Roman" w:cs="Times New Roman"/>
          <w:sz w:val="20"/>
          <w:szCs w:val="20"/>
        </w:rPr>
        <w:t>î</w:t>
      </w:r>
      <w:r w:rsidR="004F532D" w:rsidRPr="00E16C4F">
        <w:rPr>
          <w:rFonts w:ascii="Times New Roman" w:hAnsi="Times New Roman" w:cs="Times New Roman"/>
          <w:sz w:val="20"/>
          <w:szCs w:val="20"/>
        </w:rPr>
        <w:t>n care acestea sunt clasificate prin acordul p</w:t>
      </w:r>
      <w:r w:rsidR="006C4BF2" w:rsidRPr="00E16C4F">
        <w:rPr>
          <w:rFonts w:ascii="Times New Roman" w:hAnsi="Times New Roman" w:cs="Times New Roman"/>
          <w:sz w:val="20"/>
          <w:szCs w:val="20"/>
        </w:rPr>
        <w:t>ă</w:t>
      </w:r>
      <w:r w:rsidR="004F532D" w:rsidRPr="00E16C4F">
        <w:rPr>
          <w:rFonts w:ascii="Times New Roman" w:hAnsi="Times New Roman" w:cs="Times New Roman"/>
          <w:sz w:val="20"/>
          <w:szCs w:val="20"/>
        </w:rPr>
        <w:t>r</w:t>
      </w:r>
      <w:r w:rsidR="006C4BF2" w:rsidRPr="00E16C4F">
        <w:rPr>
          <w:rFonts w:ascii="Times New Roman" w:hAnsi="Times New Roman" w:cs="Times New Roman"/>
          <w:sz w:val="20"/>
          <w:szCs w:val="20"/>
        </w:rPr>
        <w:t>ți</w:t>
      </w:r>
      <w:r w:rsidR="004F532D" w:rsidRPr="00E16C4F">
        <w:rPr>
          <w:rFonts w:ascii="Times New Roman" w:hAnsi="Times New Roman" w:cs="Times New Roman"/>
          <w:sz w:val="20"/>
          <w:szCs w:val="20"/>
        </w:rPr>
        <w:t>lor sau protejate de un drept de proprietate intelectual</w:t>
      </w:r>
      <w:r w:rsidR="006C4BF2" w:rsidRPr="00E16C4F">
        <w:rPr>
          <w:rFonts w:ascii="Times New Roman" w:hAnsi="Times New Roman" w:cs="Times New Roman"/>
          <w:sz w:val="20"/>
          <w:szCs w:val="20"/>
        </w:rPr>
        <w:t>ă</w:t>
      </w:r>
      <w:r w:rsidR="004F532D" w:rsidRPr="00E16C4F">
        <w:rPr>
          <w:rFonts w:ascii="Times New Roman" w:hAnsi="Times New Roman" w:cs="Times New Roman"/>
          <w:sz w:val="20"/>
          <w:szCs w:val="20"/>
        </w:rPr>
        <w:t>, potrivit legii.</w:t>
      </w:r>
    </w:p>
    <w:p w:rsidR="004F532D" w:rsidRPr="00E16C4F" w:rsidRDefault="003F5BD7" w:rsidP="00BD4D6C">
      <w:pPr>
        <w:spacing w:after="0" w:line="240" w:lineRule="auto"/>
        <w:ind w:right="49" w:firstLine="567"/>
        <w:jc w:val="both"/>
        <w:rPr>
          <w:rFonts w:ascii="Times New Roman" w:hAnsi="Times New Roman" w:cs="Times New Roman"/>
          <w:sz w:val="20"/>
          <w:szCs w:val="20"/>
        </w:rPr>
      </w:pPr>
      <w:r w:rsidRPr="00E16C4F">
        <w:rPr>
          <w:rFonts w:ascii="Times New Roman" w:hAnsi="Times New Roman" w:cs="Times New Roman"/>
          <w:sz w:val="20"/>
          <w:szCs w:val="20"/>
        </w:rPr>
        <w:t xml:space="preserve">  9.3.</w:t>
      </w:r>
      <w:r w:rsidR="006C4BF2" w:rsidRPr="00E16C4F">
        <w:rPr>
          <w:rFonts w:ascii="Times New Roman" w:hAnsi="Times New Roman" w:cs="Times New Roman"/>
          <w:sz w:val="20"/>
          <w:szCs w:val="20"/>
        </w:rPr>
        <w:t>Î</w:t>
      </w:r>
      <w:r w:rsidR="004F532D" w:rsidRPr="00E16C4F">
        <w:rPr>
          <w:rFonts w:ascii="Times New Roman" w:hAnsi="Times New Roman" w:cs="Times New Roman"/>
          <w:sz w:val="20"/>
          <w:szCs w:val="20"/>
        </w:rPr>
        <w:t xml:space="preserve">n cazul </w:t>
      </w:r>
      <w:r w:rsidR="006C4BF2" w:rsidRPr="00E16C4F">
        <w:rPr>
          <w:rFonts w:ascii="Times New Roman" w:hAnsi="Times New Roman" w:cs="Times New Roman"/>
          <w:sz w:val="20"/>
          <w:szCs w:val="20"/>
        </w:rPr>
        <w:t>î</w:t>
      </w:r>
      <w:r w:rsidR="004F532D" w:rsidRPr="00E16C4F">
        <w:rPr>
          <w:rFonts w:ascii="Times New Roman" w:hAnsi="Times New Roman" w:cs="Times New Roman"/>
          <w:sz w:val="20"/>
          <w:szCs w:val="20"/>
        </w:rPr>
        <w:t>n care s-a precizat confiden</w:t>
      </w:r>
      <w:r w:rsidR="006C4BF2" w:rsidRPr="00E16C4F">
        <w:rPr>
          <w:rFonts w:ascii="Times New Roman" w:hAnsi="Times New Roman" w:cs="Times New Roman"/>
          <w:sz w:val="20"/>
          <w:szCs w:val="20"/>
        </w:rPr>
        <w:t>ț</w:t>
      </w:r>
      <w:r w:rsidR="004F532D" w:rsidRPr="00E16C4F">
        <w:rPr>
          <w:rFonts w:ascii="Times New Roman" w:hAnsi="Times New Roman" w:cs="Times New Roman"/>
          <w:sz w:val="20"/>
          <w:szCs w:val="20"/>
        </w:rPr>
        <w:t>ialitatea anumitor clauze, o parte contr</w:t>
      </w:r>
      <w:r w:rsidR="007B250F" w:rsidRPr="00E16C4F">
        <w:rPr>
          <w:rFonts w:ascii="Times New Roman" w:hAnsi="Times New Roman" w:cs="Times New Roman"/>
          <w:sz w:val="20"/>
          <w:szCs w:val="20"/>
        </w:rPr>
        <w:t>a</w:t>
      </w:r>
      <w:r w:rsidR="004F532D" w:rsidRPr="00E16C4F">
        <w:rPr>
          <w:rFonts w:ascii="Times New Roman" w:hAnsi="Times New Roman" w:cs="Times New Roman"/>
          <w:sz w:val="20"/>
          <w:szCs w:val="20"/>
        </w:rPr>
        <w:t>ctant</w:t>
      </w:r>
      <w:r w:rsidR="006C4BF2" w:rsidRPr="00E16C4F">
        <w:rPr>
          <w:rFonts w:ascii="Times New Roman" w:hAnsi="Times New Roman" w:cs="Times New Roman"/>
          <w:sz w:val="20"/>
          <w:szCs w:val="20"/>
        </w:rPr>
        <w:t>ă</w:t>
      </w:r>
      <w:r w:rsidR="004F532D" w:rsidRPr="00E16C4F">
        <w:rPr>
          <w:rFonts w:ascii="Times New Roman" w:hAnsi="Times New Roman" w:cs="Times New Roman"/>
          <w:sz w:val="20"/>
          <w:szCs w:val="20"/>
        </w:rPr>
        <w:t xml:space="preserve"> nu are dreptul de a face cunoscut</w:t>
      </w:r>
      <w:r w:rsidR="006C4BF2" w:rsidRPr="00E16C4F">
        <w:rPr>
          <w:rFonts w:ascii="Times New Roman" w:hAnsi="Times New Roman" w:cs="Times New Roman"/>
          <w:sz w:val="20"/>
          <w:szCs w:val="20"/>
        </w:rPr>
        <w:t>ă</w:t>
      </w:r>
      <w:r w:rsidR="004F532D" w:rsidRPr="00E16C4F">
        <w:rPr>
          <w:rFonts w:ascii="Times New Roman" w:hAnsi="Times New Roman" w:cs="Times New Roman"/>
          <w:sz w:val="20"/>
          <w:szCs w:val="20"/>
        </w:rPr>
        <w:t xml:space="preserve"> respectiva prevedere f</w:t>
      </w:r>
      <w:r w:rsidR="006C4BF2" w:rsidRPr="00E16C4F">
        <w:rPr>
          <w:rFonts w:ascii="Times New Roman" w:hAnsi="Times New Roman" w:cs="Times New Roman"/>
          <w:sz w:val="20"/>
          <w:szCs w:val="20"/>
        </w:rPr>
        <w:t>ă</w:t>
      </w:r>
      <w:r w:rsidR="004F532D" w:rsidRPr="00E16C4F">
        <w:rPr>
          <w:rFonts w:ascii="Times New Roman" w:hAnsi="Times New Roman" w:cs="Times New Roman"/>
          <w:sz w:val="20"/>
          <w:szCs w:val="20"/>
        </w:rPr>
        <w:t>r</w:t>
      </w:r>
      <w:r w:rsidR="006C4BF2" w:rsidRPr="00E16C4F">
        <w:rPr>
          <w:rFonts w:ascii="Times New Roman" w:hAnsi="Times New Roman" w:cs="Times New Roman"/>
          <w:sz w:val="20"/>
          <w:szCs w:val="20"/>
        </w:rPr>
        <w:t>ă</w:t>
      </w:r>
      <w:r w:rsidR="004F532D" w:rsidRPr="00E16C4F">
        <w:rPr>
          <w:rFonts w:ascii="Times New Roman" w:hAnsi="Times New Roman" w:cs="Times New Roman"/>
          <w:sz w:val="20"/>
          <w:szCs w:val="20"/>
        </w:rPr>
        <w:t xml:space="preserve"> acordul scris al celeilalte p</w:t>
      </w:r>
      <w:r w:rsidR="006C4BF2" w:rsidRPr="00E16C4F">
        <w:rPr>
          <w:rFonts w:ascii="Times New Roman" w:hAnsi="Times New Roman" w:cs="Times New Roman"/>
          <w:sz w:val="20"/>
          <w:szCs w:val="20"/>
        </w:rPr>
        <w:t>ă</w:t>
      </w:r>
      <w:r w:rsidR="004F532D" w:rsidRPr="00E16C4F">
        <w:rPr>
          <w:rFonts w:ascii="Times New Roman" w:hAnsi="Times New Roman" w:cs="Times New Roman"/>
          <w:sz w:val="20"/>
          <w:szCs w:val="20"/>
        </w:rPr>
        <w:t>r</w:t>
      </w:r>
      <w:r w:rsidR="006C4BF2" w:rsidRPr="00E16C4F">
        <w:rPr>
          <w:rFonts w:ascii="Times New Roman" w:hAnsi="Times New Roman" w:cs="Times New Roman"/>
          <w:sz w:val="20"/>
          <w:szCs w:val="20"/>
        </w:rPr>
        <w:t>ț</w:t>
      </w:r>
      <w:r w:rsidR="004F532D" w:rsidRPr="00E16C4F">
        <w:rPr>
          <w:rFonts w:ascii="Times New Roman" w:hAnsi="Times New Roman" w:cs="Times New Roman"/>
          <w:sz w:val="20"/>
          <w:szCs w:val="20"/>
        </w:rPr>
        <w:t>i, cu doua excep</w:t>
      </w:r>
      <w:r w:rsidR="006C4BF2" w:rsidRPr="00E16C4F">
        <w:rPr>
          <w:rFonts w:ascii="Times New Roman" w:hAnsi="Times New Roman" w:cs="Times New Roman"/>
          <w:sz w:val="20"/>
          <w:szCs w:val="20"/>
        </w:rPr>
        <w:t>ț</w:t>
      </w:r>
      <w:r w:rsidR="004F532D" w:rsidRPr="00E16C4F">
        <w:rPr>
          <w:rFonts w:ascii="Times New Roman" w:hAnsi="Times New Roman" w:cs="Times New Roman"/>
          <w:sz w:val="20"/>
          <w:szCs w:val="20"/>
        </w:rPr>
        <w:t>ii:</w:t>
      </w:r>
    </w:p>
    <w:p w:rsidR="00C367B8" w:rsidRPr="00E16C4F" w:rsidRDefault="006C4BF2" w:rsidP="00BD4D6C">
      <w:pPr>
        <w:numPr>
          <w:ilvl w:val="0"/>
          <w:numId w:val="4"/>
        </w:numPr>
        <w:tabs>
          <w:tab w:val="left" w:pos="426"/>
        </w:tabs>
        <w:suppressAutoHyphens/>
        <w:spacing w:after="0" w:line="240" w:lineRule="auto"/>
        <w:ind w:left="0" w:right="49" w:firstLine="567"/>
        <w:jc w:val="both"/>
        <w:rPr>
          <w:rFonts w:ascii="Times New Roman" w:hAnsi="Times New Roman" w:cs="Times New Roman"/>
          <w:sz w:val="20"/>
          <w:szCs w:val="20"/>
        </w:rPr>
      </w:pPr>
      <w:r w:rsidRPr="00E16C4F">
        <w:rPr>
          <w:rFonts w:ascii="Times New Roman" w:hAnsi="Times New Roman" w:cs="Times New Roman"/>
          <w:sz w:val="20"/>
          <w:szCs w:val="20"/>
        </w:rPr>
        <w:t>I</w:t>
      </w:r>
      <w:r w:rsidR="004F532D" w:rsidRPr="00E16C4F">
        <w:rPr>
          <w:rFonts w:ascii="Times New Roman" w:hAnsi="Times New Roman" w:cs="Times New Roman"/>
          <w:sz w:val="20"/>
          <w:szCs w:val="20"/>
        </w:rPr>
        <w:t>nforma</w:t>
      </w:r>
      <w:r w:rsidRPr="00E16C4F">
        <w:rPr>
          <w:rFonts w:ascii="Times New Roman" w:hAnsi="Times New Roman" w:cs="Times New Roman"/>
          <w:sz w:val="20"/>
          <w:szCs w:val="20"/>
        </w:rPr>
        <w:t>ț</w:t>
      </w:r>
      <w:r w:rsidR="004F532D" w:rsidRPr="00E16C4F">
        <w:rPr>
          <w:rFonts w:ascii="Times New Roman" w:hAnsi="Times New Roman" w:cs="Times New Roman"/>
          <w:sz w:val="20"/>
          <w:szCs w:val="20"/>
        </w:rPr>
        <w:t>ia era cunoscut</w:t>
      </w:r>
      <w:r w:rsidRPr="00E16C4F">
        <w:rPr>
          <w:rFonts w:ascii="Times New Roman" w:hAnsi="Times New Roman" w:cs="Times New Roman"/>
          <w:sz w:val="20"/>
          <w:szCs w:val="20"/>
        </w:rPr>
        <w:t>ă</w:t>
      </w:r>
      <w:r w:rsidR="004F532D" w:rsidRPr="00E16C4F">
        <w:rPr>
          <w:rFonts w:ascii="Times New Roman" w:hAnsi="Times New Roman" w:cs="Times New Roman"/>
          <w:sz w:val="20"/>
          <w:szCs w:val="20"/>
        </w:rPr>
        <w:t xml:space="preserve"> p</w:t>
      </w:r>
      <w:r w:rsidRPr="00E16C4F">
        <w:rPr>
          <w:rFonts w:ascii="Times New Roman" w:hAnsi="Times New Roman" w:cs="Times New Roman"/>
          <w:sz w:val="20"/>
          <w:szCs w:val="20"/>
        </w:rPr>
        <w:t>ă</w:t>
      </w:r>
      <w:r w:rsidR="004F532D" w:rsidRPr="00E16C4F">
        <w:rPr>
          <w:rFonts w:ascii="Times New Roman" w:hAnsi="Times New Roman" w:cs="Times New Roman"/>
          <w:sz w:val="20"/>
          <w:szCs w:val="20"/>
        </w:rPr>
        <w:t>r</w:t>
      </w:r>
      <w:r w:rsidRPr="00E16C4F">
        <w:rPr>
          <w:rFonts w:ascii="Times New Roman" w:hAnsi="Times New Roman" w:cs="Times New Roman"/>
          <w:sz w:val="20"/>
          <w:szCs w:val="20"/>
        </w:rPr>
        <w:t>ț</w:t>
      </w:r>
      <w:r w:rsidR="004F532D" w:rsidRPr="00E16C4F">
        <w:rPr>
          <w:rFonts w:ascii="Times New Roman" w:hAnsi="Times New Roman" w:cs="Times New Roman"/>
          <w:sz w:val="20"/>
          <w:szCs w:val="20"/>
        </w:rPr>
        <w:t xml:space="preserve">ii contractante </w:t>
      </w:r>
      <w:r w:rsidRPr="00E16C4F">
        <w:rPr>
          <w:rFonts w:ascii="Times New Roman" w:hAnsi="Times New Roman" w:cs="Times New Roman"/>
          <w:sz w:val="20"/>
          <w:szCs w:val="20"/>
        </w:rPr>
        <w:t>î</w:t>
      </w:r>
      <w:r w:rsidR="004F532D" w:rsidRPr="00E16C4F">
        <w:rPr>
          <w:rFonts w:ascii="Times New Roman" w:hAnsi="Times New Roman" w:cs="Times New Roman"/>
          <w:sz w:val="20"/>
          <w:szCs w:val="20"/>
        </w:rPr>
        <w:t>nainte ca ea s</w:t>
      </w:r>
      <w:r w:rsidRPr="00E16C4F">
        <w:rPr>
          <w:rFonts w:ascii="Times New Roman" w:hAnsi="Times New Roman" w:cs="Times New Roman"/>
          <w:sz w:val="20"/>
          <w:szCs w:val="20"/>
        </w:rPr>
        <w:t>ă</w:t>
      </w:r>
      <w:r w:rsidR="004F532D" w:rsidRPr="00E16C4F">
        <w:rPr>
          <w:rFonts w:ascii="Times New Roman" w:hAnsi="Times New Roman" w:cs="Times New Roman"/>
          <w:sz w:val="20"/>
          <w:szCs w:val="20"/>
        </w:rPr>
        <w:t xml:space="preserve"> fi fost primit</w:t>
      </w:r>
      <w:r w:rsidRPr="00E16C4F">
        <w:rPr>
          <w:rFonts w:ascii="Times New Roman" w:hAnsi="Times New Roman" w:cs="Times New Roman"/>
          <w:sz w:val="20"/>
          <w:szCs w:val="20"/>
        </w:rPr>
        <w:t>ă</w:t>
      </w:r>
      <w:r w:rsidR="004F532D" w:rsidRPr="00E16C4F">
        <w:rPr>
          <w:rFonts w:ascii="Times New Roman" w:hAnsi="Times New Roman" w:cs="Times New Roman"/>
          <w:sz w:val="20"/>
          <w:szCs w:val="20"/>
        </w:rPr>
        <w:t xml:space="preserve"> de la cealalt</w:t>
      </w:r>
      <w:r w:rsidRPr="00E16C4F">
        <w:rPr>
          <w:rFonts w:ascii="Times New Roman" w:hAnsi="Times New Roman" w:cs="Times New Roman"/>
          <w:sz w:val="20"/>
          <w:szCs w:val="20"/>
        </w:rPr>
        <w:t>ă</w:t>
      </w:r>
      <w:r w:rsidR="004F532D" w:rsidRPr="00E16C4F">
        <w:rPr>
          <w:rFonts w:ascii="Times New Roman" w:hAnsi="Times New Roman" w:cs="Times New Roman"/>
          <w:sz w:val="20"/>
          <w:szCs w:val="20"/>
        </w:rPr>
        <w:t xml:space="preserve"> parte contractant</w:t>
      </w:r>
      <w:r w:rsidRPr="00E16C4F">
        <w:rPr>
          <w:rFonts w:ascii="Times New Roman" w:hAnsi="Times New Roman" w:cs="Times New Roman"/>
          <w:sz w:val="20"/>
          <w:szCs w:val="20"/>
        </w:rPr>
        <w:t>ă</w:t>
      </w:r>
    </w:p>
    <w:p w:rsidR="004F532D" w:rsidRPr="00E16C4F" w:rsidRDefault="003F5BD7" w:rsidP="00BD4D6C">
      <w:pPr>
        <w:numPr>
          <w:ilvl w:val="0"/>
          <w:numId w:val="4"/>
        </w:numPr>
        <w:tabs>
          <w:tab w:val="left" w:pos="426"/>
        </w:tabs>
        <w:suppressAutoHyphens/>
        <w:spacing w:after="0" w:line="240" w:lineRule="auto"/>
        <w:ind w:left="0" w:right="49" w:firstLine="567"/>
        <w:jc w:val="both"/>
        <w:rPr>
          <w:rFonts w:ascii="Times New Roman" w:hAnsi="Times New Roman" w:cs="Times New Roman"/>
          <w:sz w:val="20"/>
          <w:szCs w:val="20"/>
        </w:rPr>
      </w:pPr>
      <w:r w:rsidRPr="00E16C4F">
        <w:rPr>
          <w:rFonts w:ascii="Times New Roman" w:hAnsi="Times New Roman" w:cs="Times New Roman"/>
          <w:sz w:val="20"/>
          <w:szCs w:val="20"/>
        </w:rPr>
        <w:t>P</w:t>
      </w:r>
      <w:r w:rsidR="004F532D" w:rsidRPr="00E16C4F">
        <w:rPr>
          <w:rFonts w:ascii="Times New Roman" w:hAnsi="Times New Roman" w:cs="Times New Roman"/>
          <w:sz w:val="20"/>
          <w:szCs w:val="20"/>
        </w:rPr>
        <w:t>artea contractant</w:t>
      </w:r>
      <w:r w:rsidR="006C4BF2" w:rsidRPr="00E16C4F">
        <w:rPr>
          <w:rFonts w:ascii="Times New Roman" w:hAnsi="Times New Roman" w:cs="Times New Roman"/>
          <w:sz w:val="20"/>
          <w:szCs w:val="20"/>
        </w:rPr>
        <w:t>ă</w:t>
      </w:r>
      <w:r w:rsidR="004F532D" w:rsidRPr="00E16C4F">
        <w:rPr>
          <w:rFonts w:ascii="Times New Roman" w:hAnsi="Times New Roman" w:cs="Times New Roman"/>
          <w:sz w:val="20"/>
          <w:szCs w:val="20"/>
        </w:rPr>
        <w:t xml:space="preserve"> a fost obligat</w:t>
      </w:r>
      <w:r w:rsidR="006C4BF2" w:rsidRPr="00E16C4F">
        <w:rPr>
          <w:rFonts w:ascii="Times New Roman" w:hAnsi="Times New Roman" w:cs="Times New Roman"/>
          <w:sz w:val="20"/>
          <w:szCs w:val="20"/>
        </w:rPr>
        <w:t>ă</w:t>
      </w:r>
      <w:r w:rsidR="004F532D" w:rsidRPr="00E16C4F">
        <w:rPr>
          <w:rFonts w:ascii="Times New Roman" w:hAnsi="Times New Roman" w:cs="Times New Roman"/>
          <w:sz w:val="20"/>
          <w:szCs w:val="20"/>
        </w:rPr>
        <w:t xml:space="preserve"> in mod legal s</w:t>
      </w:r>
      <w:r w:rsidR="006C4BF2" w:rsidRPr="00E16C4F">
        <w:rPr>
          <w:rFonts w:ascii="Times New Roman" w:hAnsi="Times New Roman" w:cs="Times New Roman"/>
          <w:sz w:val="20"/>
          <w:szCs w:val="20"/>
        </w:rPr>
        <w:t>ă</w:t>
      </w:r>
      <w:r w:rsidR="004F532D" w:rsidRPr="00E16C4F">
        <w:rPr>
          <w:rFonts w:ascii="Times New Roman" w:hAnsi="Times New Roman" w:cs="Times New Roman"/>
          <w:sz w:val="20"/>
          <w:szCs w:val="20"/>
        </w:rPr>
        <w:t xml:space="preserve"> dezv</w:t>
      </w:r>
      <w:r w:rsidR="006C4BF2" w:rsidRPr="00E16C4F">
        <w:rPr>
          <w:rFonts w:ascii="Times New Roman" w:hAnsi="Times New Roman" w:cs="Times New Roman"/>
          <w:sz w:val="20"/>
          <w:szCs w:val="20"/>
        </w:rPr>
        <w:t>ă</w:t>
      </w:r>
      <w:r w:rsidR="004F532D" w:rsidRPr="00E16C4F">
        <w:rPr>
          <w:rFonts w:ascii="Times New Roman" w:hAnsi="Times New Roman" w:cs="Times New Roman"/>
          <w:sz w:val="20"/>
          <w:szCs w:val="20"/>
        </w:rPr>
        <w:t>luie informa</w:t>
      </w:r>
      <w:r w:rsidR="006C4BF2" w:rsidRPr="00E16C4F">
        <w:rPr>
          <w:rFonts w:ascii="Times New Roman" w:hAnsi="Times New Roman" w:cs="Times New Roman"/>
          <w:sz w:val="20"/>
          <w:szCs w:val="20"/>
        </w:rPr>
        <w:t>ț</w:t>
      </w:r>
      <w:r w:rsidR="004F532D" w:rsidRPr="00E16C4F">
        <w:rPr>
          <w:rFonts w:ascii="Times New Roman" w:hAnsi="Times New Roman" w:cs="Times New Roman"/>
          <w:sz w:val="20"/>
          <w:szCs w:val="20"/>
        </w:rPr>
        <w:t>ia.</w:t>
      </w:r>
    </w:p>
    <w:p w:rsidR="002B3FD2" w:rsidRPr="00E16C4F" w:rsidRDefault="002B3FD2" w:rsidP="00BD4D6C">
      <w:pPr>
        <w:suppressAutoHyphens/>
        <w:spacing w:after="0" w:line="240" w:lineRule="auto"/>
        <w:ind w:right="49" w:firstLine="567"/>
        <w:jc w:val="both"/>
        <w:rPr>
          <w:rFonts w:ascii="Times New Roman" w:hAnsi="Times New Roman" w:cs="Times New Roman"/>
          <w:color w:val="FF0000"/>
          <w:sz w:val="20"/>
          <w:szCs w:val="20"/>
        </w:rPr>
      </w:pPr>
    </w:p>
    <w:p w:rsidR="00B54081" w:rsidRPr="00E16C4F" w:rsidRDefault="00AF5FC5" w:rsidP="00BD4D6C">
      <w:pPr>
        <w:spacing w:after="0" w:line="240" w:lineRule="auto"/>
        <w:ind w:right="49" w:firstLine="567"/>
        <w:jc w:val="both"/>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 xml:space="preserve">    </w:t>
      </w:r>
      <w:r w:rsidR="00B54081" w:rsidRPr="00E16C4F">
        <w:rPr>
          <w:rFonts w:ascii="Times New Roman" w:eastAsia="Times New Roman" w:hAnsi="Times New Roman" w:cs="Times New Roman"/>
          <w:b/>
          <w:sz w:val="20"/>
          <w:szCs w:val="20"/>
        </w:rPr>
        <w:t>10. Obligaţiile principale ale prestatorului</w:t>
      </w:r>
    </w:p>
    <w:p w:rsidR="00E91EC9" w:rsidRPr="00E16C4F" w:rsidRDefault="00E91EC9" w:rsidP="00BD4D6C">
      <w:pPr>
        <w:spacing w:after="0" w:line="240" w:lineRule="auto"/>
        <w:ind w:right="49" w:firstLine="567"/>
        <w:jc w:val="both"/>
        <w:rPr>
          <w:rFonts w:ascii="Times New Roman" w:hAnsi="Times New Roman" w:cs="Times New Roman"/>
          <w:color w:val="000000" w:themeColor="text1"/>
          <w:sz w:val="20"/>
          <w:szCs w:val="20"/>
        </w:rPr>
      </w:pPr>
      <w:r w:rsidRPr="00E16C4F">
        <w:rPr>
          <w:rFonts w:ascii="Times New Roman" w:hAnsi="Times New Roman" w:cs="Times New Roman"/>
          <w:b/>
          <w:color w:val="000000" w:themeColor="text1"/>
          <w:sz w:val="20"/>
          <w:szCs w:val="20"/>
        </w:rPr>
        <w:t>10.1 (1)</w:t>
      </w:r>
      <w:r w:rsidRPr="00E16C4F">
        <w:rPr>
          <w:rFonts w:ascii="Times New Roman" w:hAnsi="Times New Roman" w:cs="Times New Roman"/>
          <w:color w:val="000000" w:themeColor="text1"/>
          <w:sz w:val="20"/>
          <w:szCs w:val="20"/>
        </w:rPr>
        <w:t xml:space="preserve"> Prestatorul are obligaţia de a presta serviciile prevăzute în contract cu profesionalismul şi promptitudinea cuvenite angajamentulu</w:t>
      </w:r>
      <w:r w:rsidR="00D368A0" w:rsidRPr="00E16C4F">
        <w:rPr>
          <w:rFonts w:ascii="Times New Roman" w:hAnsi="Times New Roman" w:cs="Times New Roman"/>
          <w:color w:val="000000" w:themeColor="text1"/>
          <w:sz w:val="20"/>
          <w:szCs w:val="20"/>
        </w:rPr>
        <w:t>i asumat.</w:t>
      </w:r>
    </w:p>
    <w:p w:rsidR="00E91EC9" w:rsidRPr="00E16C4F" w:rsidRDefault="000A6BB3" w:rsidP="00BD4D6C">
      <w:pPr>
        <w:spacing w:after="0" w:line="240" w:lineRule="auto"/>
        <w:ind w:right="49" w:firstLine="567"/>
        <w:jc w:val="both"/>
        <w:rPr>
          <w:rFonts w:ascii="Times New Roman" w:hAnsi="Times New Roman" w:cs="Times New Roman"/>
          <w:color w:val="000000" w:themeColor="text1"/>
          <w:sz w:val="20"/>
          <w:szCs w:val="20"/>
        </w:rPr>
      </w:pPr>
      <w:r w:rsidRPr="00E16C4F">
        <w:rPr>
          <w:rFonts w:ascii="Times New Roman" w:hAnsi="Times New Roman" w:cs="Times New Roman"/>
          <w:b/>
          <w:color w:val="000000" w:themeColor="text1"/>
          <w:sz w:val="20"/>
          <w:szCs w:val="20"/>
        </w:rPr>
        <w:t xml:space="preserve">      </w:t>
      </w:r>
      <w:r w:rsidR="00445AF3" w:rsidRPr="00E16C4F">
        <w:rPr>
          <w:rFonts w:ascii="Times New Roman" w:hAnsi="Times New Roman" w:cs="Times New Roman"/>
          <w:b/>
          <w:color w:val="000000" w:themeColor="text1"/>
          <w:sz w:val="20"/>
          <w:szCs w:val="20"/>
        </w:rPr>
        <w:t xml:space="preserve">   </w:t>
      </w:r>
      <w:r w:rsidR="00E91EC9" w:rsidRPr="00E16C4F">
        <w:rPr>
          <w:rFonts w:ascii="Times New Roman" w:hAnsi="Times New Roman" w:cs="Times New Roman"/>
          <w:b/>
          <w:color w:val="000000" w:themeColor="text1"/>
          <w:sz w:val="20"/>
          <w:szCs w:val="20"/>
        </w:rPr>
        <w:t xml:space="preserve"> (2)</w:t>
      </w:r>
      <w:r w:rsidR="00E91EC9" w:rsidRPr="00E16C4F">
        <w:rPr>
          <w:rFonts w:ascii="Times New Roman" w:hAnsi="Times New Roman" w:cs="Times New Roman"/>
          <w:color w:val="000000" w:themeColor="text1"/>
          <w:sz w:val="20"/>
          <w:szCs w:val="20"/>
        </w:rPr>
        <w:t xml:space="preserve"> Prestatorul are obligaţia de a supraveghea prestarea serviciilor,</w:t>
      </w:r>
      <w:r w:rsidR="00247BE4" w:rsidRPr="00E16C4F">
        <w:rPr>
          <w:rFonts w:ascii="Times New Roman" w:hAnsi="Times New Roman" w:cs="Times New Roman"/>
          <w:color w:val="000000" w:themeColor="text1"/>
          <w:sz w:val="20"/>
          <w:szCs w:val="20"/>
        </w:rPr>
        <w:t xml:space="preserve"> </w:t>
      </w:r>
      <w:r w:rsidR="00E91EC9" w:rsidRPr="00E16C4F">
        <w:rPr>
          <w:rFonts w:ascii="Times New Roman" w:hAnsi="Times New Roman" w:cs="Times New Roman"/>
          <w:color w:val="000000" w:themeColor="text1"/>
          <w:sz w:val="20"/>
          <w:szCs w:val="20"/>
        </w:rPr>
        <w:t>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E91EC9" w:rsidRPr="00E16C4F" w:rsidRDefault="00247BE4" w:rsidP="00BD4D6C">
      <w:pPr>
        <w:spacing w:after="0" w:line="240" w:lineRule="auto"/>
        <w:ind w:right="49" w:firstLine="567"/>
        <w:jc w:val="both"/>
        <w:rPr>
          <w:rFonts w:ascii="Times New Roman" w:hAnsi="Times New Roman" w:cs="Times New Roman"/>
          <w:color w:val="000000" w:themeColor="text1"/>
          <w:sz w:val="20"/>
          <w:szCs w:val="20"/>
        </w:rPr>
      </w:pPr>
      <w:r w:rsidRPr="00E16C4F">
        <w:rPr>
          <w:rFonts w:ascii="Times New Roman" w:hAnsi="Times New Roman" w:cs="Times New Roman"/>
          <w:b/>
          <w:color w:val="000000" w:themeColor="text1"/>
          <w:sz w:val="20"/>
          <w:szCs w:val="20"/>
        </w:rPr>
        <w:t>10</w:t>
      </w:r>
      <w:r w:rsidR="00E91EC9" w:rsidRPr="00E16C4F">
        <w:rPr>
          <w:rFonts w:ascii="Times New Roman" w:hAnsi="Times New Roman" w:cs="Times New Roman"/>
          <w:b/>
          <w:color w:val="000000" w:themeColor="text1"/>
          <w:sz w:val="20"/>
          <w:szCs w:val="20"/>
        </w:rPr>
        <w:t>.2.</w:t>
      </w:r>
      <w:r w:rsidR="00E91EC9" w:rsidRPr="00E16C4F">
        <w:rPr>
          <w:rFonts w:ascii="Times New Roman" w:hAnsi="Times New Roman" w:cs="Times New Roman"/>
          <w:color w:val="000000" w:themeColor="text1"/>
          <w:sz w:val="20"/>
          <w:szCs w:val="20"/>
        </w:rPr>
        <w:t xml:space="preserve"> Prestatorul este pe deplin responsabil de siguranţa tuturor operaţiunilor şi metodelor de prestare utilizate, cât şi de calificarea personalului folosit pe toată durata contractului.</w:t>
      </w:r>
    </w:p>
    <w:p w:rsidR="00B54081" w:rsidRPr="00E16C4F" w:rsidRDefault="00B54081" w:rsidP="00BD4D6C">
      <w:pPr>
        <w:spacing w:after="0" w:line="240" w:lineRule="auto"/>
        <w:ind w:right="49" w:firstLine="567"/>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10.</w:t>
      </w:r>
      <w:r w:rsidR="00450057" w:rsidRPr="00E16C4F">
        <w:rPr>
          <w:rFonts w:ascii="Times New Roman" w:eastAsia="Times New Roman" w:hAnsi="Times New Roman" w:cs="Times New Roman"/>
          <w:b/>
          <w:sz w:val="20"/>
          <w:szCs w:val="20"/>
        </w:rPr>
        <w:t>3</w:t>
      </w:r>
      <w:r w:rsidRPr="00E16C4F">
        <w:rPr>
          <w:rFonts w:ascii="Times New Roman" w:eastAsia="Times New Roman" w:hAnsi="Times New Roman" w:cs="Times New Roman"/>
          <w:b/>
          <w:sz w:val="20"/>
          <w:szCs w:val="20"/>
        </w:rPr>
        <w:t>.</w:t>
      </w:r>
      <w:r w:rsidR="00411873" w:rsidRPr="00E16C4F">
        <w:rPr>
          <w:rFonts w:ascii="Times New Roman" w:eastAsia="Times New Roman" w:hAnsi="Times New Roman" w:cs="Times New Roman"/>
          <w:b/>
          <w:sz w:val="20"/>
          <w:szCs w:val="20"/>
        </w:rPr>
        <w:t xml:space="preserve"> </w:t>
      </w:r>
      <w:r w:rsidR="00450057" w:rsidRPr="00E16C4F">
        <w:rPr>
          <w:rFonts w:ascii="Times New Roman" w:eastAsia="Times New Roman" w:hAnsi="Times New Roman" w:cs="Times New Roman"/>
          <w:b/>
          <w:sz w:val="20"/>
          <w:szCs w:val="20"/>
        </w:rPr>
        <w:t>(1)</w:t>
      </w:r>
      <w:r w:rsidRPr="00E16C4F">
        <w:rPr>
          <w:rFonts w:ascii="Times New Roman" w:eastAsia="Times New Roman" w:hAnsi="Times New Roman" w:cs="Times New Roman"/>
          <w:b/>
          <w:sz w:val="20"/>
          <w:szCs w:val="20"/>
        </w:rPr>
        <w:t xml:space="preserve"> </w:t>
      </w:r>
      <w:r w:rsidRPr="00E16C4F">
        <w:rPr>
          <w:rFonts w:ascii="Times New Roman" w:eastAsia="Times New Roman" w:hAnsi="Times New Roman" w:cs="Times New Roman"/>
          <w:sz w:val="20"/>
          <w:szCs w:val="20"/>
        </w:rPr>
        <w:t>Prestatorul se obligă să despăgubească achizitorul împotriva oricăror:</w:t>
      </w:r>
    </w:p>
    <w:p w:rsidR="00B54081" w:rsidRPr="00E16C4F" w:rsidRDefault="00B54081" w:rsidP="00332C54">
      <w:pPr>
        <w:spacing w:after="0" w:line="240" w:lineRule="auto"/>
        <w:ind w:right="49"/>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i)</w:t>
      </w:r>
      <w:r w:rsidRPr="00E16C4F">
        <w:rPr>
          <w:rFonts w:ascii="Times New Roman" w:eastAsia="Times New Roman" w:hAnsi="Times New Roman" w:cs="Times New Roman"/>
          <w:sz w:val="20"/>
          <w:szCs w:val="20"/>
        </w:rPr>
        <w:t xml:space="preserve"> reclamaţii şi acţiuni în justiţie, ce rezultă din încălcarea unor drepturi de proprietate intelectuală (brevete, nume, mărci înregistrate etc.), legate de echipamentele, materialele, instalaţiile sau utilajele folosite pentru sau în leg</w:t>
      </w:r>
      <w:r w:rsidR="00A47EF6" w:rsidRPr="00E16C4F">
        <w:rPr>
          <w:rFonts w:ascii="Times New Roman" w:eastAsia="Times New Roman" w:hAnsi="Times New Roman" w:cs="Times New Roman"/>
          <w:sz w:val="20"/>
          <w:szCs w:val="20"/>
        </w:rPr>
        <w:t>ă</w:t>
      </w:r>
      <w:r w:rsidRPr="00E16C4F">
        <w:rPr>
          <w:rFonts w:ascii="Times New Roman" w:eastAsia="Times New Roman" w:hAnsi="Times New Roman" w:cs="Times New Roman"/>
          <w:sz w:val="20"/>
          <w:szCs w:val="20"/>
        </w:rPr>
        <w:t>tură cu serviciile prestate.</w:t>
      </w:r>
    </w:p>
    <w:p w:rsidR="00B54081" w:rsidRPr="00E16C4F" w:rsidRDefault="00B54081" w:rsidP="00332C54">
      <w:pPr>
        <w:spacing w:after="0" w:line="240" w:lineRule="auto"/>
        <w:ind w:right="49"/>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ii)</w:t>
      </w:r>
      <w:r w:rsidRPr="00E16C4F">
        <w:rPr>
          <w:rFonts w:ascii="Times New Roman" w:eastAsia="Times New Roman" w:hAnsi="Times New Roman" w:cs="Times New Roman"/>
          <w:sz w:val="20"/>
          <w:szCs w:val="20"/>
        </w:rPr>
        <w:t xml:space="preserve"> daune-interese, costuri, taxe şi cheltuieli de orice natură, aferente, cu excepţia situaţiei în care o astfel de încălcare rezultă din respectarea caietului de sarcini întocmit de către achizitor.</w:t>
      </w:r>
    </w:p>
    <w:p w:rsidR="00B54081" w:rsidRPr="00E16C4F" w:rsidRDefault="000A6BB3" w:rsidP="00BD4D6C">
      <w:pPr>
        <w:widowControl w:val="0"/>
        <w:suppressAutoHyphens/>
        <w:spacing w:after="0" w:line="240" w:lineRule="auto"/>
        <w:ind w:right="49" w:firstLine="567"/>
        <w:jc w:val="both"/>
        <w:rPr>
          <w:rFonts w:ascii="Times New Roman" w:eastAsia="Lucida Sans Unicode" w:hAnsi="Times New Roman" w:cs="Times New Roman"/>
          <w:iCs/>
          <w:sz w:val="20"/>
          <w:szCs w:val="20"/>
          <w:lang w:val="it-IT" w:eastAsia="ro-RO"/>
        </w:rPr>
      </w:pPr>
      <w:r w:rsidRPr="00E16C4F">
        <w:rPr>
          <w:rFonts w:ascii="Times New Roman" w:eastAsia="Lucida Sans Unicode" w:hAnsi="Times New Roman" w:cs="Times New Roman"/>
          <w:sz w:val="20"/>
          <w:szCs w:val="20"/>
          <w:lang w:eastAsia="ro-RO"/>
        </w:rPr>
        <w:t xml:space="preserve">      </w:t>
      </w:r>
      <w:r w:rsidR="00B54081" w:rsidRPr="00E16C4F">
        <w:rPr>
          <w:rFonts w:ascii="Times New Roman" w:eastAsia="Lucida Sans Unicode" w:hAnsi="Times New Roman" w:cs="Times New Roman"/>
          <w:sz w:val="20"/>
          <w:szCs w:val="20"/>
          <w:lang w:eastAsia="ro-RO"/>
        </w:rPr>
        <w:t xml:space="preserve"> </w:t>
      </w:r>
      <w:r w:rsidR="00B54081" w:rsidRPr="00E16C4F">
        <w:rPr>
          <w:rFonts w:ascii="Times New Roman" w:eastAsia="Lucida Sans Unicode" w:hAnsi="Times New Roman" w:cs="Times New Roman"/>
          <w:b/>
          <w:sz w:val="20"/>
          <w:szCs w:val="20"/>
          <w:lang w:eastAsia="ro-RO"/>
        </w:rPr>
        <w:t>(</w:t>
      </w:r>
      <w:r w:rsidR="00450057" w:rsidRPr="00E16C4F">
        <w:rPr>
          <w:rFonts w:ascii="Times New Roman" w:eastAsia="Lucida Sans Unicode" w:hAnsi="Times New Roman" w:cs="Times New Roman"/>
          <w:b/>
          <w:sz w:val="20"/>
          <w:szCs w:val="20"/>
          <w:lang w:eastAsia="ro-RO"/>
        </w:rPr>
        <w:t>2</w:t>
      </w:r>
      <w:r w:rsidR="00B54081" w:rsidRPr="00E16C4F">
        <w:rPr>
          <w:rFonts w:ascii="Times New Roman" w:eastAsia="Lucida Sans Unicode" w:hAnsi="Times New Roman" w:cs="Times New Roman"/>
          <w:b/>
          <w:sz w:val="20"/>
          <w:szCs w:val="20"/>
          <w:lang w:eastAsia="ro-RO"/>
        </w:rPr>
        <w:t>)</w:t>
      </w:r>
      <w:r w:rsidR="00B54081" w:rsidRPr="00E16C4F">
        <w:rPr>
          <w:rFonts w:ascii="Times New Roman" w:eastAsia="Lucida Sans Unicode" w:hAnsi="Times New Roman" w:cs="Times New Roman"/>
          <w:sz w:val="20"/>
          <w:szCs w:val="20"/>
          <w:lang w:eastAsia="ro-RO"/>
        </w:rPr>
        <w:t xml:space="preserve"> </w:t>
      </w:r>
      <w:r w:rsidR="00B54081" w:rsidRPr="00E16C4F">
        <w:rPr>
          <w:rFonts w:ascii="Times New Roman" w:eastAsia="Lucida Sans Unicode" w:hAnsi="Times New Roman" w:cs="Times New Roman"/>
          <w:iCs/>
          <w:sz w:val="20"/>
          <w:szCs w:val="20"/>
          <w:lang w:val="it-IT" w:eastAsia="ro-RO"/>
        </w:rPr>
        <w:t>Toate rapoartele și documentele sau orice materiale achizitionate, compilate sau pregătite de către Prestator în executarea acestui contract vor fi proprietatea Autorității Contractante. Prestatorul se obligă să livreze aceste documente, în original, achizitorului dupa finalizarea contractului și să nu le utilizeze pentru alte scopuri decat cele prevazute in acest contract, cu exceptia cazului in care achizitorul îl autorizeaza in scris in acest sens.</w:t>
      </w:r>
    </w:p>
    <w:p w:rsidR="00B54081" w:rsidRPr="00E16C4F" w:rsidRDefault="000A6BB3" w:rsidP="00BD4D6C">
      <w:pPr>
        <w:widowControl w:val="0"/>
        <w:suppressAutoHyphens/>
        <w:spacing w:after="0" w:line="240" w:lineRule="auto"/>
        <w:ind w:right="49" w:firstLine="567"/>
        <w:jc w:val="both"/>
        <w:rPr>
          <w:rFonts w:ascii="Times New Roman" w:eastAsiaTheme="minorEastAsia" w:hAnsi="Times New Roman" w:cs="Times New Roman"/>
          <w:sz w:val="20"/>
          <w:szCs w:val="20"/>
        </w:rPr>
      </w:pPr>
      <w:r w:rsidRPr="00E16C4F">
        <w:rPr>
          <w:rFonts w:ascii="Times New Roman" w:eastAsia="Lucida Sans Unicode" w:hAnsi="Times New Roman" w:cs="Times New Roman"/>
          <w:iCs/>
          <w:sz w:val="20"/>
          <w:szCs w:val="20"/>
          <w:lang w:val="it-IT" w:eastAsia="ro-RO"/>
        </w:rPr>
        <w:t xml:space="preserve">   </w:t>
      </w:r>
      <w:r w:rsidR="00B54081" w:rsidRPr="00E16C4F">
        <w:rPr>
          <w:rFonts w:ascii="Times New Roman" w:eastAsia="Lucida Sans Unicode" w:hAnsi="Times New Roman" w:cs="Times New Roman"/>
          <w:iCs/>
          <w:sz w:val="20"/>
          <w:szCs w:val="20"/>
          <w:lang w:val="it-IT" w:eastAsia="ro-RO"/>
        </w:rPr>
        <w:t xml:space="preserve">   </w:t>
      </w:r>
      <w:r w:rsidR="00B54081" w:rsidRPr="00E16C4F">
        <w:rPr>
          <w:rFonts w:ascii="Times New Roman" w:eastAsia="Lucida Sans Unicode" w:hAnsi="Times New Roman" w:cs="Times New Roman"/>
          <w:b/>
          <w:iCs/>
          <w:sz w:val="20"/>
          <w:szCs w:val="20"/>
          <w:lang w:val="it-IT" w:eastAsia="ro-RO"/>
        </w:rPr>
        <w:t>(</w:t>
      </w:r>
      <w:r w:rsidR="00450057" w:rsidRPr="00E16C4F">
        <w:rPr>
          <w:rFonts w:ascii="Times New Roman" w:eastAsia="Lucida Sans Unicode" w:hAnsi="Times New Roman" w:cs="Times New Roman"/>
          <w:b/>
          <w:iCs/>
          <w:sz w:val="20"/>
          <w:szCs w:val="20"/>
          <w:lang w:val="it-IT" w:eastAsia="ro-RO"/>
        </w:rPr>
        <w:t>3</w:t>
      </w:r>
      <w:r w:rsidR="00B54081" w:rsidRPr="00E16C4F">
        <w:rPr>
          <w:rFonts w:ascii="Times New Roman" w:eastAsia="Lucida Sans Unicode" w:hAnsi="Times New Roman" w:cs="Times New Roman"/>
          <w:b/>
          <w:iCs/>
          <w:sz w:val="20"/>
          <w:szCs w:val="20"/>
          <w:lang w:val="it-IT" w:eastAsia="ro-RO"/>
        </w:rPr>
        <w:t>)</w:t>
      </w:r>
      <w:r w:rsidR="00B54081" w:rsidRPr="00E16C4F">
        <w:rPr>
          <w:rFonts w:ascii="Times New Roman" w:eastAsia="Lucida Sans Unicode" w:hAnsi="Times New Roman" w:cs="Times New Roman"/>
          <w:iCs/>
          <w:sz w:val="20"/>
          <w:szCs w:val="20"/>
          <w:lang w:val="it-IT" w:eastAsia="ro-RO"/>
        </w:rPr>
        <w:t xml:space="preserve"> Orice rezultate sau drepturi legate de acestea, inclusiv drepturi de autor </w:t>
      </w:r>
      <w:r w:rsidR="00E91EC9" w:rsidRPr="00E16C4F">
        <w:rPr>
          <w:rFonts w:ascii="Times New Roman" w:eastAsia="Lucida Sans Unicode" w:hAnsi="Times New Roman" w:cs="Times New Roman"/>
          <w:iCs/>
          <w:sz w:val="20"/>
          <w:szCs w:val="20"/>
          <w:lang w:val="it-IT" w:eastAsia="ro-RO"/>
        </w:rPr>
        <w:t>ș</w:t>
      </w:r>
      <w:r w:rsidR="00B54081" w:rsidRPr="00E16C4F">
        <w:rPr>
          <w:rFonts w:ascii="Times New Roman" w:eastAsia="Lucida Sans Unicode" w:hAnsi="Times New Roman" w:cs="Times New Roman"/>
          <w:iCs/>
          <w:sz w:val="20"/>
          <w:szCs w:val="20"/>
          <w:lang w:val="it-IT" w:eastAsia="ro-RO"/>
        </w:rPr>
        <w:t>i/sau orice alte drepturi de proprietate intelectual</w:t>
      </w:r>
      <w:r w:rsidR="00E91EC9" w:rsidRPr="00E16C4F">
        <w:rPr>
          <w:rFonts w:ascii="Times New Roman" w:eastAsia="Lucida Sans Unicode" w:hAnsi="Times New Roman" w:cs="Times New Roman"/>
          <w:iCs/>
          <w:sz w:val="20"/>
          <w:szCs w:val="20"/>
          <w:lang w:val="it-IT" w:eastAsia="ro-RO"/>
        </w:rPr>
        <w:t>ă</w:t>
      </w:r>
      <w:r w:rsidR="00B54081" w:rsidRPr="00E16C4F">
        <w:rPr>
          <w:rFonts w:ascii="Times New Roman" w:eastAsia="Lucida Sans Unicode" w:hAnsi="Times New Roman" w:cs="Times New Roman"/>
          <w:iCs/>
          <w:sz w:val="20"/>
          <w:szCs w:val="20"/>
          <w:lang w:val="it-IT" w:eastAsia="ro-RO"/>
        </w:rPr>
        <w:t xml:space="preserve"> </w:t>
      </w:r>
      <w:r w:rsidR="00E91EC9" w:rsidRPr="00E16C4F">
        <w:rPr>
          <w:rFonts w:ascii="Times New Roman" w:eastAsia="Lucida Sans Unicode" w:hAnsi="Times New Roman" w:cs="Times New Roman"/>
          <w:iCs/>
          <w:sz w:val="20"/>
          <w:szCs w:val="20"/>
          <w:lang w:val="it-IT" w:eastAsia="ro-RO"/>
        </w:rPr>
        <w:t>ș</w:t>
      </w:r>
      <w:r w:rsidR="00B54081" w:rsidRPr="00E16C4F">
        <w:rPr>
          <w:rFonts w:ascii="Times New Roman" w:eastAsia="Lucida Sans Unicode" w:hAnsi="Times New Roman" w:cs="Times New Roman"/>
          <w:iCs/>
          <w:sz w:val="20"/>
          <w:szCs w:val="20"/>
          <w:lang w:val="it-IT" w:eastAsia="ro-RO"/>
        </w:rPr>
        <w:t>i/sau industrial</w:t>
      </w:r>
      <w:r w:rsidR="00E91EC9" w:rsidRPr="00E16C4F">
        <w:rPr>
          <w:rFonts w:ascii="Times New Roman" w:eastAsia="Lucida Sans Unicode" w:hAnsi="Times New Roman" w:cs="Times New Roman"/>
          <w:iCs/>
          <w:sz w:val="20"/>
          <w:szCs w:val="20"/>
          <w:lang w:val="it-IT" w:eastAsia="ro-RO"/>
        </w:rPr>
        <w:t>ă</w:t>
      </w:r>
      <w:r w:rsidR="00B54081" w:rsidRPr="00E16C4F">
        <w:rPr>
          <w:rFonts w:ascii="Times New Roman" w:eastAsia="Lucida Sans Unicode" w:hAnsi="Times New Roman" w:cs="Times New Roman"/>
          <w:iCs/>
          <w:sz w:val="20"/>
          <w:szCs w:val="20"/>
          <w:lang w:val="it-IT" w:eastAsia="ro-RO"/>
        </w:rPr>
        <w:t>, ob</w:t>
      </w:r>
      <w:r w:rsidR="00E91EC9" w:rsidRPr="00E16C4F">
        <w:rPr>
          <w:rFonts w:ascii="Times New Roman" w:eastAsia="Lucida Sans Unicode" w:hAnsi="Times New Roman" w:cs="Times New Roman"/>
          <w:iCs/>
          <w:sz w:val="20"/>
          <w:szCs w:val="20"/>
          <w:lang w:val="it-IT" w:eastAsia="ro-RO"/>
        </w:rPr>
        <w:t>ț</w:t>
      </w:r>
      <w:r w:rsidR="00B54081" w:rsidRPr="00E16C4F">
        <w:rPr>
          <w:rFonts w:ascii="Times New Roman" w:eastAsia="Lucida Sans Unicode" w:hAnsi="Times New Roman" w:cs="Times New Roman"/>
          <w:iCs/>
          <w:sz w:val="20"/>
          <w:szCs w:val="20"/>
          <w:lang w:val="it-IT" w:eastAsia="ro-RO"/>
        </w:rPr>
        <w:t xml:space="preserve">inute </w:t>
      </w:r>
      <w:r w:rsidR="00E91EC9" w:rsidRPr="00E16C4F">
        <w:rPr>
          <w:rFonts w:ascii="Times New Roman" w:eastAsia="Lucida Sans Unicode" w:hAnsi="Times New Roman" w:cs="Times New Roman"/>
          <w:iCs/>
          <w:sz w:val="20"/>
          <w:szCs w:val="20"/>
          <w:lang w:val="it-IT" w:eastAsia="ro-RO"/>
        </w:rPr>
        <w:t>î</w:t>
      </w:r>
      <w:r w:rsidR="00B54081" w:rsidRPr="00E16C4F">
        <w:rPr>
          <w:rFonts w:ascii="Times New Roman" w:eastAsia="Lucida Sans Unicode" w:hAnsi="Times New Roman" w:cs="Times New Roman"/>
          <w:iCs/>
          <w:sz w:val="20"/>
          <w:szCs w:val="20"/>
          <w:lang w:val="it-IT" w:eastAsia="ro-RO"/>
        </w:rPr>
        <w:t>n executarea sau ca urmare a execut</w:t>
      </w:r>
      <w:r w:rsidR="00E91EC9" w:rsidRPr="00E16C4F">
        <w:rPr>
          <w:rFonts w:ascii="Times New Roman" w:eastAsia="Lucida Sans Unicode" w:hAnsi="Times New Roman" w:cs="Times New Roman"/>
          <w:iCs/>
          <w:sz w:val="20"/>
          <w:szCs w:val="20"/>
          <w:lang w:val="it-IT" w:eastAsia="ro-RO"/>
        </w:rPr>
        <w:t>ă</w:t>
      </w:r>
      <w:r w:rsidR="00B54081" w:rsidRPr="00E16C4F">
        <w:rPr>
          <w:rFonts w:ascii="Times New Roman" w:eastAsia="Lucida Sans Unicode" w:hAnsi="Times New Roman" w:cs="Times New Roman"/>
          <w:iCs/>
          <w:sz w:val="20"/>
          <w:szCs w:val="20"/>
          <w:lang w:val="it-IT" w:eastAsia="ro-RO"/>
        </w:rPr>
        <w:t>rii acestui contract, cu excep</w:t>
      </w:r>
      <w:r w:rsidR="00E91EC9" w:rsidRPr="00E16C4F">
        <w:rPr>
          <w:rFonts w:ascii="Times New Roman" w:eastAsia="Lucida Sans Unicode" w:hAnsi="Times New Roman" w:cs="Times New Roman"/>
          <w:iCs/>
          <w:sz w:val="20"/>
          <w:szCs w:val="20"/>
          <w:lang w:val="it-IT" w:eastAsia="ro-RO"/>
        </w:rPr>
        <w:t>ț</w:t>
      </w:r>
      <w:r w:rsidR="00B54081" w:rsidRPr="00E16C4F">
        <w:rPr>
          <w:rFonts w:ascii="Times New Roman" w:eastAsia="Lucida Sans Unicode" w:hAnsi="Times New Roman" w:cs="Times New Roman"/>
          <w:iCs/>
          <w:sz w:val="20"/>
          <w:szCs w:val="20"/>
          <w:lang w:val="it-IT" w:eastAsia="ro-RO"/>
        </w:rPr>
        <w:t xml:space="preserve">ia cazurilor </w:t>
      </w:r>
      <w:r w:rsidR="00E91EC9" w:rsidRPr="00E16C4F">
        <w:rPr>
          <w:rFonts w:ascii="Times New Roman" w:eastAsia="Lucida Sans Unicode" w:hAnsi="Times New Roman" w:cs="Times New Roman"/>
          <w:iCs/>
          <w:sz w:val="20"/>
          <w:szCs w:val="20"/>
          <w:lang w:val="it-IT" w:eastAsia="ro-RO"/>
        </w:rPr>
        <w:t>î</w:t>
      </w:r>
      <w:r w:rsidR="00B54081" w:rsidRPr="00E16C4F">
        <w:rPr>
          <w:rFonts w:ascii="Times New Roman" w:eastAsia="Lucida Sans Unicode" w:hAnsi="Times New Roman" w:cs="Times New Roman"/>
          <w:iCs/>
          <w:sz w:val="20"/>
          <w:szCs w:val="20"/>
          <w:lang w:val="it-IT" w:eastAsia="ro-RO"/>
        </w:rPr>
        <w:t>n care astfel de drepturi sunt preexistente contractului, vor fi proprietatea achizitorului, care le poate utiliza, publica sau transfera dupa cum consider</w:t>
      </w:r>
      <w:r w:rsidR="00E91EC9" w:rsidRPr="00E16C4F">
        <w:rPr>
          <w:rFonts w:ascii="Times New Roman" w:eastAsia="Lucida Sans Unicode" w:hAnsi="Times New Roman" w:cs="Times New Roman"/>
          <w:iCs/>
          <w:sz w:val="20"/>
          <w:szCs w:val="20"/>
          <w:lang w:val="it-IT" w:eastAsia="ro-RO"/>
        </w:rPr>
        <w:t>ă</w:t>
      </w:r>
      <w:r w:rsidR="00B54081" w:rsidRPr="00E16C4F">
        <w:rPr>
          <w:rFonts w:ascii="Times New Roman" w:eastAsia="Lucida Sans Unicode" w:hAnsi="Times New Roman" w:cs="Times New Roman"/>
          <w:iCs/>
          <w:sz w:val="20"/>
          <w:szCs w:val="20"/>
          <w:lang w:val="it-IT" w:eastAsia="ro-RO"/>
        </w:rPr>
        <w:t xml:space="preserve"> necesar, f</w:t>
      </w:r>
      <w:r w:rsidR="00E91EC9" w:rsidRPr="00E16C4F">
        <w:rPr>
          <w:rFonts w:ascii="Times New Roman" w:eastAsia="Lucida Sans Unicode" w:hAnsi="Times New Roman" w:cs="Times New Roman"/>
          <w:iCs/>
          <w:sz w:val="20"/>
          <w:szCs w:val="20"/>
          <w:lang w:val="it-IT" w:eastAsia="ro-RO"/>
        </w:rPr>
        <w:t>ă</w:t>
      </w:r>
      <w:r w:rsidR="00B54081" w:rsidRPr="00E16C4F">
        <w:rPr>
          <w:rFonts w:ascii="Times New Roman" w:eastAsia="Lucida Sans Unicode" w:hAnsi="Times New Roman" w:cs="Times New Roman"/>
          <w:iCs/>
          <w:sz w:val="20"/>
          <w:szCs w:val="20"/>
          <w:lang w:val="it-IT" w:eastAsia="ro-RO"/>
        </w:rPr>
        <w:t>r</w:t>
      </w:r>
      <w:r w:rsidR="00E91EC9" w:rsidRPr="00E16C4F">
        <w:rPr>
          <w:rFonts w:ascii="Times New Roman" w:eastAsia="Lucida Sans Unicode" w:hAnsi="Times New Roman" w:cs="Times New Roman"/>
          <w:iCs/>
          <w:sz w:val="20"/>
          <w:szCs w:val="20"/>
          <w:lang w:val="it-IT" w:eastAsia="ro-RO"/>
        </w:rPr>
        <w:t>ă</w:t>
      </w:r>
      <w:r w:rsidR="00B54081" w:rsidRPr="00E16C4F">
        <w:rPr>
          <w:rFonts w:ascii="Times New Roman" w:eastAsia="Lucida Sans Unicode" w:hAnsi="Times New Roman" w:cs="Times New Roman"/>
          <w:iCs/>
          <w:sz w:val="20"/>
          <w:szCs w:val="20"/>
          <w:lang w:val="it-IT" w:eastAsia="ro-RO"/>
        </w:rPr>
        <w:t xml:space="preserve"> nici un fel de limitare geografic</w:t>
      </w:r>
      <w:r w:rsidR="00E91EC9" w:rsidRPr="00E16C4F">
        <w:rPr>
          <w:rFonts w:ascii="Times New Roman" w:eastAsia="Lucida Sans Unicode" w:hAnsi="Times New Roman" w:cs="Times New Roman"/>
          <w:iCs/>
          <w:sz w:val="20"/>
          <w:szCs w:val="20"/>
          <w:lang w:val="it-IT" w:eastAsia="ro-RO"/>
        </w:rPr>
        <w:t>ă</w:t>
      </w:r>
      <w:r w:rsidR="00B54081" w:rsidRPr="00E16C4F">
        <w:rPr>
          <w:rFonts w:ascii="Times New Roman" w:eastAsia="Lucida Sans Unicode" w:hAnsi="Times New Roman" w:cs="Times New Roman"/>
          <w:iCs/>
          <w:sz w:val="20"/>
          <w:szCs w:val="20"/>
          <w:lang w:val="it-IT" w:eastAsia="ro-RO"/>
        </w:rPr>
        <w:t xml:space="preserve"> sau de alt</w:t>
      </w:r>
      <w:r w:rsidR="00E91EC9" w:rsidRPr="00E16C4F">
        <w:rPr>
          <w:rFonts w:ascii="Times New Roman" w:eastAsia="Lucida Sans Unicode" w:hAnsi="Times New Roman" w:cs="Times New Roman"/>
          <w:iCs/>
          <w:sz w:val="20"/>
          <w:szCs w:val="20"/>
          <w:lang w:val="it-IT" w:eastAsia="ro-RO"/>
        </w:rPr>
        <w:t>ă</w:t>
      </w:r>
      <w:r w:rsidR="00B54081" w:rsidRPr="00E16C4F">
        <w:rPr>
          <w:rFonts w:ascii="Times New Roman" w:eastAsia="Lucida Sans Unicode" w:hAnsi="Times New Roman" w:cs="Times New Roman"/>
          <w:iCs/>
          <w:sz w:val="20"/>
          <w:szCs w:val="20"/>
          <w:lang w:val="it-IT" w:eastAsia="ro-RO"/>
        </w:rPr>
        <w:t xml:space="preserve"> natur</w:t>
      </w:r>
      <w:r w:rsidR="00E91EC9" w:rsidRPr="00E16C4F">
        <w:rPr>
          <w:rFonts w:ascii="Times New Roman" w:eastAsia="Lucida Sans Unicode" w:hAnsi="Times New Roman" w:cs="Times New Roman"/>
          <w:iCs/>
          <w:sz w:val="20"/>
          <w:szCs w:val="20"/>
          <w:lang w:val="it-IT" w:eastAsia="ro-RO"/>
        </w:rPr>
        <w:t>ă</w:t>
      </w:r>
      <w:r w:rsidR="00B54081" w:rsidRPr="00E16C4F">
        <w:rPr>
          <w:rFonts w:ascii="Times New Roman" w:eastAsia="Lucida Sans Unicode" w:hAnsi="Times New Roman" w:cs="Times New Roman"/>
          <w:iCs/>
          <w:sz w:val="20"/>
          <w:szCs w:val="20"/>
          <w:lang w:val="it-IT" w:eastAsia="ro-RO"/>
        </w:rPr>
        <w:t>.</w:t>
      </w:r>
      <w:r w:rsidR="00B54081" w:rsidRPr="00E16C4F">
        <w:rPr>
          <w:rFonts w:ascii="Times New Roman" w:eastAsiaTheme="minorEastAsia" w:hAnsi="Times New Roman" w:cs="Times New Roman"/>
          <w:sz w:val="20"/>
          <w:szCs w:val="20"/>
        </w:rPr>
        <w:t xml:space="preserve"> </w:t>
      </w:r>
    </w:p>
    <w:p w:rsidR="00B54081" w:rsidRPr="00E16C4F" w:rsidRDefault="000A6BB3" w:rsidP="00BD4D6C">
      <w:pPr>
        <w:widowControl w:val="0"/>
        <w:suppressAutoHyphens/>
        <w:spacing w:after="0" w:line="240" w:lineRule="auto"/>
        <w:ind w:right="49" w:firstLine="567"/>
        <w:jc w:val="both"/>
        <w:rPr>
          <w:rFonts w:ascii="Times New Roman" w:eastAsia="Lucida Sans Unicode" w:hAnsi="Times New Roman" w:cs="Times New Roman"/>
          <w:iCs/>
          <w:sz w:val="20"/>
          <w:szCs w:val="20"/>
          <w:lang w:eastAsia="ro-RO"/>
        </w:rPr>
      </w:pPr>
      <w:r w:rsidRPr="00E16C4F">
        <w:rPr>
          <w:rFonts w:ascii="Times New Roman" w:eastAsiaTheme="minorEastAsia" w:hAnsi="Times New Roman" w:cs="Times New Roman"/>
          <w:sz w:val="20"/>
          <w:szCs w:val="20"/>
        </w:rPr>
        <w:t xml:space="preserve">   </w:t>
      </w:r>
      <w:r w:rsidR="00411873" w:rsidRPr="00E16C4F">
        <w:rPr>
          <w:rFonts w:ascii="Times New Roman" w:eastAsiaTheme="minorEastAsia" w:hAnsi="Times New Roman" w:cs="Times New Roman"/>
          <w:sz w:val="20"/>
          <w:szCs w:val="20"/>
        </w:rPr>
        <w:t xml:space="preserve"> </w:t>
      </w:r>
      <w:r w:rsidR="00B54081" w:rsidRPr="00E16C4F">
        <w:rPr>
          <w:rFonts w:ascii="Times New Roman" w:eastAsiaTheme="minorEastAsia" w:hAnsi="Times New Roman" w:cs="Times New Roman"/>
          <w:sz w:val="20"/>
          <w:szCs w:val="20"/>
        </w:rPr>
        <w:t xml:space="preserve">  </w:t>
      </w:r>
      <w:r w:rsidR="00B54081" w:rsidRPr="00E16C4F">
        <w:rPr>
          <w:rFonts w:ascii="Times New Roman" w:eastAsiaTheme="minorEastAsia" w:hAnsi="Times New Roman" w:cs="Times New Roman"/>
          <w:b/>
          <w:sz w:val="20"/>
          <w:szCs w:val="20"/>
        </w:rPr>
        <w:t>(</w:t>
      </w:r>
      <w:r w:rsidR="00450057" w:rsidRPr="00E16C4F">
        <w:rPr>
          <w:rFonts w:ascii="Times New Roman" w:eastAsiaTheme="minorEastAsia" w:hAnsi="Times New Roman" w:cs="Times New Roman"/>
          <w:b/>
          <w:sz w:val="20"/>
          <w:szCs w:val="20"/>
        </w:rPr>
        <w:t>4</w:t>
      </w:r>
      <w:r w:rsidR="00B54081" w:rsidRPr="00E16C4F">
        <w:rPr>
          <w:rFonts w:ascii="Times New Roman" w:eastAsiaTheme="minorEastAsia" w:hAnsi="Times New Roman" w:cs="Times New Roman"/>
          <w:b/>
          <w:sz w:val="20"/>
          <w:szCs w:val="20"/>
        </w:rPr>
        <w:t>)</w:t>
      </w:r>
      <w:r w:rsidR="00332C54" w:rsidRPr="00E16C4F">
        <w:rPr>
          <w:rFonts w:ascii="Times New Roman" w:eastAsiaTheme="minorEastAsia" w:hAnsi="Times New Roman" w:cs="Times New Roman"/>
          <w:b/>
          <w:sz w:val="20"/>
          <w:szCs w:val="20"/>
        </w:rPr>
        <w:t xml:space="preserve"> </w:t>
      </w:r>
      <w:r w:rsidR="00B54081" w:rsidRPr="00E16C4F">
        <w:rPr>
          <w:rFonts w:ascii="Times New Roman" w:eastAsiaTheme="minorEastAsia" w:hAnsi="Times New Roman" w:cs="Times New Roman"/>
          <w:sz w:val="20"/>
          <w:szCs w:val="20"/>
        </w:rPr>
        <w:t>Prestatorul are obligatia de a ceda toate drepturile de proprietate intelectual</w:t>
      </w:r>
      <w:r w:rsidR="00E91EC9" w:rsidRPr="00E16C4F">
        <w:rPr>
          <w:rFonts w:ascii="Times New Roman" w:eastAsiaTheme="minorEastAsia" w:hAnsi="Times New Roman" w:cs="Times New Roman"/>
          <w:sz w:val="20"/>
          <w:szCs w:val="20"/>
        </w:rPr>
        <w:t>ă</w:t>
      </w:r>
      <w:r w:rsidR="00B54081" w:rsidRPr="00E16C4F">
        <w:rPr>
          <w:rFonts w:ascii="Times New Roman" w:eastAsiaTheme="minorEastAsia" w:hAnsi="Times New Roman" w:cs="Times New Roman"/>
          <w:sz w:val="20"/>
          <w:szCs w:val="20"/>
        </w:rPr>
        <w:t>, drepturile de autor asupra documenta</w:t>
      </w:r>
      <w:r w:rsidR="00E91EC9" w:rsidRPr="00E16C4F">
        <w:rPr>
          <w:rFonts w:ascii="Times New Roman" w:eastAsiaTheme="minorEastAsia" w:hAnsi="Times New Roman" w:cs="Times New Roman"/>
          <w:sz w:val="20"/>
          <w:szCs w:val="20"/>
        </w:rPr>
        <w:t>ț</w:t>
      </w:r>
      <w:r w:rsidR="00B54081" w:rsidRPr="00E16C4F">
        <w:rPr>
          <w:rFonts w:ascii="Times New Roman" w:eastAsiaTheme="minorEastAsia" w:hAnsi="Times New Roman" w:cs="Times New Roman"/>
          <w:sz w:val="20"/>
          <w:szCs w:val="20"/>
        </w:rPr>
        <w:t>iei care face obiectul prezentului contract odat</w:t>
      </w:r>
      <w:r w:rsidR="00E91EC9" w:rsidRPr="00E16C4F">
        <w:rPr>
          <w:rFonts w:ascii="Times New Roman" w:eastAsiaTheme="minorEastAsia" w:hAnsi="Times New Roman" w:cs="Times New Roman"/>
          <w:sz w:val="20"/>
          <w:szCs w:val="20"/>
        </w:rPr>
        <w:t>ă</w:t>
      </w:r>
      <w:r w:rsidR="00B54081" w:rsidRPr="00E16C4F">
        <w:rPr>
          <w:rFonts w:ascii="Times New Roman" w:eastAsiaTheme="minorEastAsia" w:hAnsi="Times New Roman" w:cs="Times New Roman"/>
          <w:sz w:val="20"/>
          <w:szCs w:val="20"/>
        </w:rPr>
        <w:t xml:space="preserve"> cu predarea acesteia.</w:t>
      </w:r>
    </w:p>
    <w:p w:rsidR="00C367B8" w:rsidRPr="00E16C4F" w:rsidRDefault="0094512D" w:rsidP="00BD4D6C">
      <w:pPr>
        <w:spacing w:after="0" w:line="240" w:lineRule="auto"/>
        <w:ind w:right="49" w:firstLine="567"/>
        <w:jc w:val="both"/>
        <w:rPr>
          <w:rFonts w:ascii="Times New Roman" w:hAnsi="Times New Roman" w:cs="Times New Roman"/>
          <w:color w:val="000000" w:themeColor="text1"/>
          <w:sz w:val="20"/>
          <w:szCs w:val="20"/>
        </w:rPr>
      </w:pPr>
      <w:r w:rsidRPr="00E16C4F">
        <w:rPr>
          <w:rFonts w:ascii="Times New Roman" w:hAnsi="Times New Roman" w:cs="Times New Roman"/>
          <w:b/>
          <w:color w:val="000000" w:themeColor="text1"/>
          <w:sz w:val="20"/>
          <w:szCs w:val="20"/>
        </w:rPr>
        <w:t>10.4</w:t>
      </w:r>
      <w:r w:rsidR="00C92F07" w:rsidRPr="00E16C4F">
        <w:rPr>
          <w:rFonts w:ascii="Times New Roman" w:hAnsi="Times New Roman" w:cs="Times New Roman"/>
          <w:color w:val="000000" w:themeColor="text1"/>
          <w:sz w:val="20"/>
          <w:szCs w:val="20"/>
        </w:rPr>
        <w:t xml:space="preserve"> </w:t>
      </w:r>
      <w:r w:rsidR="00C367B8" w:rsidRPr="00E16C4F">
        <w:rPr>
          <w:rFonts w:ascii="Times New Roman" w:hAnsi="Times New Roman" w:cs="Times New Roman"/>
          <w:color w:val="000000" w:themeColor="text1"/>
          <w:sz w:val="20"/>
          <w:szCs w:val="20"/>
        </w:rPr>
        <w:t xml:space="preserve">Responsabilitatile </w:t>
      </w:r>
      <w:r w:rsidR="00943F33" w:rsidRPr="00E16C4F">
        <w:rPr>
          <w:rFonts w:ascii="Times New Roman" w:hAnsi="Times New Roman" w:cs="Times New Roman"/>
          <w:color w:val="000000" w:themeColor="text1"/>
          <w:sz w:val="20"/>
          <w:szCs w:val="20"/>
        </w:rPr>
        <w:t>p</w:t>
      </w:r>
      <w:r w:rsidR="00C367B8" w:rsidRPr="00E16C4F">
        <w:rPr>
          <w:rFonts w:ascii="Times New Roman" w:hAnsi="Times New Roman" w:cs="Times New Roman"/>
          <w:color w:val="000000" w:themeColor="text1"/>
          <w:sz w:val="20"/>
          <w:szCs w:val="20"/>
        </w:rPr>
        <w:t xml:space="preserve">restatorului (dirigintelui de santier) fata de </w:t>
      </w:r>
      <w:r w:rsidR="003F5BD7" w:rsidRPr="00E16C4F">
        <w:rPr>
          <w:rFonts w:ascii="Times New Roman" w:hAnsi="Times New Roman" w:cs="Times New Roman"/>
          <w:color w:val="000000" w:themeColor="text1"/>
          <w:sz w:val="20"/>
          <w:szCs w:val="20"/>
        </w:rPr>
        <w:t>autoritatea contractanta</w:t>
      </w:r>
      <w:r w:rsidR="00943F33" w:rsidRPr="00E16C4F">
        <w:rPr>
          <w:rFonts w:ascii="Times New Roman" w:hAnsi="Times New Roman" w:cs="Times New Roman"/>
          <w:color w:val="000000" w:themeColor="text1"/>
          <w:sz w:val="20"/>
          <w:szCs w:val="20"/>
        </w:rPr>
        <w:t xml:space="preserve">, </w:t>
      </w:r>
      <w:r w:rsidR="00C367B8" w:rsidRPr="00E16C4F">
        <w:rPr>
          <w:rFonts w:ascii="Times New Roman" w:hAnsi="Times New Roman" w:cs="Times New Roman"/>
          <w:color w:val="000000" w:themeColor="text1"/>
          <w:sz w:val="20"/>
          <w:szCs w:val="20"/>
        </w:rPr>
        <w:t xml:space="preserve"> pentru asigurarea verificarii punerii in opera corecte a lucrarilor de </w:t>
      </w:r>
      <w:r w:rsidR="00943F33" w:rsidRPr="00E16C4F">
        <w:rPr>
          <w:rFonts w:ascii="Times New Roman" w:hAnsi="Times New Roman" w:cs="Times New Roman"/>
          <w:color w:val="000000" w:themeColor="text1"/>
          <w:sz w:val="20"/>
          <w:szCs w:val="20"/>
        </w:rPr>
        <w:t>intretinere</w:t>
      </w:r>
      <w:r w:rsidR="003F5BD7" w:rsidRPr="00E16C4F">
        <w:rPr>
          <w:rFonts w:ascii="Times New Roman" w:hAnsi="Times New Roman" w:cs="Times New Roman"/>
          <w:color w:val="000000" w:themeColor="text1"/>
          <w:sz w:val="20"/>
          <w:szCs w:val="20"/>
        </w:rPr>
        <w:t xml:space="preserve"> trotuare</w:t>
      </w:r>
      <w:r w:rsidR="00C367B8" w:rsidRPr="00E16C4F">
        <w:rPr>
          <w:rFonts w:ascii="Times New Roman" w:hAnsi="Times New Roman" w:cs="Times New Roman"/>
          <w:color w:val="000000" w:themeColor="text1"/>
          <w:sz w:val="20"/>
          <w:szCs w:val="20"/>
        </w:rPr>
        <w:t>, sunt cele prevazute</w:t>
      </w:r>
      <w:r w:rsidR="00943F33" w:rsidRPr="00E16C4F">
        <w:rPr>
          <w:rFonts w:ascii="Times New Roman" w:hAnsi="Times New Roman" w:cs="Times New Roman"/>
          <w:color w:val="000000" w:themeColor="text1"/>
          <w:sz w:val="20"/>
          <w:szCs w:val="20"/>
        </w:rPr>
        <w:t xml:space="preserve"> </w:t>
      </w:r>
      <w:r w:rsidR="00C367B8" w:rsidRPr="00E16C4F">
        <w:rPr>
          <w:rFonts w:ascii="Times New Roman" w:hAnsi="Times New Roman" w:cs="Times New Roman"/>
          <w:color w:val="000000" w:themeColor="text1"/>
          <w:sz w:val="20"/>
          <w:szCs w:val="20"/>
        </w:rPr>
        <w:t>in:</w:t>
      </w:r>
    </w:p>
    <w:p w:rsidR="00943F33" w:rsidRPr="00E16C4F" w:rsidRDefault="00943F33" w:rsidP="00943F33">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Ordinul MDRT nr. 1496/2011 pentru aprobarea Procedurii de autorizare a diriginţilor de şantier;</w:t>
      </w:r>
    </w:p>
    <w:p w:rsidR="00943F33" w:rsidRPr="00E16C4F" w:rsidRDefault="00943F33" w:rsidP="00943F33">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Ordinul MDRT nr. 277/19.03.2012 pentru modificarea şi completarea Procedurii de autorizare a Dirigintilor de şantier, aprobată prin Ordinul nr. 1496/13.05.2011 al Ministrului Dezvoltării Regionale şi Turismului;</w:t>
      </w:r>
    </w:p>
    <w:p w:rsidR="00943F33" w:rsidRPr="00E16C4F" w:rsidRDefault="00943F33" w:rsidP="00943F33">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Ordin MDRAP nr. 3482/10.12.2013 pentru modificarea Procedurii de autorizare a diriginților de șantier aprobată prin Ordinul ministrului dezvoltării regionale şi turismului nr. 1496/2011;</w:t>
      </w:r>
    </w:p>
    <w:p w:rsidR="00943F33" w:rsidRPr="00E16C4F" w:rsidRDefault="00943F33" w:rsidP="00943F33">
      <w:pPr>
        <w:widowControl w:val="0"/>
        <w:numPr>
          <w:ilvl w:val="0"/>
          <w:numId w:val="18"/>
        </w:numPr>
        <w:suppressAutoHyphens/>
        <w:spacing w:after="0" w:line="240" w:lineRule="auto"/>
        <w:jc w:val="both"/>
        <w:textAlignment w:val="baseline"/>
        <w:rPr>
          <w:rFonts w:ascii="Times New Roman" w:eastAsia="SimSun" w:hAnsi="Times New Roman" w:cs="Times New Roman"/>
          <w:kern w:val="1"/>
          <w:sz w:val="20"/>
          <w:szCs w:val="20"/>
          <w:lang w:val="it-IT" w:eastAsia="hi-IN" w:bidi="hi-IN"/>
        </w:rPr>
      </w:pPr>
      <w:r w:rsidRPr="00E16C4F">
        <w:rPr>
          <w:rFonts w:ascii="Times New Roman" w:eastAsia="SimSun" w:hAnsi="Times New Roman" w:cs="Times New Roman"/>
          <w:kern w:val="1"/>
          <w:sz w:val="20"/>
          <w:szCs w:val="20"/>
          <w:lang w:val="it-IT" w:eastAsia="hi-IN" w:bidi="hi-IN"/>
        </w:rPr>
        <w:t>Legea nr. 10/1995 privind calitatea in constructii, cu modificarile si completarile ulterioare;</w:t>
      </w:r>
    </w:p>
    <w:p w:rsidR="00943F33" w:rsidRPr="00E16C4F" w:rsidRDefault="00943F33" w:rsidP="00943F33">
      <w:pPr>
        <w:widowControl w:val="0"/>
        <w:numPr>
          <w:ilvl w:val="0"/>
          <w:numId w:val="18"/>
        </w:numPr>
        <w:suppressAutoHyphens/>
        <w:autoSpaceDE w:val="0"/>
        <w:autoSpaceDN w:val="0"/>
        <w:adjustRightInd w:val="0"/>
        <w:spacing w:after="0" w:line="240" w:lineRule="auto"/>
        <w:textAlignment w:val="baseline"/>
        <w:rPr>
          <w:rFonts w:ascii="Times New Roman" w:eastAsia="SimSun" w:hAnsi="Times New Roman" w:cs="Times New Roman"/>
          <w:kern w:val="1"/>
          <w:sz w:val="20"/>
          <w:szCs w:val="20"/>
          <w:lang w:val="pt-BR" w:eastAsia="hi-IN" w:bidi="hi-IN"/>
        </w:rPr>
      </w:pPr>
      <w:r w:rsidRPr="00E16C4F">
        <w:rPr>
          <w:rFonts w:ascii="Times New Roman" w:eastAsia="SimSun" w:hAnsi="Times New Roman" w:cs="Times New Roman"/>
          <w:kern w:val="1"/>
          <w:sz w:val="20"/>
          <w:szCs w:val="20"/>
          <w:lang w:val="pt-BR" w:eastAsia="hi-IN" w:bidi="hi-IN"/>
        </w:rPr>
        <w:t>HG nr. 766/1997 (*actualizata*) pentru aprobarea unor regulamente privind calitatea în construcţii;</w:t>
      </w:r>
    </w:p>
    <w:p w:rsidR="00943F33" w:rsidRPr="00E16C4F" w:rsidRDefault="00943F33" w:rsidP="00943F33">
      <w:pPr>
        <w:widowControl w:val="0"/>
        <w:numPr>
          <w:ilvl w:val="0"/>
          <w:numId w:val="18"/>
        </w:numPr>
        <w:suppressAutoHyphens/>
        <w:autoSpaceDE w:val="0"/>
        <w:autoSpaceDN w:val="0"/>
        <w:adjustRightInd w:val="0"/>
        <w:spacing w:after="0" w:line="240" w:lineRule="auto"/>
        <w:textAlignment w:val="baseline"/>
        <w:rPr>
          <w:rFonts w:ascii="Times New Roman" w:eastAsia="SimSun" w:hAnsi="Times New Roman" w:cs="Times New Roman"/>
          <w:kern w:val="1"/>
          <w:sz w:val="20"/>
          <w:szCs w:val="20"/>
          <w:lang w:val="pt-BR" w:eastAsia="hi-IN" w:bidi="hi-IN"/>
        </w:rPr>
      </w:pPr>
      <w:r w:rsidRPr="00E16C4F">
        <w:rPr>
          <w:rFonts w:ascii="Times New Roman" w:eastAsia="SimSun" w:hAnsi="Times New Roman" w:cs="Times New Roman"/>
          <w:kern w:val="1"/>
          <w:sz w:val="20"/>
          <w:szCs w:val="20"/>
          <w:lang w:val="pt-BR" w:eastAsia="hi-IN" w:bidi="hi-IN"/>
        </w:rPr>
        <w:t>Hotărârea Guvernului nr. 668/2017 privind stabilirea condiţiilor pentru comercializarea produselor pentru construcţii;</w:t>
      </w:r>
    </w:p>
    <w:p w:rsidR="00943F33" w:rsidRPr="00E16C4F" w:rsidRDefault="00943F33" w:rsidP="00943F33">
      <w:pPr>
        <w:pStyle w:val="ListParagraph"/>
        <w:widowControl w:val="0"/>
        <w:numPr>
          <w:ilvl w:val="0"/>
          <w:numId w:val="18"/>
        </w:numPr>
        <w:suppressAutoHyphens/>
        <w:spacing w:after="0" w:line="240" w:lineRule="auto"/>
        <w:jc w:val="both"/>
        <w:textAlignment w:val="baseline"/>
        <w:rPr>
          <w:rFonts w:ascii="Times New Roman" w:eastAsia="SimSun" w:hAnsi="Times New Roman" w:cs="Times New Roman"/>
          <w:kern w:val="1"/>
          <w:sz w:val="20"/>
          <w:szCs w:val="20"/>
          <w:lang w:val="fr-FR" w:eastAsia="hi-IN" w:bidi="hi-IN"/>
        </w:rPr>
      </w:pPr>
      <w:r w:rsidRPr="00E16C4F">
        <w:rPr>
          <w:rFonts w:ascii="Times New Roman" w:eastAsia="SimSun" w:hAnsi="Times New Roman" w:cs="Times New Roman"/>
          <w:kern w:val="1"/>
          <w:sz w:val="20"/>
          <w:szCs w:val="20"/>
          <w:lang w:val="pt-BR" w:eastAsia="hi-IN" w:bidi="hi-IN"/>
        </w:rPr>
        <w:t xml:space="preserve">Hotărârea Guvernului nr. 750/2017 pentru modificarea anexei nr. 5 - Regulamentul privind agrementul </w:t>
      </w:r>
      <w:r w:rsidRPr="00E16C4F">
        <w:rPr>
          <w:rFonts w:ascii="Times New Roman" w:eastAsia="SimSun" w:hAnsi="Times New Roman" w:cs="Times New Roman"/>
          <w:kern w:val="1"/>
          <w:sz w:val="20"/>
          <w:szCs w:val="20"/>
          <w:lang w:val="pt-BR" w:eastAsia="hi-IN" w:bidi="hi-IN"/>
        </w:rPr>
        <w:lastRenderedPageBreak/>
        <w:t xml:space="preserve">tehnic pentru produse, procedee şi echipamente noi în construcţii - la Hotărârea Guvernului nr. 766/1997 pentru aprobarea unor regulamente privind calitatea în construcţii și anexa; </w:t>
      </w:r>
    </w:p>
    <w:p w:rsidR="00943F33" w:rsidRPr="00E16C4F" w:rsidRDefault="00943F33" w:rsidP="00943F33">
      <w:pPr>
        <w:pStyle w:val="ListParagraph"/>
        <w:widowControl w:val="0"/>
        <w:numPr>
          <w:ilvl w:val="0"/>
          <w:numId w:val="18"/>
        </w:numPr>
        <w:suppressAutoHyphens/>
        <w:spacing w:after="0" w:line="240" w:lineRule="auto"/>
        <w:jc w:val="both"/>
        <w:textAlignment w:val="baseline"/>
        <w:rPr>
          <w:rFonts w:ascii="Times New Roman" w:eastAsia="SimSun" w:hAnsi="Times New Roman" w:cs="Times New Roman"/>
          <w:kern w:val="1"/>
          <w:sz w:val="20"/>
          <w:szCs w:val="20"/>
          <w:lang w:val="fr-FR" w:eastAsia="hi-IN" w:bidi="hi-IN"/>
        </w:rPr>
      </w:pPr>
      <w:r w:rsidRPr="00E16C4F">
        <w:rPr>
          <w:rFonts w:ascii="Times New Roman" w:eastAsia="SimSun" w:hAnsi="Times New Roman" w:cs="Times New Roman"/>
          <w:kern w:val="1"/>
          <w:sz w:val="20"/>
          <w:szCs w:val="20"/>
          <w:lang w:val="fr-FR" w:eastAsia="hi-IN" w:bidi="hi-IN"/>
        </w:rPr>
        <w:t>Anexa nr. 5 la Hotărârea Guvernului nr. 750/2017 - Regulamentul privind agrementul tehnic în construcţii din 11.10.2017;</w:t>
      </w:r>
    </w:p>
    <w:p w:rsidR="00943F33" w:rsidRPr="00E16C4F" w:rsidRDefault="00943F33" w:rsidP="00943F33">
      <w:pPr>
        <w:pStyle w:val="ListParagraph"/>
        <w:widowControl w:val="0"/>
        <w:numPr>
          <w:ilvl w:val="0"/>
          <w:numId w:val="18"/>
        </w:numPr>
        <w:suppressAutoHyphens/>
        <w:spacing w:after="0" w:line="240" w:lineRule="auto"/>
        <w:jc w:val="both"/>
        <w:textAlignment w:val="baseline"/>
        <w:rPr>
          <w:rFonts w:ascii="Times New Roman" w:eastAsia="SimSun" w:hAnsi="Times New Roman" w:cs="Times New Roman"/>
          <w:kern w:val="1"/>
          <w:sz w:val="20"/>
          <w:szCs w:val="20"/>
          <w:lang w:val="fr-FR" w:eastAsia="hi-IN" w:bidi="hi-IN"/>
        </w:rPr>
      </w:pPr>
      <w:r w:rsidRPr="00E16C4F">
        <w:rPr>
          <w:rFonts w:ascii="Times New Roman" w:eastAsia="SimSun" w:hAnsi="Times New Roman" w:cs="Times New Roman"/>
          <w:color w:val="000000"/>
          <w:spacing w:val="-2"/>
          <w:kern w:val="1"/>
          <w:sz w:val="20"/>
          <w:szCs w:val="20"/>
          <w:lang w:eastAsia="hi-IN" w:bidi="hi-IN"/>
        </w:rPr>
        <w:t>HG nr. 300/2006, actualizata, privind cerintele minime de securitate si sanatate pentru santierele temporare sau mobile;</w:t>
      </w:r>
    </w:p>
    <w:p w:rsidR="00943F33" w:rsidRPr="00E16C4F" w:rsidRDefault="00943F33" w:rsidP="00943F33">
      <w:pPr>
        <w:widowControl w:val="0"/>
        <w:numPr>
          <w:ilvl w:val="0"/>
          <w:numId w:val="18"/>
        </w:numPr>
        <w:suppressAutoHyphens/>
        <w:spacing w:after="0" w:line="240" w:lineRule="auto"/>
        <w:jc w:val="both"/>
        <w:textAlignment w:val="baseline"/>
        <w:rPr>
          <w:rFonts w:ascii="Times New Roman" w:eastAsia="SimSun" w:hAnsi="Times New Roman" w:cs="Times New Roman"/>
          <w:kern w:val="1"/>
          <w:sz w:val="20"/>
          <w:szCs w:val="20"/>
          <w:lang w:val="it-IT" w:eastAsia="hi-IN" w:bidi="hi-IN"/>
        </w:rPr>
      </w:pPr>
      <w:r w:rsidRPr="00E16C4F">
        <w:rPr>
          <w:rFonts w:ascii="Times New Roman" w:eastAsia="SimSun" w:hAnsi="Times New Roman" w:cs="Times New Roman"/>
          <w:kern w:val="1"/>
          <w:sz w:val="20"/>
          <w:szCs w:val="20"/>
          <w:lang w:val="pt-BR" w:eastAsia="hi-IN" w:bidi="hi-IN"/>
        </w:rPr>
        <w:t>HG 273/1994 privind aprobarea Regulamentului de recepţie a lucrărilor de construcţii şi instalaţii aferente acestora;</w:t>
      </w:r>
    </w:p>
    <w:p w:rsidR="00943F33" w:rsidRPr="00E16C4F" w:rsidRDefault="00943F33" w:rsidP="00943F33">
      <w:pPr>
        <w:widowControl w:val="0"/>
        <w:numPr>
          <w:ilvl w:val="0"/>
          <w:numId w:val="18"/>
        </w:numPr>
        <w:suppressAutoHyphens/>
        <w:spacing w:after="0" w:line="240" w:lineRule="auto"/>
        <w:jc w:val="both"/>
        <w:textAlignment w:val="baseline"/>
        <w:rPr>
          <w:rFonts w:ascii="Times New Roman" w:eastAsia="SimSun" w:hAnsi="Times New Roman" w:cs="Times New Roman"/>
          <w:kern w:val="1"/>
          <w:sz w:val="20"/>
          <w:szCs w:val="20"/>
          <w:lang w:val="it-IT" w:eastAsia="hi-IN" w:bidi="hi-IN"/>
        </w:rPr>
      </w:pPr>
      <w:r w:rsidRPr="00E16C4F">
        <w:rPr>
          <w:rFonts w:ascii="Times New Roman" w:eastAsia="SimSun" w:hAnsi="Times New Roman" w:cs="Times New Roman"/>
          <w:kern w:val="1"/>
          <w:sz w:val="20"/>
          <w:szCs w:val="20"/>
          <w:lang w:val="it-IT" w:eastAsia="hi-IN" w:bidi="hi-IN"/>
        </w:rPr>
        <w:t>alte reglementari specifice obiectului contractului: normative tehnice, prescriptii, standarde in vigoare.</w:t>
      </w:r>
    </w:p>
    <w:p w:rsidR="00C367B8" w:rsidRPr="00E16C4F" w:rsidRDefault="0094512D" w:rsidP="00BD4D6C">
      <w:pPr>
        <w:spacing w:after="0" w:line="240" w:lineRule="auto"/>
        <w:ind w:right="49" w:firstLine="567"/>
        <w:jc w:val="both"/>
        <w:rPr>
          <w:rFonts w:ascii="Times New Roman" w:hAnsi="Times New Roman" w:cs="Times New Roman"/>
          <w:color w:val="000000" w:themeColor="text1"/>
          <w:sz w:val="20"/>
          <w:szCs w:val="20"/>
        </w:rPr>
      </w:pPr>
      <w:r w:rsidRPr="00E16C4F">
        <w:rPr>
          <w:rFonts w:ascii="Times New Roman" w:hAnsi="Times New Roman" w:cs="Times New Roman"/>
          <w:b/>
          <w:color w:val="000000" w:themeColor="text1"/>
          <w:sz w:val="20"/>
          <w:szCs w:val="20"/>
        </w:rPr>
        <w:t>10.5</w:t>
      </w:r>
      <w:r w:rsidR="00C92F07" w:rsidRPr="00E16C4F">
        <w:rPr>
          <w:rFonts w:ascii="Times New Roman" w:hAnsi="Times New Roman" w:cs="Times New Roman"/>
          <w:color w:val="000000" w:themeColor="text1"/>
          <w:sz w:val="20"/>
          <w:szCs w:val="20"/>
        </w:rPr>
        <w:t xml:space="preserve"> </w:t>
      </w:r>
      <w:r w:rsidR="00C367B8" w:rsidRPr="00E16C4F">
        <w:rPr>
          <w:rFonts w:ascii="Times New Roman" w:hAnsi="Times New Roman" w:cs="Times New Roman"/>
          <w:color w:val="000000" w:themeColor="text1"/>
          <w:sz w:val="20"/>
          <w:szCs w:val="20"/>
        </w:rPr>
        <w:t xml:space="preserve">Prestatorul isi va desfasura activitatea ca reprezentant al autoritatilor contractante si beneficiarului investitiei in relatiile cu </w:t>
      </w:r>
      <w:r w:rsidR="003F5BD7" w:rsidRPr="00E16C4F">
        <w:rPr>
          <w:rFonts w:ascii="Times New Roman" w:hAnsi="Times New Roman" w:cs="Times New Roman"/>
          <w:color w:val="000000" w:themeColor="text1"/>
          <w:sz w:val="20"/>
          <w:szCs w:val="20"/>
        </w:rPr>
        <w:t xml:space="preserve"> Executantul</w:t>
      </w:r>
      <w:r w:rsidR="00DF1CB2" w:rsidRPr="00E16C4F">
        <w:rPr>
          <w:rFonts w:ascii="Times New Roman" w:hAnsi="Times New Roman" w:cs="Times New Roman"/>
          <w:color w:val="000000" w:themeColor="text1"/>
          <w:sz w:val="20"/>
          <w:szCs w:val="20"/>
        </w:rPr>
        <w:t xml:space="preserve"> (constructorul)</w:t>
      </w:r>
      <w:r w:rsidR="00C367B8" w:rsidRPr="00E16C4F">
        <w:rPr>
          <w:rFonts w:ascii="Times New Roman" w:hAnsi="Times New Roman" w:cs="Times New Roman"/>
          <w:color w:val="000000" w:themeColor="text1"/>
          <w:sz w:val="20"/>
          <w:szCs w:val="20"/>
        </w:rPr>
        <w:t>, Inspectia de Stat in Constructii si alte autoritati implicate in avizarea lucrarilor de executie.</w:t>
      </w:r>
    </w:p>
    <w:p w:rsidR="00C367B8" w:rsidRPr="00E16C4F" w:rsidRDefault="0094512D" w:rsidP="00BD4D6C">
      <w:pPr>
        <w:spacing w:after="0" w:line="240" w:lineRule="auto"/>
        <w:ind w:right="49" w:firstLine="567"/>
        <w:jc w:val="both"/>
        <w:rPr>
          <w:rFonts w:ascii="Times New Roman" w:hAnsi="Times New Roman" w:cs="Times New Roman"/>
          <w:color w:val="000000" w:themeColor="text1"/>
          <w:sz w:val="20"/>
          <w:szCs w:val="20"/>
        </w:rPr>
      </w:pPr>
      <w:r w:rsidRPr="00E16C4F">
        <w:rPr>
          <w:rFonts w:ascii="Times New Roman" w:hAnsi="Times New Roman" w:cs="Times New Roman"/>
          <w:b/>
          <w:color w:val="000000" w:themeColor="text1"/>
          <w:sz w:val="20"/>
          <w:szCs w:val="20"/>
        </w:rPr>
        <w:t>10.6</w:t>
      </w:r>
      <w:r w:rsidR="00C92F07" w:rsidRPr="00E16C4F">
        <w:rPr>
          <w:rFonts w:ascii="Times New Roman" w:hAnsi="Times New Roman" w:cs="Times New Roman"/>
          <w:color w:val="000000" w:themeColor="text1"/>
          <w:sz w:val="20"/>
          <w:szCs w:val="20"/>
        </w:rPr>
        <w:t xml:space="preserve"> </w:t>
      </w:r>
      <w:r w:rsidR="00C367B8" w:rsidRPr="00E16C4F">
        <w:rPr>
          <w:rFonts w:ascii="Times New Roman" w:hAnsi="Times New Roman" w:cs="Times New Roman"/>
          <w:color w:val="000000" w:themeColor="text1"/>
          <w:sz w:val="20"/>
          <w:szCs w:val="20"/>
        </w:rPr>
        <w:t>Dirigintele/Dirigintii de santier trebuie sa verifice si sa raspunda de realizarea urmatoarelor:</w:t>
      </w:r>
    </w:p>
    <w:p w:rsidR="00DF1CB2" w:rsidRPr="00E16C4F" w:rsidRDefault="00DF1CB2" w:rsidP="00DF1CB2">
      <w:pPr>
        <w:spacing w:after="0" w:line="240" w:lineRule="auto"/>
        <w:ind w:firstLine="851"/>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(1) în perioada execuţiei lucrărilor</w:t>
      </w:r>
      <w:r w:rsidRPr="00E16C4F">
        <w:rPr>
          <w:rFonts w:ascii="Times New Roman" w:eastAsia="Times New Roman" w:hAnsi="Times New Roman" w:cs="Times New Roman"/>
          <w:sz w:val="20"/>
          <w:szCs w:val="20"/>
        </w:rPr>
        <w:t xml:space="preserve">: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urmăresc realizarea construcţiei în conformitate cu prevederile caietului de sarcini şi al reglementărilor tehnice în vigoare;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verifică existenţa documentelor de certificare a calităţii produselor pentru construcţii;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interzic utilizarea produselor pentru construcţii fără certificate de conformitate, declaraţii de conformitate sau agrement tehnic;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interzic utilizarea de procedee şi echipamente noi, neagrementate tehnic sau cu agremente tehnice la care avizul tehnic a expirat;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verifică respectarea tehnologiilor de execuţie, aplicarea corectă a acestora în vederea asigurării nivelului calitativ prevăzut în reglementările tehnice;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interzic executarea de lucrări de către personal necalificat;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efectuează verificările prevăzute în reglementările tehnice, semnează şi ştampilează documentele întocmite ca urmare a verificărilor, respectiv procese-verbale de recepţie calitativă a lucrărilor ce devin ascunse etc.;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asistă la prelevarea de probe de la locul de punere în operă;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transmit către beneficiar, sesizările proprii sau ale participanţilor la realizarea construcţiei privind neconformităţile constatate pe parcursul execuţiei;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informează operativ investitorul privind deficienţele calitative constatate, în vederea dispunerii de măsuri şi, după caz, propun oprirea lucrărilor;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urmăresc respectarea de către executant a dispoziţiilor şi/sau a măsurilor dispuse de organele abilitate;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verifică, în calitate de reprezentant al beneficiarului, respectarea prevederilor legale în cazul schimbării soluţiilor tehnice pe parcursul execuţiei lucrărilor;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preiau documentele de la constructor;  </w:t>
      </w:r>
    </w:p>
    <w:p w:rsidR="00DF1CB2" w:rsidRPr="00E16C4F" w:rsidRDefault="00DF1CB2" w:rsidP="00DF1CB2">
      <w:pPr>
        <w:pStyle w:val="ListParagraph"/>
        <w:numPr>
          <w:ilvl w:val="3"/>
          <w:numId w:val="20"/>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urmăresc dezafectarea lucrărilor de organizare de şantier şi predau terenul deţinătorului acestuia.  </w:t>
      </w:r>
    </w:p>
    <w:p w:rsidR="00DF1CB2" w:rsidRPr="00E16C4F" w:rsidRDefault="00DF1CB2" w:rsidP="00DF1CB2">
      <w:pPr>
        <w:spacing w:after="0" w:line="240" w:lineRule="auto"/>
        <w:ind w:firstLine="851"/>
        <w:jc w:val="both"/>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 xml:space="preserve">(2) la recepţia lucrărilor:  </w:t>
      </w:r>
    </w:p>
    <w:p w:rsidR="00DF1CB2" w:rsidRPr="00E16C4F" w:rsidRDefault="00DF1CB2" w:rsidP="00DF1CB2">
      <w:pPr>
        <w:pStyle w:val="ListParagraph"/>
        <w:numPr>
          <w:ilvl w:val="3"/>
          <w:numId w:val="22"/>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asigură secretariatul comisiei de recepţie la terminarea lucrărilor şi întocmesc actele de recepţie;  </w:t>
      </w:r>
    </w:p>
    <w:p w:rsidR="00DF1CB2" w:rsidRPr="00E16C4F" w:rsidRDefault="00DF1CB2" w:rsidP="00DF1CB2">
      <w:pPr>
        <w:pStyle w:val="ListParagraph"/>
        <w:numPr>
          <w:ilvl w:val="3"/>
          <w:numId w:val="22"/>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urmăresc soluţionarea obiecţiilor cuprinse în anexele la procesul-verbal de recepţie la terminarea lucrărilor şi îndeplinirea recomandărilor comisiei de recepţie;  </w:t>
      </w:r>
    </w:p>
    <w:p w:rsidR="00DF1CB2" w:rsidRPr="00E16C4F" w:rsidRDefault="00DF1CB2" w:rsidP="00DF1CB2">
      <w:pPr>
        <w:pStyle w:val="ListParagraph"/>
        <w:numPr>
          <w:ilvl w:val="3"/>
          <w:numId w:val="22"/>
        </w:numPr>
        <w:spacing w:after="0" w:line="240" w:lineRule="auto"/>
        <w:ind w:left="1418" w:hanging="284"/>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 xml:space="preserve">predau către investitor actele de recepţie după efectuarea recepţiei finale.  </w:t>
      </w:r>
    </w:p>
    <w:p w:rsidR="00C367B8" w:rsidRPr="00E16C4F" w:rsidRDefault="0094512D" w:rsidP="00BD4D6C">
      <w:pPr>
        <w:spacing w:after="0" w:line="240" w:lineRule="auto"/>
        <w:ind w:right="49" w:firstLine="567"/>
        <w:jc w:val="both"/>
        <w:rPr>
          <w:rFonts w:ascii="Times New Roman" w:hAnsi="Times New Roman" w:cs="Times New Roman"/>
          <w:color w:val="000000" w:themeColor="text1"/>
          <w:sz w:val="20"/>
          <w:szCs w:val="20"/>
        </w:rPr>
      </w:pPr>
      <w:r w:rsidRPr="00E16C4F">
        <w:rPr>
          <w:rFonts w:ascii="Times New Roman" w:hAnsi="Times New Roman" w:cs="Times New Roman"/>
          <w:b/>
          <w:color w:val="000000" w:themeColor="text1"/>
          <w:sz w:val="20"/>
          <w:szCs w:val="20"/>
        </w:rPr>
        <w:t>10.7</w:t>
      </w:r>
      <w:r w:rsidR="00C92F07" w:rsidRPr="00E16C4F">
        <w:rPr>
          <w:rFonts w:ascii="Times New Roman" w:hAnsi="Times New Roman" w:cs="Times New Roman"/>
          <w:color w:val="000000" w:themeColor="text1"/>
          <w:sz w:val="20"/>
          <w:szCs w:val="20"/>
        </w:rPr>
        <w:t xml:space="preserve"> </w:t>
      </w:r>
      <w:r w:rsidR="00C367B8" w:rsidRPr="00E16C4F">
        <w:rPr>
          <w:rFonts w:ascii="Times New Roman" w:hAnsi="Times New Roman" w:cs="Times New Roman"/>
          <w:color w:val="000000" w:themeColor="text1"/>
          <w:sz w:val="20"/>
          <w:szCs w:val="20"/>
        </w:rPr>
        <w:t>Dirigintele/Dirigintii de santier isi vor exercita atributiile in urmatoarele faze tipice derularii executiei lucrarilor aferente obiectivului de investitii:</w:t>
      </w:r>
    </w:p>
    <w:p w:rsidR="00C367B8" w:rsidRPr="00E16C4F" w:rsidRDefault="00C367B8" w:rsidP="005C2CBC">
      <w:pPr>
        <w:numPr>
          <w:ilvl w:val="0"/>
          <w:numId w:val="23"/>
        </w:numPr>
        <w:spacing w:after="0" w:line="240" w:lineRule="auto"/>
        <w:ind w:right="49"/>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pregatirea executiei lucrarilor;</w:t>
      </w:r>
    </w:p>
    <w:p w:rsidR="00C367B8" w:rsidRPr="00E16C4F" w:rsidRDefault="00C367B8" w:rsidP="005C2CBC">
      <w:pPr>
        <w:numPr>
          <w:ilvl w:val="0"/>
          <w:numId w:val="23"/>
        </w:numPr>
        <w:spacing w:after="0" w:line="240" w:lineRule="auto"/>
        <w:ind w:right="49"/>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executia propriu-zisa a lucrarilor;</w:t>
      </w:r>
    </w:p>
    <w:p w:rsidR="00C367B8" w:rsidRPr="00E16C4F" w:rsidRDefault="00C367B8" w:rsidP="005C2CBC">
      <w:pPr>
        <w:numPr>
          <w:ilvl w:val="0"/>
          <w:numId w:val="23"/>
        </w:numPr>
        <w:spacing w:after="0" w:line="240" w:lineRule="auto"/>
        <w:ind w:right="49"/>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receptia la terminarea lucrarilor;</w:t>
      </w:r>
    </w:p>
    <w:p w:rsidR="00C367B8" w:rsidRPr="00E16C4F" w:rsidRDefault="00C367B8" w:rsidP="005C2CBC">
      <w:pPr>
        <w:numPr>
          <w:ilvl w:val="0"/>
          <w:numId w:val="23"/>
        </w:numPr>
        <w:spacing w:after="0" w:line="240" w:lineRule="auto"/>
        <w:ind w:right="49"/>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perioada de garantie;</w:t>
      </w:r>
    </w:p>
    <w:p w:rsidR="00C367B8" w:rsidRPr="00E16C4F" w:rsidRDefault="00C367B8" w:rsidP="005C2CBC">
      <w:pPr>
        <w:numPr>
          <w:ilvl w:val="0"/>
          <w:numId w:val="23"/>
        </w:numPr>
        <w:spacing w:after="0" w:line="240" w:lineRule="auto"/>
        <w:ind w:right="49"/>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receptia finala a lucrarilor.</w:t>
      </w:r>
    </w:p>
    <w:p w:rsidR="007850CB" w:rsidRPr="00E16C4F" w:rsidRDefault="00C92F07" w:rsidP="00BD4D6C">
      <w:pPr>
        <w:spacing w:after="0" w:line="240" w:lineRule="auto"/>
        <w:ind w:firstLine="567"/>
        <w:jc w:val="both"/>
        <w:rPr>
          <w:rFonts w:ascii="Times New Roman" w:hAnsi="Times New Roman" w:cs="Times New Roman"/>
          <w:b/>
          <w:color w:val="000000" w:themeColor="text1"/>
          <w:sz w:val="20"/>
          <w:szCs w:val="20"/>
        </w:rPr>
      </w:pPr>
      <w:r w:rsidRPr="00E16C4F">
        <w:rPr>
          <w:rFonts w:ascii="Times New Roman" w:hAnsi="Times New Roman" w:cs="Times New Roman"/>
          <w:b/>
          <w:color w:val="000000" w:themeColor="text1"/>
          <w:sz w:val="20"/>
          <w:szCs w:val="20"/>
        </w:rPr>
        <w:t>10.</w:t>
      </w:r>
      <w:r w:rsidR="004802BD" w:rsidRPr="00E16C4F">
        <w:rPr>
          <w:rFonts w:ascii="Times New Roman" w:hAnsi="Times New Roman" w:cs="Times New Roman"/>
          <w:b/>
          <w:color w:val="000000" w:themeColor="text1"/>
          <w:sz w:val="20"/>
          <w:szCs w:val="20"/>
        </w:rPr>
        <w:t>8</w:t>
      </w:r>
      <w:r w:rsidRPr="00E16C4F">
        <w:rPr>
          <w:rFonts w:ascii="Times New Roman" w:hAnsi="Times New Roman" w:cs="Times New Roman"/>
          <w:color w:val="000000" w:themeColor="text1"/>
          <w:sz w:val="20"/>
          <w:szCs w:val="20"/>
        </w:rPr>
        <w:t xml:space="preserve">. </w:t>
      </w:r>
      <w:r w:rsidR="007850CB" w:rsidRPr="00E16C4F">
        <w:rPr>
          <w:rFonts w:ascii="Times New Roman" w:hAnsi="Times New Roman" w:cs="Times New Roman"/>
          <w:b/>
          <w:color w:val="000000" w:themeColor="text1"/>
          <w:sz w:val="20"/>
          <w:szCs w:val="20"/>
        </w:rPr>
        <w:t>Rapoarte  si sistemul de raportare:</w:t>
      </w:r>
    </w:p>
    <w:p w:rsidR="0021344D" w:rsidRPr="00E16C4F" w:rsidRDefault="0021344D" w:rsidP="00BD4D6C">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In cursul desfasurarii activitatii sale in vederea realizarii sarcinilor de mai sus, prestatorul va intocmi si preda Autoritatilor contractante, urmatoarele rapoarte:</w:t>
      </w:r>
    </w:p>
    <w:p w:rsidR="0021344D" w:rsidRPr="00E16C4F" w:rsidRDefault="006272AF" w:rsidP="00BD4D6C">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b/>
          <w:i/>
          <w:color w:val="000000" w:themeColor="text1"/>
          <w:sz w:val="20"/>
          <w:szCs w:val="20"/>
        </w:rPr>
        <w:t>a</w:t>
      </w:r>
      <w:r w:rsidR="0021344D" w:rsidRPr="00E16C4F">
        <w:rPr>
          <w:rFonts w:ascii="Times New Roman" w:hAnsi="Times New Roman" w:cs="Times New Roman"/>
          <w:b/>
          <w:i/>
          <w:color w:val="000000" w:themeColor="text1"/>
          <w:sz w:val="20"/>
          <w:szCs w:val="20"/>
        </w:rPr>
        <w:t>) Rapoarte intermediare</w:t>
      </w:r>
      <w:r w:rsidR="0021344D" w:rsidRPr="00E16C4F">
        <w:rPr>
          <w:rFonts w:ascii="Times New Roman" w:hAnsi="Times New Roman" w:cs="Times New Roman"/>
          <w:color w:val="000000" w:themeColor="text1"/>
          <w:sz w:val="20"/>
          <w:szCs w:val="20"/>
        </w:rPr>
        <w:t xml:space="preserve"> –vor cuprinde informatii privind:</w:t>
      </w:r>
    </w:p>
    <w:p w:rsidR="0021344D" w:rsidRPr="00E16C4F" w:rsidRDefault="0021344D" w:rsidP="008C3233">
      <w:pPr>
        <w:numPr>
          <w:ilvl w:val="0"/>
          <w:numId w:val="6"/>
        </w:numPr>
        <w:tabs>
          <w:tab w:val="clear" w:pos="720"/>
          <w:tab w:val="num" w:pos="993"/>
        </w:tabs>
        <w:spacing w:after="0" w:line="240" w:lineRule="auto"/>
        <w:ind w:left="993" w:hanging="284"/>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Calitatea lucrarilor executate, a utilajelor, echipamentelor si instalatiilor puse in opera si documentele de in</w:t>
      </w:r>
      <w:r w:rsidR="008C3233" w:rsidRPr="00E16C4F">
        <w:rPr>
          <w:rFonts w:ascii="Times New Roman" w:hAnsi="Times New Roman" w:cs="Times New Roman"/>
          <w:color w:val="000000" w:themeColor="text1"/>
          <w:sz w:val="20"/>
          <w:szCs w:val="20"/>
        </w:rPr>
        <w:t>registrare/atestare a calitatii</w:t>
      </w:r>
      <w:r w:rsidRPr="00E16C4F">
        <w:rPr>
          <w:rFonts w:ascii="Times New Roman" w:hAnsi="Times New Roman" w:cs="Times New Roman"/>
          <w:color w:val="000000" w:themeColor="text1"/>
          <w:sz w:val="20"/>
          <w:szCs w:val="20"/>
        </w:rPr>
        <w:t>;</w:t>
      </w:r>
    </w:p>
    <w:p w:rsidR="0021344D" w:rsidRPr="00E16C4F" w:rsidRDefault="0021344D" w:rsidP="008C3233">
      <w:pPr>
        <w:numPr>
          <w:ilvl w:val="0"/>
          <w:numId w:val="6"/>
        </w:numPr>
        <w:tabs>
          <w:tab w:val="clear" w:pos="720"/>
          <w:tab w:val="num" w:pos="993"/>
        </w:tabs>
        <w:spacing w:after="0" w:line="240" w:lineRule="auto"/>
        <w:ind w:left="993" w:hanging="284"/>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Volumul lucrarilor executate si acceptate la plata, cumulat de la inceputul lucrarilor (valoric si procentual), din care in luna curenta;</w:t>
      </w:r>
    </w:p>
    <w:p w:rsidR="0021344D" w:rsidRPr="00E16C4F" w:rsidRDefault="0021344D" w:rsidP="008C3233">
      <w:pPr>
        <w:numPr>
          <w:ilvl w:val="0"/>
          <w:numId w:val="6"/>
        </w:numPr>
        <w:tabs>
          <w:tab w:val="clear" w:pos="720"/>
          <w:tab w:val="num" w:pos="993"/>
        </w:tabs>
        <w:spacing w:after="0" w:line="240" w:lineRule="auto"/>
        <w:ind w:left="993" w:hanging="284"/>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Problemele deosebite intervenite pe parcursul perioadei de raportare;</w:t>
      </w:r>
    </w:p>
    <w:p w:rsidR="0021344D" w:rsidRPr="00E16C4F" w:rsidRDefault="0021344D" w:rsidP="008C3233">
      <w:pPr>
        <w:numPr>
          <w:ilvl w:val="0"/>
          <w:numId w:val="6"/>
        </w:numPr>
        <w:tabs>
          <w:tab w:val="clear" w:pos="720"/>
          <w:tab w:val="num" w:pos="993"/>
        </w:tabs>
        <w:spacing w:after="0" w:line="240" w:lineRule="auto"/>
        <w:ind w:left="993" w:hanging="284"/>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Eventuale necorelari intre documentatia de executie si situatia din teren si modul de solutionare a acestora;</w:t>
      </w:r>
    </w:p>
    <w:p w:rsidR="0021344D" w:rsidRPr="00E16C4F" w:rsidRDefault="0021344D" w:rsidP="008C3233">
      <w:pPr>
        <w:numPr>
          <w:ilvl w:val="0"/>
          <w:numId w:val="6"/>
        </w:numPr>
        <w:tabs>
          <w:tab w:val="clear" w:pos="720"/>
          <w:tab w:val="num" w:pos="993"/>
        </w:tabs>
        <w:spacing w:after="0" w:line="240" w:lineRule="auto"/>
        <w:ind w:left="993" w:hanging="284"/>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Vor cuprinde un capitol distinct referitor la monitorizarea decontarilor.</w:t>
      </w:r>
    </w:p>
    <w:p w:rsidR="0021344D" w:rsidRPr="00E16C4F" w:rsidRDefault="0021344D" w:rsidP="00BD4D6C">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i/>
          <w:color w:val="000000" w:themeColor="text1"/>
          <w:sz w:val="20"/>
          <w:szCs w:val="20"/>
        </w:rPr>
        <w:t>Termen</w:t>
      </w:r>
      <w:r w:rsidRPr="00E16C4F">
        <w:rPr>
          <w:rFonts w:ascii="Times New Roman" w:hAnsi="Times New Roman" w:cs="Times New Roman"/>
          <w:color w:val="000000" w:themeColor="text1"/>
          <w:sz w:val="20"/>
          <w:szCs w:val="20"/>
        </w:rPr>
        <w:t>: de regula, lunar, odata cu situatiile de lucrari acceptate la plata.</w:t>
      </w:r>
    </w:p>
    <w:p w:rsidR="0021344D" w:rsidRPr="00E16C4F" w:rsidRDefault="00B452BC" w:rsidP="00BD4D6C">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b/>
          <w:i/>
          <w:color w:val="000000" w:themeColor="text1"/>
          <w:sz w:val="20"/>
          <w:szCs w:val="20"/>
        </w:rPr>
        <w:lastRenderedPageBreak/>
        <w:t>b</w:t>
      </w:r>
      <w:r w:rsidR="0021344D" w:rsidRPr="00E16C4F">
        <w:rPr>
          <w:rFonts w:ascii="Times New Roman" w:hAnsi="Times New Roman" w:cs="Times New Roman"/>
          <w:b/>
          <w:i/>
          <w:color w:val="000000" w:themeColor="text1"/>
          <w:sz w:val="20"/>
          <w:szCs w:val="20"/>
        </w:rPr>
        <w:t xml:space="preserve">) Raport de finalizare a lucarilor </w:t>
      </w:r>
      <w:r w:rsidR="0021344D" w:rsidRPr="00E16C4F">
        <w:rPr>
          <w:rFonts w:ascii="Times New Roman" w:hAnsi="Times New Roman" w:cs="Times New Roman"/>
          <w:color w:val="000000" w:themeColor="text1"/>
          <w:sz w:val="20"/>
          <w:szCs w:val="20"/>
        </w:rPr>
        <w:t xml:space="preserve">– </w:t>
      </w:r>
      <w:r w:rsidR="006272AF" w:rsidRPr="00E16C4F">
        <w:rPr>
          <w:rFonts w:ascii="Times New Roman" w:hAnsi="Times New Roman" w:cs="Times New Roman"/>
          <w:color w:val="000000" w:themeColor="text1"/>
          <w:sz w:val="20"/>
          <w:szCs w:val="20"/>
        </w:rPr>
        <w:t xml:space="preserve">Referatul Dirigintelui de santier </w:t>
      </w:r>
      <w:r w:rsidR="0021344D" w:rsidRPr="00E16C4F">
        <w:rPr>
          <w:rFonts w:ascii="Times New Roman" w:hAnsi="Times New Roman" w:cs="Times New Roman"/>
          <w:color w:val="000000" w:themeColor="text1"/>
          <w:sz w:val="20"/>
          <w:szCs w:val="20"/>
        </w:rPr>
        <w:t>se va elabora dupa comunicarea Constructorului privind finalizarea lucrarilor, inaintea receptiei la terminarea lucrarilor.</w:t>
      </w:r>
    </w:p>
    <w:p w:rsidR="0021344D" w:rsidRPr="00E16C4F" w:rsidRDefault="0021344D" w:rsidP="00BD4D6C">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Acesta va confirma finalizarea lucrarilor si indeplinirea conditiilor necesare pregatirii receptiei la terminarea lucrarilor. Raportul va mai prezenta si activitatile de intretinere/reparatie necesare a fi asigurate de catre Beneficiar in pe</w:t>
      </w:r>
      <w:r w:rsidR="006272AF" w:rsidRPr="00E16C4F">
        <w:rPr>
          <w:rFonts w:ascii="Times New Roman" w:hAnsi="Times New Roman" w:cs="Times New Roman"/>
          <w:color w:val="000000" w:themeColor="text1"/>
          <w:sz w:val="20"/>
          <w:szCs w:val="20"/>
        </w:rPr>
        <w:t>rioada de garantie a lucrarilor</w:t>
      </w:r>
      <w:r w:rsidRPr="00E16C4F">
        <w:rPr>
          <w:rFonts w:ascii="Times New Roman" w:hAnsi="Times New Roman" w:cs="Times New Roman"/>
          <w:color w:val="000000" w:themeColor="text1"/>
          <w:sz w:val="20"/>
          <w:szCs w:val="20"/>
        </w:rPr>
        <w:t>. In cadrul acestui raport vor fi rezumate toate activitatile derulate in cadrul activitatii de supervizare a lucrarilor.</w:t>
      </w:r>
    </w:p>
    <w:p w:rsidR="00B452BC" w:rsidRPr="00E16C4F" w:rsidRDefault="00B452BC" w:rsidP="00BD4D6C">
      <w:pPr>
        <w:spacing w:after="0" w:line="240" w:lineRule="auto"/>
        <w:ind w:firstLine="567"/>
        <w:jc w:val="both"/>
        <w:rPr>
          <w:rFonts w:ascii="Times New Roman" w:hAnsi="Times New Roman" w:cs="Times New Roman"/>
          <w:color w:val="000000" w:themeColor="text1"/>
          <w:sz w:val="20"/>
          <w:szCs w:val="20"/>
        </w:rPr>
      </w:pPr>
    </w:p>
    <w:p w:rsidR="0021344D" w:rsidRPr="00E16C4F" w:rsidRDefault="00B452BC" w:rsidP="00BD4D6C">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b/>
          <w:i/>
          <w:color w:val="000000" w:themeColor="text1"/>
          <w:sz w:val="20"/>
          <w:szCs w:val="20"/>
        </w:rPr>
        <w:t>c</w:t>
      </w:r>
      <w:r w:rsidR="0021344D" w:rsidRPr="00E16C4F">
        <w:rPr>
          <w:rFonts w:ascii="Times New Roman" w:hAnsi="Times New Roman" w:cs="Times New Roman"/>
          <w:b/>
          <w:i/>
          <w:color w:val="000000" w:themeColor="text1"/>
          <w:sz w:val="20"/>
          <w:szCs w:val="20"/>
        </w:rPr>
        <w:t>) Raportul final</w:t>
      </w:r>
      <w:r w:rsidR="0021344D" w:rsidRPr="00E16C4F">
        <w:rPr>
          <w:rFonts w:ascii="Times New Roman" w:hAnsi="Times New Roman" w:cs="Times New Roman"/>
          <w:color w:val="000000" w:themeColor="text1"/>
          <w:sz w:val="20"/>
          <w:szCs w:val="20"/>
        </w:rPr>
        <w:t xml:space="preserve"> -</w:t>
      </w:r>
      <w:r w:rsidR="006272AF" w:rsidRPr="00E16C4F">
        <w:rPr>
          <w:rFonts w:ascii="Times New Roman" w:hAnsi="Times New Roman" w:cs="Times New Roman"/>
          <w:color w:val="000000" w:themeColor="text1"/>
          <w:sz w:val="20"/>
          <w:szCs w:val="20"/>
        </w:rPr>
        <w:t xml:space="preserve"> se va intocmi dupa Receptia la terminarea lucrarilor si</w:t>
      </w:r>
      <w:r w:rsidR="0021344D" w:rsidRPr="00E16C4F">
        <w:rPr>
          <w:rFonts w:ascii="Times New Roman" w:hAnsi="Times New Roman" w:cs="Times New Roman"/>
          <w:color w:val="000000" w:themeColor="text1"/>
          <w:sz w:val="20"/>
          <w:szCs w:val="20"/>
        </w:rPr>
        <w:t xml:space="preserve"> care va cuprinde informatii privind:</w:t>
      </w:r>
    </w:p>
    <w:p w:rsidR="0021344D" w:rsidRPr="00E16C4F" w:rsidRDefault="0021344D" w:rsidP="00BD4D6C">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 Detalii si explicatii asupra serviciilor asigurate de catre Dirigintele de santier pe parcursul derularii contractului de servicii;</w:t>
      </w:r>
    </w:p>
    <w:p w:rsidR="0021344D" w:rsidRPr="00E16C4F" w:rsidRDefault="0021344D" w:rsidP="00BD4D6C">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 Detalii si explicatii asupra desfasurarii contractului de lucrari, cu un capitol special dedicat receptiei la terminarea lucrarilor;</w:t>
      </w:r>
    </w:p>
    <w:p w:rsidR="0021344D" w:rsidRPr="00E16C4F" w:rsidRDefault="0021344D" w:rsidP="00BD4D6C">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 xml:space="preserve">- </w:t>
      </w:r>
      <w:r w:rsidR="006272AF" w:rsidRPr="00E16C4F">
        <w:rPr>
          <w:rFonts w:ascii="Times New Roman" w:hAnsi="Times New Roman" w:cs="Times New Roman"/>
          <w:color w:val="000000" w:themeColor="text1"/>
          <w:sz w:val="20"/>
          <w:szCs w:val="20"/>
        </w:rPr>
        <w:t xml:space="preserve"> Detalii si explicatii asupra d</w:t>
      </w:r>
      <w:r w:rsidRPr="00E16C4F">
        <w:rPr>
          <w:rFonts w:ascii="Times New Roman" w:hAnsi="Times New Roman" w:cs="Times New Roman"/>
          <w:color w:val="000000" w:themeColor="text1"/>
          <w:sz w:val="20"/>
          <w:szCs w:val="20"/>
        </w:rPr>
        <w:t>ezafectar</w:t>
      </w:r>
      <w:r w:rsidR="006272AF" w:rsidRPr="00E16C4F">
        <w:rPr>
          <w:rFonts w:ascii="Times New Roman" w:hAnsi="Times New Roman" w:cs="Times New Roman"/>
          <w:color w:val="000000" w:themeColor="text1"/>
          <w:sz w:val="20"/>
          <w:szCs w:val="20"/>
        </w:rPr>
        <w:t>ii</w:t>
      </w:r>
      <w:r w:rsidRPr="00E16C4F">
        <w:rPr>
          <w:rFonts w:ascii="Times New Roman" w:hAnsi="Times New Roman" w:cs="Times New Roman"/>
          <w:color w:val="000000" w:themeColor="text1"/>
          <w:sz w:val="20"/>
          <w:szCs w:val="20"/>
        </w:rPr>
        <w:t xml:space="preserve"> lucrarilor provizorii.</w:t>
      </w:r>
    </w:p>
    <w:p w:rsidR="0021344D" w:rsidRPr="00E16C4F" w:rsidRDefault="00B452BC" w:rsidP="004802BD">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b/>
          <w:i/>
          <w:color w:val="000000" w:themeColor="text1"/>
          <w:sz w:val="20"/>
          <w:szCs w:val="20"/>
        </w:rPr>
        <w:t>d</w:t>
      </w:r>
      <w:r w:rsidR="0021344D" w:rsidRPr="00E16C4F">
        <w:rPr>
          <w:rFonts w:ascii="Times New Roman" w:hAnsi="Times New Roman" w:cs="Times New Roman"/>
          <w:b/>
          <w:i/>
          <w:color w:val="000000" w:themeColor="text1"/>
          <w:sz w:val="20"/>
          <w:szCs w:val="20"/>
        </w:rPr>
        <w:t>)</w:t>
      </w:r>
      <w:r w:rsidR="00B273CA" w:rsidRPr="00E16C4F">
        <w:rPr>
          <w:rFonts w:ascii="Times New Roman" w:hAnsi="Times New Roman" w:cs="Times New Roman"/>
          <w:b/>
          <w:i/>
          <w:color w:val="000000" w:themeColor="text1"/>
          <w:sz w:val="20"/>
          <w:szCs w:val="20"/>
        </w:rPr>
        <w:t xml:space="preserve"> </w:t>
      </w:r>
      <w:r w:rsidR="0021344D" w:rsidRPr="00E16C4F">
        <w:rPr>
          <w:rFonts w:ascii="Times New Roman" w:hAnsi="Times New Roman" w:cs="Times New Roman"/>
          <w:b/>
          <w:i/>
          <w:color w:val="000000" w:themeColor="text1"/>
          <w:sz w:val="20"/>
          <w:szCs w:val="20"/>
        </w:rPr>
        <w:t>Raport intermediar de notificare a defectiunilor</w:t>
      </w:r>
      <w:r w:rsidR="0021344D" w:rsidRPr="00E16C4F">
        <w:rPr>
          <w:rFonts w:ascii="Times New Roman" w:hAnsi="Times New Roman" w:cs="Times New Roman"/>
          <w:color w:val="000000" w:themeColor="text1"/>
          <w:sz w:val="20"/>
          <w:szCs w:val="20"/>
        </w:rPr>
        <w:t xml:space="preserve"> –</w:t>
      </w:r>
      <w:r w:rsidR="006272AF" w:rsidRPr="00E16C4F">
        <w:rPr>
          <w:rFonts w:ascii="Times New Roman" w:hAnsi="Times New Roman" w:cs="Times New Roman"/>
          <w:color w:val="000000" w:themeColor="text1"/>
          <w:sz w:val="20"/>
          <w:szCs w:val="20"/>
        </w:rPr>
        <w:t xml:space="preserve"> </w:t>
      </w:r>
      <w:r w:rsidR="0021344D" w:rsidRPr="00E16C4F">
        <w:rPr>
          <w:rFonts w:ascii="Times New Roman" w:hAnsi="Times New Roman" w:cs="Times New Roman"/>
          <w:color w:val="000000" w:themeColor="text1"/>
          <w:sz w:val="20"/>
          <w:szCs w:val="20"/>
        </w:rPr>
        <w:t>in perioada de garantie a lucrarilor, daca este cazul.</w:t>
      </w:r>
    </w:p>
    <w:p w:rsidR="0021344D" w:rsidRPr="00E16C4F" w:rsidRDefault="0021344D" w:rsidP="00BD4D6C">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Toate rapoartele si documentele relevante ale proiectului vor deveni proprietatea Beneficiarului. Dirigintele de santier va inainta rapoartele atat pe suport de hartie, cat si in format editabil (Microsoft Word, Excel sau echivalent).</w:t>
      </w:r>
    </w:p>
    <w:p w:rsidR="0021344D" w:rsidRPr="00E16C4F" w:rsidRDefault="0021344D" w:rsidP="00BD4D6C">
      <w:pPr>
        <w:spacing w:after="0" w:line="240" w:lineRule="auto"/>
        <w:ind w:firstLine="567"/>
        <w:jc w:val="both"/>
        <w:rPr>
          <w:rFonts w:ascii="Times New Roman" w:hAnsi="Times New Roman" w:cs="Times New Roman"/>
          <w:color w:val="000000" w:themeColor="text1"/>
          <w:sz w:val="20"/>
          <w:szCs w:val="20"/>
        </w:rPr>
      </w:pPr>
      <w:r w:rsidRPr="00E16C4F">
        <w:rPr>
          <w:rFonts w:ascii="Times New Roman" w:hAnsi="Times New Roman" w:cs="Times New Roman"/>
          <w:color w:val="000000" w:themeColor="text1"/>
          <w:sz w:val="20"/>
          <w:szCs w:val="20"/>
        </w:rPr>
        <w:t>In cadrul acestei investitii, Autoritatea contractanta a desemnat o echipa de implementare a proiectului si in acest sens, Dirigintele de santier are obligatia de a colabora cu aceasta, in interesul realizarii investitiei, cu respectarea obiectivelor TERMEN, CALITATE, PRET</w:t>
      </w:r>
      <w:r w:rsidR="00B452BC" w:rsidRPr="00E16C4F">
        <w:rPr>
          <w:rFonts w:ascii="Times New Roman" w:hAnsi="Times New Roman" w:cs="Times New Roman"/>
          <w:color w:val="000000" w:themeColor="text1"/>
          <w:sz w:val="20"/>
          <w:szCs w:val="20"/>
        </w:rPr>
        <w:t>.</w:t>
      </w:r>
    </w:p>
    <w:p w:rsidR="0043416D" w:rsidRPr="00E16C4F" w:rsidRDefault="004802BD" w:rsidP="001F13F6">
      <w:pPr>
        <w:spacing w:after="0" w:line="240" w:lineRule="auto"/>
        <w:ind w:firstLine="562"/>
        <w:jc w:val="both"/>
        <w:rPr>
          <w:rFonts w:ascii="Times New Roman" w:hAnsi="Times New Roman" w:cs="Times New Roman"/>
          <w:b/>
          <w:sz w:val="20"/>
          <w:szCs w:val="20"/>
          <w:u w:val="single"/>
        </w:rPr>
      </w:pPr>
      <w:r w:rsidRPr="00E16C4F">
        <w:rPr>
          <w:rFonts w:ascii="Times New Roman" w:hAnsi="Times New Roman" w:cs="Times New Roman"/>
          <w:b/>
          <w:color w:val="000000" w:themeColor="text1"/>
          <w:sz w:val="20"/>
          <w:szCs w:val="20"/>
        </w:rPr>
        <w:t>10.9</w:t>
      </w:r>
      <w:r w:rsidR="00952EA2" w:rsidRPr="00E16C4F">
        <w:rPr>
          <w:rFonts w:ascii="Times New Roman" w:hAnsi="Times New Roman" w:cs="Times New Roman"/>
          <w:b/>
          <w:color w:val="000000" w:themeColor="text1"/>
          <w:sz w:val="20"/>
          <w:szCs w:val="20"/>
        </w:rPr>
        <w:t xml:space="preserve">. </w:t>
      </w:r>
      <w:r w:rsidR="00952EA2" w:rsidRPr="00E16C4F">
        <w:rPr>
          <w:rFonts w:ascii="Times New Roman" w:hAnsi="Times New Roman" w:cs="Times New Roman"/>
          <w:color w:val="000000" w:themeColor="text1"/>
          <w:sz w:val="20"/>
          <w:szCs w:val="20"/>
        </w:rPr>
        <w:t xml:space="preserve">Prestatorul trebuie </w:t>
      </w:r>
      <w:r w:rsidR="0021344D" w:rsidRPr="00E16C4F">
        <w:rPr>
          <w:rFonts w:ascii="Times New Roman" w:hAnsi="Times New Roman" w:cs="Times New Roman"/>
          <w:color w:val="000000" w:themeColor="text1"/>
          <w:sz w:val="20"/>
          <w:szCs w:val="20"/>
        </w:rPr>
        <w:t xml:space="preserve">sa fie autorizat ca diriginte de santier, conform prevederilor </w:t>
      </w:r>
      <w:r w:rsidR="0043416D" w:rsidRPr="00E16C4F">
        <w:rPr>
          <w:rFonts w:ascii="Times New Roman" w:hAnsi="Times New Roman" w:cs="Times New Roman"/>
          <w:i/>
          <w:color w:val="000000" w:themeColor="text1"/>
          <w:sz w:val="20"/>
          <w:szCs w:val="20"/>
        </w:rPr>
        <w:t xml:space="preserve">art. 8 alin (4) </w:t>
      </w:r>
      <w:r w:rsidR="0043416D" w:rsidRPr="00E16C4F">
        <w:rPr>
          <w:rFonts w:ascii="Times New Roman" w:hAnsi="Times New Roman" w:cs="Times New Roman"/>
          <w:color w:val="000000" w:themeColor="text1"/>
          <w:sz w:val="20"/>
          <w:szCs w:val="20"/>
        </w:rPr>
        <w:t xml:space="preserve"> din </w:t>
      </w:r>
      <w:r w:rsidR="0021344D" w:rsidRPr="00E16C4F">
        <w:rPr>
          <w:rFonts w:ascii="Times New Roman" w:hAnsi="Times New Roman" w:cs="Times New Roman"/>
          <w:i/>
          <w:color w:val="000000" w:themeColor="text1"/>
          <w:sz w:val="20"/>
          <w:szCs w:val="20"/>
        </w:rPr>
        <w:t>Ordinului MDRT nr. 1.496 din 13 mai 2011 pentru aprobarea Procedurii de autorizare a dirigintilor de santier,</w:t>
      </w:r>
      <w:r w:rsidR="0043416D" w:rsidRPr="00E16C4F">
        <w:rPr>
          <w:rFonts w:ascii="Times New Roman" w:hAnsi="Times New Roman" w:cs="Times New Roman"/>
          <w:i/>
          <w:color w:val="000000" w:themeColor="text1"/>
          <w:sz w:val="20"/>
          <w:szCs w:val="20"/>
        </w:rPr>
        <w:t xml:space="preserve"> </w:t>
      </w:r>
      <w:r w:rsidR="00D368A0" w:rsidRPr="00E16C4F">
        <w:rPr>
          <w:rFonts w:ascii="Times New Roman" w:hAnsi="Times New Roman" w:cs="Times New Roman"/>
          <w:color w:val="000000" w:themeColor="text1"/>
          <w:sz w:val="20"/>
          <w:szCs w:val="20"/>
        </w:rPr>
        <w:t xml:space="preserve">în </w:t>
      </w:r>
      <w:r w:rsidR="0043416D" w:rsidRPr="00E16C4F">
        <w:rPr>
          <w:rFonts w:ascii="Times New Roman" w:hAnsi="Times New Roman" w:cs="Times New Roman"/>
          <w:color w:val="000000" w:themeColor="text1"/>
          <w:sz w:val="20"/>
          <w:szCs w:val="20"/>
        </w:rPr>
        <w:t>d</w:t>
      </w:r>
      <w:r w:rsidR="00D368A0" w:rsidRPr="00E16C4F">
        <w:rPr>
          <w:rFonts w:ascii="Times New Roman" w:hAnsi="Times New Roman" w:cs="Times New Roman"/>
          <w:color w:val="000000" w:themeColor="text1"/>
          <w:sz w:val="20"/>
          <w:szCs w:val="20"/>
        </w:rPr>
        <w:t>omeniul</w:t>
      </w:r>
      <w:r w:rsidR="0043416D" w:rsidRPr="00E16C4F">
        <w:rPr>
          <w:rFonts w:ascii="Times New Roman" w:hAnsi="Times New Roman" w:cs="Times New Roman"/>
          <w:color w:val="000000" w:themeColor="text1"/>
          <w:sz w:val="20"/>
          <w:szCs w:val="20"/>
        </w:rPr>
        <w:t xml:space="preserve"> </w:t>
      </w:r>
      <w:r w:rsidR="0043416D" w:rsidRPr="00E16C4F">
        <w:rPr>
          <w:rFonts w:ascii="Times New Roman" w:hAnsi="Times New Roman" w:cs="Times New Roman"/>
          <w:b/>
          <w:sz w:val="20"/>
          <w:szCs w:val="20"/>
          <w:u w:val="single"/>
        </w:rPr>
        <w:t>3.3 Drumuri, poduri, tunele, piste de aviaţie, transport pe cablu - de interes local.</w:t>
      </w:r>
    </w:p>
    <w:p w:rsidR="00B452BC" w:rsidRPr="00E16C4F" w:rsidRDefault="004802BD" w:rsidP="001F13F6">
      <w:pPr>
        <w:spacing w:after="0" w:line="240" w:lineRule="auto"/>
        <w:ind w:firstLine="562"/>
        <w:jc w:val="both"/>
        <w:rPr>
          <w:rFonts w:ascii="Times New Roman" w:hAnsi="Times New Roman" w:cs="Times New Roman"/>
          <w:sz w:val="20"/>
          <w:szCs w:val="20"/>
        </w:rPr>
      </w:pPr>
      <w:r w:rsidRPr="00E16C4F">
        <w:rPr>
          <w:rFonts w:ascii="Times New Roman" w:hAnsi="Times New Roman" w:cs="Times New Roman"/>
          <w:b/>
          <w:color w:val="000000" w:themeColor="text1"/>
          <w:sz w:val="20"/>
          <w:szCs w:val="20"/>
          <w:lang w:val="pt-BR"/>
        </w:rPr>
        <w:t>10.10</w:t>
      </w:r>
      <w:r w:rsidR="0021344D" w:rsidRPr="00E16C4F">
        <w:rPr>
          <w:rFonts w:ascii="Times New Roman" w:hAnsi="Times New Roman" w:cs="Times New Roman"/>
          <w:b/>
          <w:color w:val="000000" w:themeColor="text1"/>
          <w:sz w:val="20"/>
          <w:szCs w:val="20"/>
          <w:lang w:val="pt-BR"/>
        </w:rPr>
        <w:t>.</w:t>
      </w:r>
      <w:r w:rsidR="0021344D" w:rsidRPr="00E16C4F">
        <w:rPr>
          <w:rFonts w:ascii="Times New Roman" w:eastAsiaTheme="minorEastAsia" w:hAnsi="Times New Roman" w:cs="Times New Roman"/>
          <w:noProof w:val="0"/>
          <w:sz w:val="20"/>
          <w:szCs w:val="20"/>
          <w:lang w:eastAsia="ro-RO"/>
        </w:rPr>
        <w:t xml:space="preserve"> </w:t>
      </w:r>
      <w:r w:rsidR="00415DA5" w:rsidRPr="00E16C4F">
        <w:rPr>
          <w:rFonts w:ascii="Times New Roman" w:hAnsi="Times New Roman" w:cs="Times New Roman"/>
          <w:sz w:val="20"/>
          <w:szCs w:val="20"/>
        </w:rPr>
        <w:t>Prestatorul are obligatia sa aiba incheiata o asigurare de raspundere civila profesionala conform prevederilor din Legea 10</w:t>
      </w:r>
      <w:r w:rsidR="00D2752B" w:rsidRPr="00E16C4F">
        <w:rPr>
          <w:rFonts w:ascii="Times New Roman" w:hAnsi="Times New Roman" w:cs="Times New Roman"/>
          <w:sz w:val="20"/>
          <w:szCs w:val="20"/>
        </w:rPr>
        <w:t xml:space="preserve"> /1</w:t>
      </w:r>
      <w:r w:rsidR="00D2752B" w:rsidRPr="00E16C4F">
        <w:rPr>
          <w:rFonts w:ascii="Times New Roman" w:eastAsia="SimSun" w:hAnsi="Times New Roman" w:cs="Times New Roman"/>
          <w:kern w:val="1"/>
          <w:sz w:val="20"/>
          <w:szCs w:val="20"/>
          <w:lang w:val="it-IT" w:eastAsia="hi-IN" w:bidi="hi-IN"/>
        </w:rPr>
        <w:t>995 privind calitatea in constructii, cu modificarile si completarile ulterioare</w:t>
      </w:r>
      <w:r w:rsidR="00415DA5" w:rsidRPr="00E16C4F">
        <w:rPr>
          <w:rFonts w:ascii="Times New Roman" w:hAnsi="Times New Roman" w:cs="Times New Roman"/>
          <w:sz w:val="20"/>
          <w:szCs w:val="20"/>
        </w:rPr>
        <w:t xml:space="preserve">, pe toata perioada de prestare a serviciilor. </w:t>
      </w:r>
    </w:p>
    <w:p w:rsidR="00B452BC" w:rsidRPr="00E16C4F" w:rsidRDefault="00B452BC" w:rsidP="001F13F6">
      <w:pPr>
        <w:spacing w:after="0" w:line="240" w:lineRule="auto"/>
        <w:ind w:firstLine="562"/>
        <w:jc w:val="both"/>
        <w:rPr>
          <w:rFonts w:ascii="Times New Roman" w:hAnsi="Times New Roman" w:cs="Times New Roman"/>
          <w:color w:val="000000" w:themeColor="text1"/>
          <w:sz w:val="20"/>
          <w:szCs w:val="20"/>
        </w:rPr>
      </w:pPr>
      <w:r w:rsidRPr="00E16C4F">
        <w:rPr>
          <w:rFonts w:ascii="Times New Roman" w:hAnsi="Times New Roman" w:cs="Times New Roman"/>
          <w:b/>
          <w:sz w:val="20"/>
          <w:szCs w:val="20"/>
        </w:rPr>
        <w:t>10.11</w:t>
      </w:r>
      <w:r w:rsidRPr="00E16C4F">
        <w:rPr>
          <w:rFonts w:ascii="Times New Roman" w:hAnsi="Times New Roman" w:cs="Times New Roman"/>
          <w:sz w:val="20"/>
          <w:szCs w:val="20"/>
        </w:rPr>
        <w:t xml:space="preserve"> </w:t>
      </w:r>
      <w:r w:rsidR="0021344D" w:rsidRPr="00E16C4F">
        <w:rPr>
          <w:rFonts w:ascii="Times New Roman" w:hAnsi="Times New Roman" w:cs="Times New Roman"/>
          <w:color w:val="000000" w:themeColor="text1"/>
          <w:sz w:val="20"/>
          <w:szCs w:val="20"/>
        </w:rPr>
        <w:t xml:space="preserve">Prestatorul se obligă să asigure prezenţa pe </w:t>
      </w:r>
      <w:r w:rsidRPr="00E16C4F">
        <w:rPr>
          <w:rFonts w:ascii="Times New Roman" w:hAnsi="Times New Roman" w:cs="Times New Roman"/>
          <w:color w:val="000000" w:themeColor="text1"/>
          <w:sz w:val="20"/>
          <w:szCs w:val="20"/>
        </w:rPr>
        <w:t>parcursul executării lucrărilor  de cate ori este necesar pentru urmarirea fazelor de executie a lucrarilor;</w:t>
      </w:r>
    </w:p>
    <w:p w:rsidR="0021344D" w:rsidRPr="00E16C4F" w:rsidRDefault="004802BD" w:rsidP="001F13F6">
      <w:pPr>
        <w:spacing w:after="0" w:line="240" w:lineRule="auto"/>
        <w:ind w:firstLine="562"/>
        <w:jc w:val="both"/>
        <w:rPr>
          <w:rFonts w:ascii="Times New Roman" w:hAnsi="Times New Roman" w:cs="Times New Roman"/>
          <w:color w:val="000000" w:themeColor="text1"/>
          <w:sz w:val="20"/>
          <w:szCs w:val="20"/>
        </w:rPr>
      </w:pPr>
      <w:r w:rsidRPr="00E16C4F">
        <w:rPr>
          <w:rFonts w:ascii="Times New Roman" w:hAnsi="Times New Roman" w:cs="Times New Roman"/>
          <w:b/>
          <w:color w:val="000000" w:themeColor="text1"/>
          <w:sz w:val="20"/>
          <w:szCs w:val="20"/>
        </w:rPr>
        <w:t>10.1</w:t>
      </w:r>
      <w:r w:rsidR="00B452BC" w:rsidRPr="00E16C4F">
        <w:rPr>
          <w:rFonts w:ascii="Times New Roman" w:hAnsi="Times New Roman" w:cs="Times New Roman"/>
          <w:b/>
          <w:color w:val="000000" w:themeColor="text1"/>
          <w:sz w:val="20"/>
          <w:szCs w:val="20"/>
        </w:rPr>
        <w:t>2</w:t>
      </w:r>
      <w:r w:rsidR="0021344D" w:rsidRPr="00E16C4F">
        <w:rPr>
          <w:rFonts w:ascii="Times New Roman" w:hAnsi="Times New Roman" w:cs="Times New Roman"/>
          <w:b/>
          <w:color w:val="000000" w:themeColor="text1"/>
          <w:sz w:val="20"/>
          <w:szCs w:val="20"/>
        </w:rPr>
        <w:t>.</w:t>
      </w:r>
      <w:r w:rsidR="0021344D" w:rsidRPr="00E16C4F">
        <w:rPr>
          <w:rFonts w:ascii="Times New Roman" w:eastAsiaTheme="minorEastAsia" w:hAnsi="Times New Roman" w:cs="Times New Roman"/>
          <w:noProof w:val="0"/>
          <w:sz w:val="20"/>
          <w:szCs w:val="20"/>
          <w:lang w:eastAsia="ro-RO"/>
        </w:rPr>
        <w:t xml:space="preserve"> </w:t>
      </w:r>
      <w:r w:rsidR="0021344D" w:rsidRPr="00E16C4F">
        <w:rPr>
          <w:rFonts w:ascii="Times New Roman" w:hAnsi="Times New Roman" w:cs="Times New Roman"/>
          <w:color w:val="000000" w:themeColor="text1"/>
          <w:sz w:val="20"/>
          <w:szCs w:val="20"/>
        </w:rPr>
        <w:t>Prestatorul va trebui să asiste Achizitorul în administrarea contractului de lucrări. Prestatorul trebuie să acţioneze ca reprezentant al Achizitorului, în concordanţă cu condiţiile legislaţiei specifice pentru execuţia de lucrări.</w:t>
      </w:r>
    </w:p>
    <w:p w:rsidR="001F1E21" w:rsidRPr="00E16C4F" w:rsidRDefault="00AF1775" w:rsidP="001F13F6">
      <w:pPr>
        <w:spacing w:after="0" w:line="240" w:lineRule="auto"/>
        <w:ind w:firstLine="562"/>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10.1</w:t>
      </w:r>
      <w:r w:rsidR="00B452BC" w:rsidRPr="00E16C4F">
        <w:rPr>
          <w:rFonts w:ascii="Times New Roman" w:eastAsia="Times New Roman" w:hAnsi="Times New Roman" w:cs="Times New Roman"/>
          <w:b/>
          <w:sz w:val="20"/>
          <w:szCs w:val="20"/>
        </w:rPr>
        <w:t>3</w:t>
      </w:r>
      <w:r w:rsidRPr="00E16C4F">
        <w:rPr>
          <w:rFonts w:ascii="Times New Roman" w:eastAsia="Times New Roman" w:hAnsi="Times New Roman" w:cs="Times New Roman"/>
          <w:b/>
          <w:sz w:val="20"/>
          <w:szCs w:val="20"/>
        </w:rPr>
        <w:t>.</w:t>
      </w:r>
      <w:r w:rsidRPr="00E16C4F">
        <w:rPr>
          <w:rFonts w:ascii="Times New Roman" w:eastAsiaTheme="minorEastAsia" w:hAnsi="Times New Roman" w:cs="Times New Roman"/>
          <w:noProof w:val="0"/>
          <w:sz w:val="20"/>
          <w:szCs w:val="20"/>
          <w:lang w:eastAsia="ro-RO"/>
        </w:rPr>
        <w:t xml:space="preserve"> </w:t>
      </w:r>
      <w:r w:rsidRPr="00E16C4F">
        <w:rPr>
          <w:rFonts w:ascii="Times New Roman" w:eastAsia="Times New Roman" w:hAnsi="Times New Roman" w:cs="Times New Roman"/>
          <w:sz w:val="20"/>
          <w:szCs w:val="20"/>
        </w:rPr>
        <w:t>Activităţile Prestatorului trebuie să fie conforme cu cerinţele stabilite prin Legea 10/1995 privind calitatea în construcţii, republicată cu modificările şi completările ulterioare. Scopul serviciilor de dirigenţie de şantier este de a urmări instituirea sistemului calităţii în construcţii, care să conducă la realizarea şi exploatarea unor construcţii de calitate corespunzătoare.</w:t>
      </w:r>
    </w:p>
    <w:p w:rsidR="001F13F6" w:rsidRPr="00E16C4F" w:rsidRDefault="001F13F6" w:rsidP="00BD4D6C">
      <w:pPr>
        <w:spacing w:after="0" w:line="240" w:lineRule="auto"/>
        <w:ind w:firstLine="567"/>
        <w:jc w:val="both"/>
        <w:rPr>
          <w:rFonts w:ascii="Times New Roman" w:eastAsia="Times New Roman" w:hAnsi="Times New Roman" w:cs="Times New Roman"/>
          <w:b/>
          <w:sz w:val="20"/>
          <w:szCs w:val="20"/>
        </w:rPr>
      </w:pPr>
    </w:p>
    <w:p w:rsidR="000B06FA" w:rsidRPr="00E16C4F" w:rsidRDefault="003F248C" w:rsidP="00BD4D6C">
      <w:pPr>
        <w:spacing w:after="0" w:line="240" w:lineRule="auto"/>
        <w:ind w:firstLine="567"/>
        <w:jc w:val="both"/>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 xml:space="preserve">     </w:t>
      </w:r>
      <w:r w:rsidR="000B06FA" w:rsidRPr="00E16C4F">
        <w:rPr>
          <w:rFonts w:ascii="Times New Roman" w:eastAsia="Times New Roman" w:hAnsi="Times New Roman" w:cs="Times New Roman"/>
          <w:b/>
          <w:sz w:val="20"/>
          <w:szCs w:val="20"/>
        </w:rPr>
        <w:t>1</w:t>
      </w:r>
      <w:r w:rsidR="00473743" w:rsidRPr="00E16C4F">
        <w:rPr>
          <w:rFonts w:ascii="Times New Roman" w:eastAsia="Times New Roman" w:hAnsi="Times New Roman" w:cs="Times New Roman"/>
          <w:b/>
          <w:sz w:val="20"/>
          <w:szCs w:val="20"/>
        </w:rPr>
        <w:t>1</w:t>
      </w:r>
      <w:r w:rsidR="000B06FA" w:rsidRPr="00E16C4F">
        <w:rPr>
          <w:rFonts w:ascii="Times New Roman" w:eastAsia="Times New Roman" w:hAnsi="Times New Roman" w:cs="Times New Roman"/>
          <w:b/>
          <w:sz w:val="20"/>
          <w:szCs w:val="20"/>
        </w:rPr>
        <w:t>. Obligaţiile principale ale achizitorului</w:t>
      </w:r>
    </w:p>
    <w:p w:rsidR="000B06FA" w:rsidRPr="00E16C4F" w:rsidRDefault="000B06FA" w:rsidP="00BD4D6C">
      <w:pPr>
        <w:spacing w:after="0" w:line="240" w:lineRule="auto"/>
        <w:ind w:firstLine="567"/>
        <w:jc w:val="both"/>
        <w:rPr>
          <w:rFonts w:ascii="Times New Roman" w:eastAsia="Times New Roman" w:hAnsi="Times New Roman" w:cs="Times New Roman"/>
          <w:sz w:val="20"/>
          <w:szCs w:val="20"/>
        </w:rPr>
      </w:pPr>
      <w:r w:rsidRPr="00E16C4F">
        <w:rPr>
          <w:rFonts w:ascii="Times New Roman" w:eastAsia="Times New Roman" w:hAnsi="Times New Roman" w:cs="Times New Roman"/>
          <w:b/>
          <w:sz w:val="20"/>
          <w:szCs w:val="20"/>
        </w:rPr>
        <w:t>1</w:t>
      </w:r>
      <w:r w:rsidR="00473743" w:rsidRPr="00E16C4F">
        <w:rPr>
          <w:rFonts w:ascii="Times New Roman" w:eastAsia="Times New Roman" w:hAnsi="Times New Roman" w:cs="Times New Roman"/>
          <w:b/>
          <w:sz w:val="20"/>
          <w:szCs w:val="20"/>
        </w:rPr>
        <w:t>1</w:t>
      </w:r>
      <w:r w:rsidRPr="00E16C4F">
        <w:rPr>
          <w:rFonts w:ascii="Times New Roman" w:eastAsia="Times New Roman" w:hAnsi="Times New Roman" w:cs="Times New Roman"/>
          <w:b/>
          <w:sz w:val="20"/>
          <w:szCs w:val="20"/>
        </w:rPr>
        <w:t xml:space="preserve">.1. </w:t>
      </w:r>
      <w:r w:rsidRPr="00E16C4F">
        <w:rPr>
          <w:rFonts w:ascii="Times New Roman" w:eastAsia="Times New Roman" w:hAnsi="Times New Roman" w:cs="Times New Roman"/>
          <w:sz w:val="20"/>
          <w:szCs w:val="20"/>
        </w:rPr>
        <w:t>Achizitorul se obligă să recepţioneze serviciile prestate în termenul convenit.</w:t>
      </w:r>
    </w:p>
    <w:p w:rsidR="000B06FA" w:rsidRPr="00E16C4F" w:rsidRDefault="00FD224A" w:rsidP="00BD4D6C">
      <w:pPr>
        <w:widowControl w:val="0"/>
        <w:suppressAutoHyphens/>
        <w:spacing w:after="0" w:line="240" w:lineRule="auto"/>
        <w:ind w:firstLine="567"/>
        <w:jc w:val="both"/>
        <w:rPr>
          <w:rFonts w:ascii="Times New Roman" w:eastAsia="Lucida Sans Unicode" w:hAnsi="Times New Roman" w:cs="Times New Roman"/>
          <w:sz w:val="20"/>
          <w:szCs w:val="20"/>
          <w:lang w:val="es-ES" w:eastAsia="ro-RO"/>
        </w:rPr>
      </w:pPr>
      <w:r w:rsidRPr="00E16C4F">
        <w:rPr>
          <w:rFonts w:ascii="Times New Roman" w:eastAsia="Lucida Sans Unicode" w:hAnsi="Times New Roman" w:cs="Times New Roman"/>
          <w:b/>
          <w:sz w:val="20"/>
          <w:szCs w:val="20"/>
          <w:lang w:eastAsia="ro-RO"/>
        </w:rPr>
        <w:t>1</w:t>
      </w:r>
      <w:r w:rsidR="00473743" w:rsidRPr="00E16C4F">
        <w:rPr>
          <w:rFonts w:ascii="Times New Roman" w:eastAsia="Lucida Sans Unicode" w:hAnsi="Times New Roman" w:cs="Times New Roman"/>
          <w:b/>
          <w:sz w:val="20"/>
          <w:szCs w:val="20"/>
          <w:lang w:eastAsia="ro-RO"/>
        </w:rPr>
        <w:t>1</w:t>
      </w:r>
      <w:r w:rsidR="000B06FA" w:rsidRPr="00E16C4F">
        <w:rPr>
          <w:rFonts w:ascii="Times New Roman" w:eastAsia="Lucida Sans Unicode" w:hAnsi="Times New Roman" w:cs="Times New Roman"/>
          <w:b/>
          <w:sz w:val="20"/>
          <w:szCs w:val="20"/>
          <w:lang w:eastAsia="ro-RO"/>
        </w:rPr>
        <w:t xml:space="preserve">.2. </w:t>
      </w:r>
      <w:r w:rsidR="000B06FA" w:rsidRPr="00E16C4F">
        <w:rPr>
          <w:rFonts w:ascii="Times New Roman" w:eastAsia="Lucida Sans Unicode" w:hAnsi="Times New Roman" w:cs="Times New Roman"/>
          <w:sz w:val="20"/>
          <w:szCs w:val="20"/>
          <w:lang w:eastAsia="ro-RO"/>
        </w:rPr>
        <w:t>Achizitorul se obligă să pl</w:t>
      </w:r>
      <w:r w:rsidR="005D7850" w:rsidRPr="00E16C4F">
        <w:rPr>
          <w:rFonts w:ascii="Times New Roman" w:eastAsia="Lucida Sans Unicode" w:hAnsi="Times New Roman" w:cs="Times New Roman"/>
          <w:sz w:val="20"/>
          <w:szCs w:val="20"/>
          <w:lang w:eastAsia="ro-RO"/>
        </w:rPr>
        <w:t>ă</w:t>
      </w:r>
      <w:r w:rsidR="000B06FA" w:rsidRPr="00E16C4F">
        <w:rPr>
          <w:rFonts w:ascii="Times New Roman" w:eastAsia="Lucida Sans Unicode" w:hAnsi="Times New Roman" w:cs="Times New Roman"/>
          <w:sz w:val="20"/>
          <w:szCs w:val="20"/>
          <w:lang w:eastAsia="ro-RO"/>
        </w:rPr>
        <w:t xml:space="preserve">tească preţul către prestator </w:t>
      </w:r>
      <w:r w:rsidR="00432DC9" w:rsidRPr="00E16C4F">
        <w:rPr>
          <w:rFonts w:ascii="Times New Roman" w:eastAsia="Lucida Sans Unicode" w:hAnsi="Times New Roman" w:cs="Times New Roman"/>
          <w:sz w:val="20"/>
          <w:szCs w:val="20"/>
          <w:lang w:val="es-ES" w:eastAsia="ro-RO"/>
        </w:rPr>
        <w:t>în termen de 30 zile</w:t>
      </w:r>
      <w:r w:rsidR="000B06FA" w:rsidRPr="00E16C4F">
        <w:rPr>
          <w:rFonts w:ascii="Times New Roman" w:eastAsia="Lucida Sans Unicode" w:hAnsi="Times New Roman" w:cs="Times New Roman"/>
          <w:sz w:val="20"/>
          <w:szCs w:val="20"/>
          <w:lang w:val="es-ES" w:eastAsia="ro-RO"/>
        </w:rPr>
        <w:t xml:space="preserve"> de la </w:t>
      </w:r>
      <w:r w:rsidR="0094512D" w:rsidRPr="00E16C4F">
        <w:rPr>
          <w:rFonts w:ascii="Times New Roman" w:eastAsia="Lucida Sans Unicode" w:hAnsi="Times New Roman" w:cs="Times New Roman"/>
          <w:sz w:val="20"/>
          <w:szCs w:val="20"/>
          <w:lang w:val="es-ES" w:eastAsia="ro-RO"/>
        </w:rPr>
        <w:t>primirea</w:t>
      </w:r>
      <w:r w:rsidR="000B06FA" w:rsidRPr="00E16C4F">
        <w:rPr>
          <w:rFonts w:ascii="Times New Roman" w:eastAsia="Lucida Sans Unicode" w:hAnsi="Times New Roman" w:cs="Times New Roman"/>
          <w:sz w:val="20"/>
          <w:szCs w:val="20"/>
          <w:lang w:val="es-ES" w:eastAsia="ro-RO"/>
        </w:rPr>
        <w:t xml:space="preserve"> facturii </w:t>
      </w:r>
      <w:r w:rsidR="005D7850" w:rsidRPr="00E16C4F">
        <w:rPr>
          <w:rFonts w:ascii="Times New Roman" w:eastAsia="Lucida Sans Unicode" w:hAnsi="Times New Roman" w:cs="Times New Roman"/>
          <w:sz w:val="20"/>
          <w:szCs w:val="20"/>
          <w:lang w:val="es-ES" w:eastAsia="ro-RO"/>
        </w:rPr>
        <w:t>î</w:t>
      </w:r>
      <w:r w:rsidR="000B06FA" w:rsidRPr="00E16C4F">
        <w:rPr>
          <w:rFonts w:ascii="Times New Roman" w:eastAsia="Lucida Sans Unicode" w:hAnsi="Times New Roman" w:cs="Times New Roman"/>
          <w:sz w:val="20"/>
          <w:szCs w:val="20"/>
          <w:lang w:val="es-ES" w:eastAsia="ro-RO"/>
        </w:rPr>
        <w:t>nso</w:t>
      </w:r>
      <w:r w:rsidR="00473743" w:rsidRPr="00E16C4F">
        <w:rPr>
          <w:rFonts w:ascii="Times New Roman" w:eastAsia="Lucida Sans Unicode" w:hAnsi="Times New Roman" w:cs="Times New Roman"/>
          <w:sz w:val="20"/>
          <w:szCs w:val="20"/>
          <w:lang w:val="es-ES" w:eastAsia="ro-RO"/>
        </w:rPr>
        <w:t>ț</w:t>
      </w:r>
      <w:r w:rsidR="000B06FA" w:rsidRPr="00E16C4F">
        <w:rPr>
          <w:rFonts w:ascii="Times New Roman" w:eastAsia="Lucida Sans Unicode" w:hAnsi="Times New Roman" w:cs="Times New Roman"/>
          <w:sz w:val="20"/>
          <w:szCs w:val="20"/>
          <w:lang w:val="es-ES" w:eastAsia="ro-RO"/>
        </w:rPr>
        <w:t>it</w:t>
      </w:r>
      <w:r w:rsidR="00473743" w:rsidRPr="00E16C4F">
        <w:rPr>
          <w:rFonts w:ascii="Times New Roman" w:eastAsia="Lucida Sans Unicode" w:hAnsi="Times New Roman" w:cs="Times New Roman"/>
          <w:sz w:val="20"/>
          <w:szCs w:val="20"/>
          <w:lang w:val="es-ES" w:eastAsia="ro-RO"/>
        </w:rPr>
        <w:t>ă</w:t>
      </w:r>
      <w:r w:rsidR="000B06FA" w:rsidRPr="00E16C4F">
        <w:rPr>
          <w:rFonts w:ascii="Times New Roman" w:eastAsia="Lucida Sans Unicode" w:hAnsi="Times New Roman" w:cs="Times New Roman"/>
          <w:sz w:val="20"/>
          <w:szCs w:val="20"/>
          <w:lang w:val="es-ES" w:eastAsia="ro-RO"/>
        </w:rPr>
        <w:t xml:space="preserve"> de </w:t>
      </w:r>
      <w:r w:rsidR="000D08D4" w:rsidRPr="00E16C4F">
        <w:rPr>
          <w:rFonts w:ascii="Times New Roman" w:eastAsia="Lucida Sans Unicode" w:hAnsi="Times New Roman" w:cs="Times New Roman"/>
          <w:sz w:val="20"/>
          <w:szCs w:val="20"/>
          <w:lang w:val="es-ES" w:eastAsia="ro-RO"/>
        </w:rPr>
        <w:t xml:space="preserve"> raportul intermediar.</w:t>
      </w:r>
      <w:r w:rsidR="000B06FA" w:rsidRPr="00E16C4F">
        <w:rPr>
          <w:rFonts w:ascii="Times New Roman" w:eastAsia="Lucida Sans Unicode" w:hAnsi="Times New Roman" w:cs="Times New Roman"/>
          <w:sz w:val="20"/>
          <w:szCs w:val="20"/>
          <w:lang w:eastAsia="ro-RO"/>
        </w:rPr>
        <w:t xml:space="preserve"> </w:t>
      </w:r>
      <w:r w:rsidR="000B06FA" w:rsidRPr="00E16C4F">
        <w:rPr>
          <w:rFonts w:ascii="Times New Roman" w:eastAsia="Lucida Sans Unicode" w:hAnsi="Times New Roman" w:cs="Times New Roman"/>
          <w:sz w:val="20"/>
          <w:szCs w:val="20"/>
          <w:lang w:val="es-ES" w:eastAsia="ro-RO"/>
        </w:rPr>
        <w:t>Plata facturilor emise reprez</w:t>
      </w:r>
      <w:r w:rsidR="007D3BD5" w:rsidRPr="00E16C4F">
        <w:rPr>
          <w:rFonts w:ascii="Times New Roman" w:eastAsia="Lucida Sans Unicode" w:hAnsi="Times New Roman" w:cs="Times New Roman"/>
          <w:sz w:val="20"/>
          <w:szCs w:val="20"/>
          <w:lang w:val="es-ES" w:eastAsia="ro-RO"/>
        </w:rPr>
        <w:t>i</w:t>
      </w:r>
      <w:r w:rsidR="000B06FA" w:rsidRPr="00E16C4F">
        <w:rPr>
          <w:rFonts w:ascii="Times New Roman" w:eastAsia="Lucida Sans Unicode" w:hAnsi="Times New Roman" w:cs="Times New Roman"/>
          <w:sz w:val="20"/>
          <w:szCs w:val="20"/>
          <w:lang w:val="es-ES" w:eastAsia="ro-RO"/>
        </w:rPr>
        <w:t>nt</w:t>
      </w:r>
      <w:r w:rsidR="007D3BD5" w:rsidRPr="00E16C4F">
        <w:rPr>
          <w:rFonts w:ascii="Times New Roman" w:eastAsia="Lucida Sans Unicode" w:hAnsi="Times New Roman" w:cs="Times New Roman"/>
          <w:sz w:val="20"/>
          <w:szCs w:val="20"/>
          <w:lang w:val="es-ES" w:eastAsia="ro-RO"/>
        </w:rPr>
        <w:t>ă</w:t>
      </w:r>
      <w:r w:rsidR="000B06FA" w:rsidRPr="00E16C4F">
        <w:rPr>
          <w:rFonts w:ascii="Times New Roman" w:eastAsia="Lucida Sans Unicode" w:hAnsi="Times New Roman" w:cs="Times New Roman"/>
          <w:sz w:val="20"/>
          <w:szCs w:val="20"/>
          <w:lang w:val="es-ES" w:eastAsia="ro-RO"/>
        </w:rPr>
        <w:t xml:space="preserve"> contravaloarea serviciilor prestate.</w:t>
      </w:r>
    </w:p>
    <w:p w:rsidR="00133621" w:rsidRPr="00E16C4F" w:rsidRDefault="00837489" w:rsidP="00BD4D6C">
      <w:pPr>
        <w:pStyle w:val="DefaultText"/>
        <w:ind w:firstLine="567"/>
        <w:jc w:val="both"/>
        <w:rPr>
          <w:sz w:val="20"/>
          <w:szCs w:val="20"/>
        </w:rPr>
      </w:pPr>
      <w:r w:rsidRPr="00E16C4F">
        <w:rPr>
          <w:b/>
          <w:sz w:val="20"/>
          <w:szCs w:val="20"/>
        </w:rPr>
        <w:t>11.3.</w:t>
      </w:r>
      <w:r w:rsidR="00212469" w:rsidRPr="00E16C4F">
        <w:rPr>
          <w:sz w:val="20"/>
          <w:szCs w:val="20"/>
        </w:rPr>
        <w:t xml:space="preserve"> </w:t>
      </w:r>
      <w:r w:rsidR="00133621" w:rsidRPr="00E16C4F">
        <w:rPr>
          <w:sz w:val="20"/>
          <w:szCs w:val="20"/>
        </w:rPr>
        <w:t>Prezentarea cu date eronate a facturilor spre decontare face să nu curgă termenul de plată, dacă beneficiarul sesizează prestatorul despre neregulile constatate și returnează facturile în original prestatorului, în interiorul termenului de plată. Un nou temen de plată va cuge de la prezentarea facturilor de către prestator cu date corecte, potrivit legii și contractului.</w:t>
      </w:r>
    </w:p>
    <w:p w:rsidR="000873B7" w:rsidRPr="00E16C4F" w:rsidRDefault="000B06FA" w:rsidP="00BD4D6C">
      <w:pPr>
        <w:widowControl w:val="0"/>
        <w:suppressAutoHyphens/>
        <w:spacing w:after="0" w:line="240" w:lineRule="auto"/>
        <w:ind w:firstLine="567"/>
        <w:jc w:val="both"/>
        <w:rPr>
          <w:rFonts w:ascii="Times New Roman" w:eastAsia="Lucida Sans Unicode" w:hAnsi="Times New Roman" w:cs="Times New Roman"/>
          <w:sz w:val="20"/>
          <w:szCs w:val="20"/>
          <w:lang w:val="es-ES" w:eastAsia="ro-RO"/>
        </w:rPr>
      </w:pPr>
      <w:r w:rsidRPr="00E16C4F">
        <w:rPr>
          <w:rFonts w:ascii="Times New Roman" w:eastAsia="Lucida Sans Unicode" w:hAnsi="Times New Roman" w:cs="Times New Roman"/>
          <w:b/>
          <w:sz w:val="20"/>
          <w:szCs w:val="20"/>
          <w:lang w:val="es-ES" w:eastAsia="ro-RO"/>
        </w:rPr>
        <w:t>1</w:t>
      </w:r>
      <w:r w:rsidR="00473743" w:rsidRPr="00E16C4F">
        <w:rPr>
          <w:rFonts w:ascii="Times New Roman" w:eastAsia="Lucida Sans Unicode" w:hAnsi="Times New Roman" w:cs="Times New Roman"/>
          <w:b/>
          <w:sz w:val="20"/>
          <w:szCs w:val="20"/>
          <w:lang w:val="es-ES" w:eastAsia="ro-RO"/>
        </w:rPr>
        <w:t>1</w:t>
      </w:r>
      <w:r w:rsidRPr="00E16C4F">
        <w:rPr>
          <w:rFonts w:ascii="Times New Roman" w:eastAsia="Lucida Sans Unicode" w:hAnsi="Times New Roman" w:cs="Times New Roman"/>
          <w:b/>
          <w:sz w:val="20"/>
          <w:szCs w:val="20"/>
          <w:lang w:val="es-ES" w:eastAsia="ro-RO"/>
        </w:rPr>
        <w:t>.</w:t>
      </w:r>
      <w:r w:rsidR="0093783E" w:rsidRPr="00E16C4F">
        <w:rPr>
          <w:rFonts w:ascii="Times New Roman" w:eastAsia="Lucida Sans Unicode" w:hAnsi="Times New Roman" w:cs="Times New Roman"/>
          <w:b/>
          <w:sz w:val="20"/>
          <w:szCs w:val="20"/>
          <w:lang w:val="es-ES" w:eastAsia="ro-RO"/>
        </w:rPr>
        <w:t>4</w:t>
      </w:r>
      <w:r w:rsidRPr="00E16C4F">
        <w:rPr>
          <w:rFonts w:ascii="Times New Roman" w:eastAsia="Lucida Sans Unicode" w:hAnsi="Times New Roman" w:cs="Times New Roman"/>
          <w:b/>
          <w:sz w:val="20"/>
          <w:szCs w:val="20"/>
          <w:lang w:val="es-ES" w:eastAsia="ro-RO"/>
        </w:rPr>
        <w:t>.</w:t>
      </w:r>
      <w:r w:rsidRPr="00E16C4F">
        <w:rPr>
          <w:rFonts w:ascii="Times New Roman" w:eastAsia="Lucida Sans Unicode" w:hAnsi="Times New Roman" w:cs="Times New Roman"/>
          <w:sz w:val="20"/>
          <w:szCs w:val="20"/>
          <w:lang w:val="es-ES" w:eastAsia="ro-RO"/>
        </w:rPr>
        <w:t xml:space="preserve"> Achizitorul are obligaţia de a efectua plata către prestator în termenul convenit de la emiterea facturii de către acesta. Nu se fac plăţi în valută.</w:t>
      </w:r>
      <w:r w:rsidR="006E1981" w:rsidRPr="00E16C4F">
        <w:rPr>
          <w:rFonts w:ascii="Times New Roman" w:eastAsia="Lucida Sans Unicode" w:hAnsi="Times New Roman" w:cs="Times New Roman"/>
          <w:sz w:val="20"/>
          <w:szCs w:val="20"/>
          <w:lang w:val="es-ES" w:eastAsia="ro-RO"/>
        </w:rPr>
        <w:t xml:space="preserve">  Se efectueaza plati partiale proportional cu valoarea lucrarilor executate si trimise spre decontare.</w:t>
      </w:r>
    </w:p>
    <w:p w:rsidR="000B06FA" w:rsidRPr="00E16C4F" w:rsidRDefault="000B06FA" w:rsidP="00BD4D6C">
      <w:pPr>
        <w:widowControl w:val="0"/>
        <w:suppressAutoHyphens/>
        <w:spacing w:after="0" w:line="240" w:lineRule="auto"/>
        <w:ind w:firstLine="567"/>
        <w:jc w:val="both"/>
        <w:rPr>
          <w:rFonts w:ascii="Times New Roman" w:eastAsia="Lucida Sans Unicode" w:hAnsi="Times New Roman" w:cs="Times New Roman"/>
          <w:sz w:val="20"/>
          <w:szCs w:val="20"/>
          <w:lang w:eastAsia="ro-RO"/>
        </w:rPr>
      </w:pPr>
      <w:r w:rsidRPr="00E16C4F">
        <w:rPr>
          <w:rFonts w:ascii="Times New Roman" w:eastAsia="Lucida Sans Unicode" w:hAnsi="Times New Roman" w:cs="Times New Roman"/>
          <w:b/>
          <w:sz w:val="20"/>
          <w:szCs w:val="20"/>
          <w:lang w:val="es-ES" w:eastAsia="ro-RO"/>
        </w:rPr>
        <w:t>1</w:t>
      </w:r>
      <w:r w:rsidR="00473743" w:rsidRPr="00E16C4F">
        <w:rPr>
          <w:rFonts w:ascii="Times New Roman" w:eastAsia="Lucida Sans Unicode" w:hAnsi="Times New Roman" w:cs="Times New Roman"/>
          <w:b/>
          <w:sz w:val="20"/>
          <w:szCs w:val="20"/>
          <w:lang w:val="es-ES" w:eastAsia="ro-RO"/>
        </w:rPr>
        <w:t>1</w:t>
      </w:r>
      <w:r w:rsidRPr="00E16C4F">
        <w:rPr>
          <w:rFonts w:ascii="Times New Roman" w:eastAsia="Lucida Sans Unicode" w:hAnsi="Times New Roman" w:cs="Times New Roman"/>
          <w:b/>
          <w:sz w:val="20"/>
          <w:szCs w:val="20"/>
          <w:lang w:val="es-ES" w:eastAsia="ro-RO"/>
        </w:rPr>
        <w:t>.</w:t>
      </w:r>
      <w:r w:rsidR="0093783E" w:rsidRPr="00E16C4F">
        <w:rPr>
          <w:rFonts w:ascii="Times New Roman" w:eastAsia="Lucida Sans Unicode" w:hAnsi="Times New Roman" w:cs="Times New Roman"/>
          <w:b/>
          <w:sz w:val="20"/>
          <w:szCs w:val="20"/>
          <w:lang w:val="es-ES" w:eastAsia="ro-RO"/>
        </w:rPr>
        <w:t>5</w:t>
      </w:r>
      <w:r w:rsidRPr="00E16C4F">
        <w:rPr>
          <w:rFonts w:ascii="Times New Roman" w:eastAsia="Lucida Sans Unicode" w:hAnsi="Times New Roman" w:cs="Times New Roman"/>
          <w:b/>
          <w:sz w:val="20"/>
          <w:szCs w:val="20"/>
          <w:lang w:val="es-ES" w:eastAsia="ro-RO"/>
        </w:rPr>
        <w:t>.</w:t>
      </w:r>
      <w:r w:rsidRPr="00E16C4F">
        <w:rPr>
          <w:rFonts w:ascii="Times New Roman" w:eastAsia="Lucida Sans Unicode" w:hAnsi="Times New Roman" w:cs="Times New Roman"/>
          <w:sz w:val="20"/>
          <w:szCs w:val="20"/>
          <w:lang w:val="es-ES" w:eastAsia="ro-RO"/>
        </w:rPr>
        <w:t xml:space="preserve"> </w:t>
      </w:r>
      <w:r w:rsidRPr="00E16C4F">
        <w:rPr>
          <w:rFonts w:ascii="Times New Roman" w:eastAsia="Lucida Sans Unicode" w:hAnsi="Times New Roman" w:cs="Times New Roman"/>
          <w:sz w:val="20"/>
          <w:szCs w:val="20"/>
          <w:lang w:eastAsia="ro-RO"/>
        </w:rPr>
        <w:t>Achizitorul se obligă să pună la dispoziţia prestatorului orice informaţii necesare îndeplinirii contractului.</w:t>
      </w:r>
    </w:p>
    <w:p w:rsidR="00212469" w:rsidRPr="00E16C4F" w:rsidRDefault="0093783E" w:rsidP="00BD4D6C">
      <w:pPr>
        <w:pStyle w:val="DefaultText"/>
        <w:widowControl/>
        <w:ind w:firstLine="567"/>
        <w:jc w:val="both"/>
        <w:rPr>
          <w:sz w:val="20"/>
          <w:szCs w:val="20"/>
          <w:lang w:val="it-IT"/>
        </w:rPr>
      </w:pPr>
      <w:r w:rsidRPr="00E16C4F">
        <w:rPr>
          <w:b/>
          <w:sz w:val="20"/>
          <w:szCs w:val="20"/>
        </w:rPr>
        <w:t>11.6</w:t>
      </w:r>
      <w:r w:rsidR="00837489" w:rsidRPr="00E16C4F">
        <w:rPr>
          <w:b/>
          <w:sz w:val="20"/>
          <w:szCs w:val="20"/>
        </w:rPr>
        <w:t xml:space="preserve"> </w:t>
      </w:r>
      <w:r w:rsidR="00212469" w:rsidRPr="00E16C4F">
        <w:rPr>
          <w:sz w:val="20"/>
          <w:szCs w:val="20"/>
        </w:rPr>
        <w:t xml:space="preserve">Achizitorul se obligă să achite direct subcontractantului prețul pentru partea sa din </w:t>
      </w:r>
      <w:r w:rsidR="00886C4C" w:rsidRPr="00E16C4F">
        <w:rPr>
          <w:sz w:val="20"/>
          <w:szCs w:val="20"/>
        </w:rPr>
        <w:t>serviciile prestate</w:t>
      </w:r>
      <w:r w:rsidR="00212469" w:rsidRPr="00E16C4F">
        <w:rPr>
          <w:sz w:val="20"/>
          <w:szCs w:val="20"/>
        </w:rPr>
        <w:t xml:space="preserve">, numai în măsura în care a  </w:t>
      </w:r>
      <w:r w:rsidR="00212469" w:rsidRPr="00E16C4F">
        <w:rPr>
          <w:sz w:val="20"/>
          <w:szCs w:val="20"/>
          <w:lang w:val="it-IT"/>
        </w:rPr>
        <w:t xml:space="preserve">fost confirmată îndeplinirea obligațiilor asumate prin contractul de subcontractare și dacă subcontractantul își exprimă opțiunea în acest sens. </w:t>
      </w:r>
    </w:p>
    <w:p w:rsidR="00306B47" w:rsidRPr="00E16C4F" w:rsidRDefault="00306B47" w:rsidP="00306B47">
      <w:pPr>
        <w:tabs>
          <w:tab w:val="left" w:pos="-90"/>
        </w:tabs>
        <w:spacing w:after="0" w:line="240" w:lineRule="auto"/>
        <w:ind w:firstLine="567"/>
        <w:jc w:val="both"/>
        <w:rPr>
          <w:rFonts w:ascii="Times New Roman" w:hAnsi="Times New Roman" w:cs="Times New Roman"/>
          <w:sz w:val="20"/>
          <w:szCs w:val="20"/>
          <w:lang w:val="nl-NL"/>
        </w:rPr>
      </w:pPr>
      <w:r>
        <w:rPr>
          <w:rFonts w:ascii="Times New Roman" w:hAnsi="Times New Roman" w:cs="Times New Roman"/>
          <w:b/>
          <w:sz w:val="20"/>
          <w:szCs w:val="20"/>
          <w:lang w:val="nl-NL"/>
        </w:rPr>
        <w:t>1</w:t>
      </w:r>
      <w:r w:rsidRPr="00E16C4F">
        <w:rPr>
          <w:rFonts w:ascii="Times New Roman" w:hAnsi="Times New Roman" w:cs="Times New Roman"/>
          <w:b/>
          <w:sz w:val="20"/>
          <w:szCs w:val="20"/>
          <w:lang w:val="nl-NL"/>
        </w:rPr>
        <w:t>1.</w:t>
      </w:r>
      <w:r>
        <w:rPr>
          <w:rFonts w:ascii="Times New Roman" w:hAnsi="Times New Roman" w:cs="Times New Roman"/>
          <w:b/>
          <w:sz w:val="20"/>
          <w:szCs w:val="20"/>
          <w:lang w:val="nl-NL"/>
        </w:rPr>
        <w:t>7</w:t>
      </w:r>
      <w:r w:rsidRPr="00E16C4F">
        <w:rPr>
          <w:rFonts w:ascii="Times New Roman" w:hAnsi="Times New Roman" w:cs="Times New Roman"/>
          <w:b/>
          <w:sz w:val="20"/>
          <w:szCs w:val="20"/>
          <w:lang w:val="nl-NL"/>
        </w:rPr>
        <w:t xml:space="preserve"> </w:t>
      </w:r>
      <w:r w:rsidRPr="00E16C4F">
        <w:rPr>
          <w:rFonts w:ascii="Times New Roman" w:hAnsi="Times New Roman" w:cs="Times New Roman"/>
          <w:sz w:val="20"/>
          <w:szCs w:val="20"/>
          <w:lang w:val="nl-NL"/>
        </w:rPr>
        <w:t>Achizitorul își rezervă dreptul de a renunța oricând la contract, printr-o notificare scrisă adresată prestatorului fără nici o compensație, cu condiția ca această renunțare să nu prejudicieze sau să afecteze dreptul la acțiune sau despăgubire pentru prestator. În acest caz, prestatorul are dreptul de a pretinde numai plata corespunzătoare pentru partea din contract prestată până la data denunțării unilaterale a contractului.</w:t>
      </w:r>
    </w:p>
    <w:p w:rsidR="00306B47" w:rsidRDefault="00306B47" w:rsidP="00BD4D6C">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802BD" w:rsidRPr="00E16C4F" w:rsidRDefault="002A394E" w:rsidP="00306B47">
      <w:pPr>
        <w:spacing w:after="0" w:line="240" w:lineRule="auto"/>
        <w:jc w:val="both"/>
        <w:rPr>
          <w:rFonts w:ascii="Times New Roman" w:eastAsia="Times New Roman" w:hAnsi="Times New Roman" w:cs="Times New Roman"/>
          <w:b/>
          <w:sz w:val="20"/>
          <w:szCs w:val="20"/>
        </w:rPr>
      </w:pPr>
      <w:r w:rsidRPr="00E16C4F">
        <w:rPr>
          <w:rFonts w:ascii="Times New Roman" w:eastAsia="Times New Roman" w:hAnsi="Times New Roman" w:cs="Times New Roman"/>
          <w:sz w:val="20"/>
          <w:szCs w:val="20"/>
        </w:rPr>
        <w:t xml:space="preserve">  </w:t>
      </w:r>
      <w:r w:rsidRPr="00E16C4F">
        <w:rPr>
          <w:rFonts w:ascii="Times New Roman" w:eastAsia="Times New Roman" w:hAnsi="Times New Roman" w:cs="Times New Roman"/>
          <w:b/>
          <w:sz w:val="20"/>
          <w:szCs w:val="20"/>
        </w:rPr>
        <w:t>1</w:t>
      </w:r>
      <w:r w:rsidR="00473743" w:rsidRPr="00E16C4F">
        <w:rPr>
          <w:rFonts w:ascii="Times New Roman" w:eastAsia="Times New Roman" w:hAnsi="Times New Roman" w:cs="Times New Roman"/>
          <w:b/>
          <w:sz w:val="20"/>
          <w:szCs w:val="20"/>
        </w:rPr>
        <w:t>2</w:t>
      </w:r>
      <w:r w:rsidR="004802BD" w:rsidRPr="00E16C4F">
        <w:rPr>
          <w:rFonts w:ascii="Times New Roman" w:eastAsia="Times New Roman" w:hAnsi="Times New Roman" w:cs="Times New Roman"/>
          <w:b/>
          <w:sz w:val="20"/>
          <w:szCs w:val="20"/>
        </w:rPr>
        <w:t>. Sancţiuni, Daune, Rezilierea si incetarea contractului</w:t>
      </w:r>
    </w:p>
    <w:p w:rsidR="002A394E" w:rsidRPr="00E16C4F" w:rsidRDefault="004802BD" w:rsidP="00306B47">
      <w:pPr>
        <w:spacing w:after="0" w:line="240" w:lineRule="auto"/>
        <w:jc w:val="both"/>
        <w:rPr>
          <w:rFonts w:ascii="Times New Roman" w:eastAsia="Times New Roman" w:hAnsi="Times New Roman" w:cs="Times New Roman"/>
          <w:b/>
          <w:sz w:val="20"/>
          <w:szCs w:val="20"/>
        </w:rPr>
      </w:pPr>
      <w:r w:rsidRPr="00E16C4F">
        <w:rPr>
          <w:rFonts w:ascii="Times New Roman" w:eastAsia="Times New Roman" w:hAnsi="Times New Roman" w:cs="Times New Roman"/>
          <w:b/>
          <w:sz w:val="20"/>
          <w:szCs w:val="20"/>
        </w:rPr>
        <w:t xml:space="preserve">12.1.Sanctiuni </w:t>
      </w:r>
      <w:r w:rsidR="002A394E" w:rsidRPr="00E16C4F">
        <w:rPr>
          <w:rFonts w:ascii="Times New Roman" w:eastAsia="Times New Roman" w:hAnsi="Times New Roman" w:cs="Times New Roman"/>
          <w:b/>
          <w:sz w:val="20"/>
          <w:szCs w:val="20"/>
        </w:rPr>
        <w:t>pentru ne</w:t>
      </w:r>
      <w:r w:rsidR="00FE64D1" w:rsidRPr="00E16C4F">
        <w:rPr>
          <w:rFonts w:ascii="Times New Roman" w:eastAsia="Times New Roman" w:hAnsi="Times New Roman" w:cs="Times New Roman"/>
          <w:b/>
          <w:sz w:val="20"/>
          <w:szCs w:val="20"/>
        </w:rPr>
        <w:t>î</w:t>
      </w:r>
      <w:r w:rsidR="002A394E" w:rsidRPr="00E16C4F">
        <w:rPr>
          <w:rFonts w:ascii="Times New Roman" w:eastAsia="Times New Roman" w:hAnsi="Times New Roman" w:cs="Times New Roman"/>
          <w:b/>
          <w:sz w:val="20"/>
          <w:szCs w:val="20"/>
        </w:rPr>
        <w:t>ndeplinirea culpabil</w:t>
      </w:r>
      <w:r w:rsidR="00237AC0" w:rsidRPr="00E16C4F">
        <w:rPr>
          <w:rFonts w:ascii="Times New Roman" w:eastAsia="Times New Roman" w:hAnsi="Times New Roman" w:cs="Times New Roman"/>
          <w:b/>
          <w:sz w:val="20"/>
          <w:szCs w:val="20"/>
        </w:rPr>
        <w:t>ă</w:t>
      </w:r>
      <w:r w:rsidR="002A394E" w:rsidRPr="00E16C4F">
        <w:rPr>
          <w:rFonts w:ascii="Times New Roman" w:eastAsia="Times New Roman" w:hAnsi="Times New Roman" w:cs="Times New Roman"/>
          <w:b/>
          <w:sz w:val="20"/>
          <w:szCs w:val="20"/>
        </w:rPr>
        <w:t xml:space="preserve"> a obliga</w:t>
      </w:r>
      <w:r w:rsidR="00237AC0" w:rsidRPr="00E16C4F">
        <w:rPr>
          <w:rFonts w:ascii="Times New Roman" w:eastAsia="Times New Roman" w:hAnsi="Times New Roman" w:cs="Times New Roman"/>
          <w:b/>
          <w:sz w:val="20"/>
          <w:szCs w:val="20"/>
        </w:rPr>
        <w:t>ț</w:t>
      </w:r>
      <w:r w:rsidR="002A394E" w:rsidRPr="00E16C4F">
        <w:rPr>
          <w:rFonts w:ascii="Times New Roman" w:eastAsia="Times New Roman" w:hAnsi="Times New Roman" w:cs="Times New Roman"/>
          <w:b/>
          <w:sz w:val="20"/>
          <w:szCs w:val="20"/>
        </w:rPr>
        <w:t>iilor</w:t>
      </w:r>
      <w:r w:rsidRPr="00E16C4F">
        <w:rPr>
          <w:rFonts w:ascii="Times New Roman" w:eastAsia="Times New Roman" w:hAnsi="Times New Roman" w:cs="Times New Roman"/>
          <w:b/>
          <w:sz w:val="20"/>
          <w:szCs w:val="20"/>
        </w:rPr>
        <w:t xml:space="preserve"> care se aplica pe perioada de valabilitate a contractului de achizitie publica</w:t>
      </w:r>
    </w:p>
    <w:p w:rsidR="00306B47" w:rsidRDefault="003F5BD7" w:rsidP="005A2895">
      <w:pPr>
        <w:tabs>
          <w:tab w:val="left" w:pos="-90"/>
        </w:tabs>
        <w:spacing w:after="0" w:line="240" w:lineRule="auto"/>
        <w:jc w:val="both"/>
        <w:rPr>
          <w:rFonts w:ascii="Times New Roman" w:hAnsi="Times New Roman" w:cs="Times New Roman"/>
          <w:bCs/>
          <w:sz w:val="20"/>
          <w:szCs w:val="20"/>
        </w:rPr>
      </w:pPr>
      <w:r w:rsidRPr="00E16C4F">
        <w:rPr>
          <w:rFonts w:ascii="Times New Roman" w:hAnsi="Times New Roman" w:cs="Times New Roman"/>
          <w:b/>
          <w:bCs/>
          <w:sz w:val="20"/>
          <w:szCs w:val="20"/>
        </w:rPr>
        <w:t>12.1.1.</w:t>
      </w:r>
      <w:r w:rsidR="004802BD" w:rsidRPr="00E16C4F">
        <w:rPr>
          <w:rFonts w:ascii="Times New Roman" w:hAnsi="Times New Roman" w:cs="Times New Roman"/>
          <w:bCs/>
          <w:sz w:val="20"/>
          <w:szCs w:val="20"/>
        </w:rPr>
        <w:t xml:space="preserve"> In cazul în care prestatorul nu reuşeşte să-şi execute obligaţiile asumate prin contract, atunci achizitorul are dreptul de a deduce din preţul contractului, ca penalităţi, o sumă echivalentă cu o cotă procentuală egala cu nivelul </w:t>
      </w:r>
      <w:r w:rsidR="004802BD" w:rsidRPr="00E16C4F">
        <w:rPr>
          <w:rFonts w:ascii="Times New Roman" w:hAnsi="Times New Roman" w:cs="Times New Roman"/>
          <w:bCs/>
          <w:sz w:val="20"/>
          <w:szCs w:val="20"/>
        </w:rPr>
        <w:lastRenderedPageBreak/>
        <w:t>ratei dobânzii de referinţa a Băncii Naţionale a României, plus 8 puncte procentuale/an din contravaloarea obligaţiilor neexecutate pentru fiecare zi de întârziere, pana la îndeplinirea efectiva a obligaţiilor.</w:t>
      </w:r>
    </w:p>
    <w:p w:rsidR="00306B47" w:rsidRPr="00E16C4F" w:rsidRDefault="00306B47" w:rsidP="004802BD">
      <w:pPr>
        <w:tabs>
          <w:tab w:val="left" w:pos="-90"/>
        </w:tabs>
        <w:spacing w:after="0" w:line="240" w:lineRule="auto"/>
        <w:ind w:firstLine="567"/>
        <w:jc w:val="both"/>
        <w:rPr>
          <w:rFonts w:ascii="Times New Roman" w:hAnsi="Times New Roman" w:cs="Times New Roman"/>
          <w:bCs/>
          <w:sz w:val="20"/>
          <w:szCs w:val="20"/>
        </w:rPr>
      </w:pPr>
    </w:p>
    <w:p w:rsidR="008A46A5" w:rsidRPr="00E16C4F" w:rsidRDefault="008A46A5" w:rsidP="00BD4D6C">
      <w:pPr>
        <w:tabs>
          <w:tab w:val="left" w:pos="-90"/>
        </w:tabs>
        <w:spacing w:after="0" w:line="240" w:lineRule="auto"/>
        <w:ind w:firstLine="567"/>
        <w:jc w:val="both"/>
        <w:rPr>
          <w:rFonts w:ascii="Times New Roman" w:hAnsi="Times New Roman" w:cs="Times New Roman"/>
          <w:b/>
          <w:sz w:val="20"/>
          <w:szCs w:val="20"/>
          <w:lang w:val="nl-NL"/>
        </w:rPr>
      </w:pPr>
      <w:r w:rsidRPr="00E16C4F">
        <w:rPr>
          <w:rFonts w:ascii="Times New Roman" w:hAnsi="Times New Roman" w:cs="Times New Roman"/>
          <w:b/>
          <w:sz w:val="20"/>
          <w:szCs w:val="20"/>
          <w:lang w:val="nl-NL"/>
        </w:rPr>
        <w:t>1</w:t>
      </w:r>
      <w:r w:rsidR="00857AEF" w:rsidRPr="00E16C4F">
        <w:rPr>
          <w:rFonts w:ascii="Times New Roman" w:hAnsi="Times New Roman" w:cs="Times New Roman"/>
          <w:b/>
          <w:sz w:val="20"/>
          <w:szCs w:val="20"/>
          <w:lang w:val="nl-NL"/>
        </w:rPr>
        <w:t>2</w:t>
      </w:r>
      <w:r w:rsidR="004802BD" w:rsidRPr="00E16C4F">
        <w:rPr>
          <w:rFonts w:ascii="Times New Roman" w:hAnsi="Times New Roman" w:cs="Times New Roman"/>
          <w:b/>
          <w:sz w:val="20"/>
          <w:szCs w:val="20"/>
          <w:lang w:val="nl-NL"/>
        </w:rPr>
        <w:t>.2</w:t>
      </w:r>
      <w:r w:rsidRPr="00E16C4F">
        <w:rPr>
          <w:rFonts w:ascii="Times New Roman" w:hAnsi="Times New Roman" w:cs="Times New Roman"/>
          <w:b/>
          <w:sz w:val="20"/>
          <w:szCs w:val="20"/>
          <w:lang w:val="nl-NL"/>
        </w:rPr>
        <w:t xml:space="preserve"> Daune</w:t>
      </w:r>
      <w:r w:rsidR="004802BD" w:rsidRPr="00E16C4F">
        <w:rPr>
          <w:rFonts w:ascii="Times New Roman" w:hAnsi="Times New Roman" w:cs="Times New Roman"/>
          <w:b/>
          <w:sz w:val="20"/>
          <w:szCs w:val="20"/>
          <w:lang w:val="nl-NL"/>
        </w:rPr>
        <w:t xml:space="preserve"> care se aplica dupa expirarea perioadei de valabilitate a contractului de achizitie publica</w:t>
      </w:r>
      <w:r w:rsidRPr="00E16C4F">
        <w:rPr>
          <w:rFonts w:ascii="Times New Roman" w:hAnsi="Times New Roman" w:cs="Times New Roman"/>
          <w:b/>
          <w:sz w:val="20"/>
          <w:szCs w:val="20"/>
          <w:lang w:val="nl-NL"/>
        </w:rPr>
        <w:t xml:space="preserve">: </w:t>
      </w:r>
    </w:p>
    <w:p w:rsidR="008A46A5" w:rsidRPr="00E16C4F" w:rsidRDefault="008A46A5" w:rsidP="00BD4D6C">
      <w:pPr>
        <w:tabs>
          <w:tab w:val="left" w:pos="-90"/>
        </w:tabs>
        <w:spacing w:after="0" w:line="240" w:lineRule="auto"/>
        <w:ind w:firstLine="567"/>
        <w:jc w:val="both"/>
        <w:rPr>
          <w:rFonts w:ascii="Times New Roman" w:hAnsi="Times New Roman" w:cs="Times New Roman"/>
          <w:sz w:val="20"/>
          <w:szCs w:val="20"/>
          <w:lang w:val="nl-NL"/>
        </w:rPr>
      </w:pPr>
      <w:r w:rsidRPr="00E16C4F">
        <w:rPr>
          <w:rFonts w:ascii="Times New Roman" w:hAnsi="Times New Roman" w:cs="Times New Roman"/>
          <w:sz w:val="20"/>
          <w:szCs w:val="20"/>
          <w:lang w:val="nl-NL"/>
        </w:rPr>
        <w:t>a)</w:t>
      </w:r>
      <w:r w:rsidRPr="00E16C4F">
        <w:rPr>
          <w:rFonts w:ascii="Times New Roman" w:hAnsi="Times New Roman" w:cs="Times New Roman"/>
          <w:b/>
          <w:sz w:val="20"/>
          <w:szCs w:val="20"/>
          <w:lang w:val="nl-NL"/>
        </w:rPr>
        <w:t xml:space="preserve"> </w:t>
      </w:r>
      <w:r w:rsidRPr="00E16C4F">
        <w:rPr>
          <w:rFonts w:ascii="Times New Roman" w:hAnsi="Times New Roman" w:cs="Times New Roman"/>
          <w:sz w:val="20"/>
          <w:szCs w:val="20"/>
          <w:lang w:val="nl-NL"/>
        </w:rPr>
        <w:t xml:space="preserve">Pentru neexecutarea totală a obligațiilor asumate și/sau care îi revin, </w:t>
      </w:r>
      <w:r w:rsidR="004D7FDC" w:rsidRPr="00E16C4F">
        <w:rPr>
          <w:rFonts w:ascii="Times New Roman" w:hAnsi="Times New Roman" w:cs="Times New Roman"/>
          <w:sz w:val="20"/>
          <w:szCs w:val="20"/>
          <w:lang w:val="nl-NL"/>
        </w:rPr>
        <w:t>prestator</w:t>
      </w:r>
      <w:r w:rsidRPr="00E16C4F">
        <w:rPr>
          <w:rFonts w:ascii="Times New Roman" w:hAnsi="Times New Roman" w:cs="Times New Roman"/>
          <w:sz w:val="20"/>
          <w:szCs w:val="20"/>
          <w:lang w:val="nl-NL"/>
        </w:rPr>
        <w:t xml:space="preserve">ul are obligația de a plăti achizitorului cu titlu de daune –interese, o sumă în cuantum de </w:t>
      </w:r>
      <w:r w:rsidR="001D2469" w:rsidRPr="00E16C4F">
        <w:rPr>
          <w:rFonts w:ascii="Times New Roman" w:hAnsi="Times New Roman" w:cs="Times New Roman"/>
          <w:b/>
          <w:sz w:val="20"/>
          <w:szCs w:val="20"/>
          <w:lang w:val="nl-NL"/>
        </w:rPr>
        <w:t>100</w:t>
      </w:r>
      <w:r w:rsidRPr="00E16C4F">
        <w:rPr>
          <w:rFonts w:ascii="Times New Roman" w:hAnsi="Times New Roman" w:cs="Times New Roman"/>
          <w:b/>
          <w:sz w:val="20"/>
          <w:szCs w:val="20"/>
          <w:lang w:val="nl-NL"/>
        </w:rPr>
        <w:t>%</w:t>
      </w:r>
      <w:r w:rsidRPr="00E16C4F">
        <w:rPr>
          <w:rFonts w:ascii="Times New Roman" w:hAnsi="Times New Roman" w:cs="Times New Roman"/>
          <w:sz w:val="20"/>
          <w:szCs w:val="20"/>
          <w:lang w:val="nl-NL"/>
        </w:rPr>
        <w:t xml:space="preserve"> din valoarea totală a contractului exprimată la art. 5 din acesta.</w:t>
      </w:r>
    </w:p>
    <w:p w:rsidR="008A46A5" w:rsidRPr="00E16C4F" w:rsidRDefault="008A46A5" w:rsidP="00BD4D6C">
      <w:pPr>
        <w:tabs>
          <w:tab w:val="left" w:pos="-90"/>
        </w:tabs>
        <w:spacing w:after="0" w:line="240" w:lineRule="auto"/>
        <w:ind w:firstLine="567"/>
        <w:jc w:val="both"/>
        <w:rPr>
          <w:rFonts w:ascii="Times New Roman" w:hAnsi="Times New Roman" w:cs="Times New Roman"/>
          <w:sz w:val="20"/>
          <w:szCs w:val="20"/>
          <w:lang w:val="nl-NL"/>
        </w:rPr>
      </w:pPr>
      <w:r w:rsidRPr="00E16C4F">
        <w:rPr>
          <w:rFonts w:ascii="Times New Roman" w:hAnsi="Times New Roman" w:cs="Times New Roman"/>
          <w:sz w:val="20"/>
          <w:szCs w:val="20"/>
          <w:lang w:val="nl-NL"/>
        </w:rPr>
        <w:t xml:space="preserve">b) În cazul în care </w:t>
      </w:r>
      <w:r w:rsidR="004D7FDC" w:rsidRPr="00E16C4F">
        <w:rPr>
          <w:rFonts w:ascii="Times New Roman" w:hAnsi="Times New Roman" w:cs="Times New Roman"/>
          <w:sz w:val="20"/>
          <w:szCs w:val="20"/>
          <w:lang w:val="nl-NL"/>
        </w:rPr>
        <w:t>pres</w:t>
      </w:r>
      <w:r w:rsidRPr="00E16C4F">
        <w:rPr>
          <w:rFonts w:ascii="Times New Roman" w:hAnsi="Times New Roman" w:cs="Times New Roman"/>
          <w:sz w:val="20"/>
          <w:szCs w:val="20"/>
          <w:lang w:val="nl-NL"/>
        </w:rPr>
        <w:t xml:space="preserve">tarea este numai parțială, dar este corespunzătoare, </w:t>
      </w:r>
      <w:r w:rsidR="004D7FDC" w:rsidRPr="00E16C4F">
        <w:rPr>
          <w:rFonts w:ascii="Times New Roman" w:hAnsi="Times New Roman" w:cs="Times New Roman"/>
          <w:sz w:val="20"/>
          <w:szCs w:val="20"/>
          <w:lang w:val="nl-NL"/>
        </w:rPr>
        <w:t>prestator</w:t>
      </w:r>
      <w:r w:rsidRPr="00E16C4F">
        <w:rPr>
          <w:rFonts w:ascii="Times New Roman" w:hAnsi="Times New Roman" w:cs="Times New Roman"/>
          <w:sz w:val="20"/>
          <w:szCs w:val="20"/>
          <w:lang w:val="nl-NL"/>
        </w:rPr>
        <w:t xml:space="preserve">ul datorează achizitorului </w:t>
      </w:r>
      <w:r w:rsidR="00DF27DF">
        <w:rPr>
          <w:rFonts w:ascii="Times New Roman" w:hAnsi="Times New Roman" w:cs="Times New Roman"/>
          <w:sz w:val="20"/>
          <w:szCs w:val="20"/>
          <w:lang w:val="nl-NL"/>
        </w:rPr>
        <w:t xml:space="preserve">o sumă cu titlul de </w:t>
      </w:r>
      <w:r w:rsidRPr="00E16C4F">
        <w:rPr>
          <w:rFonts w:ascii="Times New Roman" w:hAnsi="Times New Roman" w:cs="Times New Roman"/>
          <w:sz w:val="20"/>
          <w:szCs w:val="20"/>
          <w:lang w:val="nl-NL"/>
        </w:rPr>
        <w:t>daune -</w:t>
      </w:r>
      <w:r w:rsidR="00BB60DA" w:rsidRPr="00E16C4F">
        <w:rPr>
          <w:rFonts w:ascii="Times New Roman" w:hAnsi="Times New Roman" w:cs="Times New Roman"/>
          <w:sz w:val="20"/>
          <w:szCs w:val="20"/>
          <w:lang w:val="nl-NL"/>
        </w:rPr>
        <w:t xml:space="preserve"> </w:t>
      </w:r>
      <w:r w:rsidRPr="00E16C4F">
        <w:rPr>
          <w:rFonts w:ascii="Times New Roman" w:hAnsi="Times New Roman" w:cs="Times New Roman"/>
          <w:sz w:val="20"/>
          <w:szCs w:val="20"/>
          <w:lang w:val="nl-NL"/>
        </w:rPr>
        <w:t xml:space="preserve">interese în cuantum </w:t>
      </w:r>
      <w:r w:rsidR="004802BD" w:rsidRPr="00E16C4F">
        <w:rPr>
          <w:rFonts w:ascii="Times New Roman" w:hAnsi="Times New Roman" w:cs="Times New Roman"/>
          <w:sz w:val="20"/>
          <w:szCs w:val="20"/>
          <w:lang w:val="nl-NL"/>
        </w:rPr>
        <w:t xml:space="preserve">de </w:t>
      </w:r>
      <w:r w:rsidR="004802BD" w:rsidRPr="00E16C4F">
        <w:rPr>
          <w:rFonts w:ascii="Times New Roman" w:hAnsi="Times New Roman" w:cs="Times New Roman"/>
          <w:b/>
          <w:sz w:val="20"/>
          <w:szCs w:val="20"/>
          <w:lang w:val="nl-NL"/>
        </w:rPr>
        <w:t>8</w:t>
      </w:r>
      <w:r w:rsidRPr="00E16C4F">
        <w:rPr>
          <w:rFonts w:ascii="Times New Roman" w:hAnsi="Times New Roman" w:cs="Times New Roman"/>
          <w:b/>
          <w:sz w:val="20"/>
          <w:szCs w:val="20"/>
          <w:lang w:val="nl-NL"/>
        </w:rPr>
        <w:t>0%</w:t>
      </w:r>
      <w:r w:rsidRPr="00E16C4F">
        <w:rPr>
          <w:rFonts w:ascii="Times New Roman" w:hAnsi="Times New Roman" w:cs="Times New Roman"/>
          <w:sz w:val="20"/>
          <w:szCs w:val="20"/>
          <w:lang w:val="nl-NL"/>
        </w:rPr>
        <w:t xml:space="preserve"> din valoarea totală a contractului, inclusiv, dacă este cazul, a actelor adiționale la acesta.</w:t>
      </w:r>
    </w:p>
    <w:p w:rsidR="008A46A5" w:rsidRPr="00E16C4F" w:rsidRDefault="008A46A5" w:rsidP="00BD4D6C">
      <w:pPr>
        <w:tabs>
          <w:tab w:val="left" w:pos="-90"/>
        </w:tabs>
        <w:spacing w:after="0" w:line="240" w:lineRule="auto"/>
        <w:ind w:firstLine="567"/>
        <w:jc w:val="both"/>
        <w:rPr>
          <w:rFonts w:ascii="Times New Roman" w:hAnsi="Times New Roman" w:cs="Times New Roman"/>
          <w:sz w:val="20"/>
          <w:szCs w:val="20"/>
          <w:lang w:val="nl-NL"/>
        </w:rPr>
      </w:pPr>
      <w:r w:rsidRPr="00E16C4F">
        <w:rPr>
          <w:rFonts w:ascii="Times New Roman" w:hAnsi="Times New Roman" w:cs="Times New Roman"/>
          <w:sz w:val="20"/>
          <w:szCs w:val="20"/>
          <w:lang w:val="nl-NL"/>
        </w:rPr>
        <w:t xml:space="preserve">c) În cazul în care </w:t>
      </w:r>
      <w:r w:rsidR="00A56494" w:rsidRPr="00E16C4F">
        <w:rPr>
          <w:rFonts w:ascii="Times New Roman" w:hAnsi="Times New Roman" w:cs="Times New Roman"/>
          <w:sz w:val="20"/>
          <w:szCs w:val="20"/>
          <w:lang w:val="nl-NL"/>
        </w:rPr>
        <w:t>prestarea</w:t>
      </w:r>
      <w:r w:rsidRPr="00E16C4F">
        <w:rPr>
          <w:rFonts w:ascii="Times New Roman" w:hAnsi="Times New Roman" w:cs="Times New Roman"/>
          <w:sz w:val="20"/>
          <w:szCs w:val="20"/>
          <w:lang w:val="nl-NL"/>
        </w:rPr>
        <w:t xml:space="preserve"> este parțială și totodată, necorespunzătoare, </w:t>
      </w:r>
      <w:r w:rsidR="00A56494" w:rsidRPr="00E16C4F">
        <w:rPr>
          <w:rFonts w:ascii="Times New Roman" w:hAnsi="Times New Roman" w:cs="Times New Roman"/>
          <w:sz w:val="20"/>
          <w:szCs w:val="20"/>
          <w:lang w:val="nl-NL"/>
        </w:rPr>
        <w:t>prestator</w:t>
      </w:r>
      <w:r w:rsidRPr="00E16C4F">
        <w:rPr>
          <w:rFonts w:ascii="Times New Roman" w:hAnsi="Times New Roman" w:cs="Times New Roman"/>
          <w:sz w:val="20"/>
          <w:szCs w:val="20"/>
          <w:lang w:val="nl-NL"/>
        </w:rPr>
        <w:t>ul datorează achizitorului, cu titlu de daune-interese, o sumă în cua</w:t>
      </w:r>
      <w:r w:rsidR="004802BD" w:rsidRPr="00E16C4F">
        <w:rPr>
          <w:rFonts w:ascii="Times New Roman" w:hAnsi="Times New Roman" w:cs="Times New Roman"/>
          <w:sz w:val="20"/>
          <w:szCs w:val="20"/>
          <w:lang w:val="nl-NL"/>
        </w:rPr>
        <w:t xml:space="preserve">ntum de </w:t>
      </w:r>
      <w:r w:rsidR="004802BD" w:rsidRPr="00E16C4F">
        <w:rPr>
          <w:rFonts w:ascii="Times New Roman" w:hAnsi="Times New Roman" w:cs="Times New Roman"/>
          <w:b/>
          <w:sz w:val="20"/>
          <w:szCs w:val="20"/>
          <w:lang w:val="nl-NL"/>
        </w:rPr>
        <w:t>9</w:t>
      </w:r>
      <w:r w:rsidR="001D2469" w:rsidRPr="00E16C4F">
        <w:rPr>
          <w:rFonts w:ascii="Times New Roman" w:hAnsi="Times New Roman" w:cs="Times New Roman"/>
          <w:b/>
          <w:sz w:val="20"/>
          <w:szCs w:val="20"/>
          <w:lang w:val="nl-NL"/>
        </w:rPr>
        <w:t>0</w:t>
      </w:r>
      <w:r w:rsidRPr="00E16C4F">
        <w:rPr>
          <w:rFonts w:ascii="Times New Roman" w:hAnsi="Times New Roman" w:cs="Times New Roman"/>
          <w:b/>
          <w:sz w:val="20"/>
          <w:szCs w:val="20"/>
          <w:lang w:val="nl-NL"/>
        </w:rPr>
        <w:t>%</w:t>
      </w:r>
      <w:r w:rsidRPr="00E16C4F">
        <w:rPr>
          <w:rFonts w:ascii="Times New Roman" w:hAnsi="Times New Roman" w:cs="Times New Roman"/>
          <w:sz w:val="20"/>
          <w:szCs w:val="20"/>
          <w:lang w:val="nl-NL"/>
        </w:rPr>
        <w:t xml:space="preserve"> din valoarea totală a contractului, inclusiv, dacă este cazul, a actelor sale adiționale. </w:t>
      </w:r>
    </w:p>
    <w:p w:rsidR="008A46A5" w:rsidRPr="00E16C4F" w:rsidRDefault="008A46A5" w:rsidP="00BD4D6C">
      <w:pPr>
        <w:tabs>
          <w:tab w:val="left" w:pos="-90"/>
        </w:tabs>
        <w:spacing w:after="0" w:line="240" w:lineRule="auto"/>
        <w:ind w:firstLine="567"/>
        <w:jc w:val="both"/>
        <w:rPr>
          <w:rFonts w:ascii="Times New Roman" w:hAnsi="Times New Roman" w:cs="Times New Roman"/>
          <w:sz w:val="20"/>
          <w:szCs w:val="20"/>
          <w:lang w:val="nl-NL"/>
        </w:rPr>
      </w:pPr>
      <w:r w:rsidRPr="00E16C4F">
        <w:rPr>
          <w:rFonts w:ascii="Times New Roman" w:hAnsi="Times New Roman" w:cs="Times New Roman"/>
          <w:sz w:val="20"/>
          <w:szCs w:val="20"/>
          <w:lang w:val="nl-NL"/>
        </w:rPr>
        <w:t>d) În situațiile prevăzute la literele a,b, c din prezentul articol, achizitorul nu este dator să probeze existența și/sau întinderea prejudiciului suportat</w:t>
      </w:r>
      <w:r w:rsidR="00A56494" w:rsidRPr="00E16C4F">
        <w:rPr>
          <w:rFonts w:ascii="Times New Roman" w:hAnsi="Times New Roman" w:cs="Times New Roman"/>
          <w:sz w:val="20"/>
          <w:szCs w:val="20"/>
          <w:lang w:val="nl-NL"/>
        </w:rPr>
        <w:t xml:space="preserve"> </w:t>
      </w:r>
      <w:r w:rsidRPr="00E16C4F">
        <w:rPr>
          <w:rFonts w:ascii="Times New Roman" w:hAnsi="Times New Roman" w:cs="Times New Roman"/>
          <w:sz w:val="20"/>
          <w:szCs w:val="20"/>
          <w:lang w:val="nl-NL"/>
        </w:rPr>
        <w:t>(caracterul indemnitar al cl</w:t>
      </w:r>
      <w:r w:rsidR="00A56494" w:rsidRPr="00E16C4F">
        <w:rPr>
          <w:rFonts w:ascii="Times New Roman" w:hAnsi="Times New Roman" w:cs="Times New Roman"/>
          <w:sz w:val="20"/>
          <w:szCs w:val="20"/>
          <w:lang w:val="nl-NL"/>
        </w:rPr>
        <w:t>a</w:t>
      </w:r>
      <w:r w:rsidRPr="00E16C4F">
        <w:rPr>
          <w:rFonts w:ascii="Times New Roman" w:hAnsi="Times New Roman" w:cs="Times New Roman"/>
          <w:sz w:val="20"/>
          <w:szCs w:val="20"/>
          <w:lang w:val="nl-NL"/>
        </w:rPr>
        <w:t xml:space="preserve">uzei penale). Contravaloarea cotei procentuale prevăzute la litera a,b, și c din prezentul articol se deduce din valoarea contractului. </w:t>
      </w:r>
    </w:p>
    <w:p w:rsidR="00923886" w:rsidRPr="00E16C4F" w:rsidRDefault="00923886" w:rsidP="00BD4D6C">
      <w:pPr>
        <w:tabs>
          <w:tab w:val="left" w:pos="-90"/>
        </w:tabs>
        <w:spacing w:after="0" w:line="240" w:lineRule="auto"/>
        <w:ind w:firstLine="567"/>
        <w:jc w:val="both"/>
        <w:rPr>
          <w:rFonts w:ascii="Times New Roman" w:hAnsi="Times New Roman" w:cs="Times New Roman"/>
          <w:b/>
          <w:sz w:val="20"/>
          <w:szCs w:val="20"/>
          <w:lang w:val="nl-NL"/>
        </w:rPr>
      </w:pPr>
    </w:p>
    <w:p w:rsidR="008A46A5" w:rsidRPr="00E16C4F" w:rsidRDefault="008A46A5" w:rsidP="00BD4D6C">
      <w:pPr>
        <w:tabs>
          <w:tab w:val="left" w:pos="-90"/>
        </w:tabs>
        <w:spacing w:after="0" w:line="240" w:lineRule="auto"/>
        <w:ind w:firstLine="567"/>
        <w:jc w:val="both"/>
        <w:rPr>
          <w:rFonts w:ascii="Times New Roman" w:hAnsi="Times New Roman" w:cs="Times New Roman"/>
          <w:b/>
          <w:sz w:val="20"/>
          <w:szCs w:val="20"/>
          <w:lang w:val="nl-NL"/>
        </w:rPr>
      </w:pPr>
      <w:r w:rsidRPr="00E16C4F">
        <w:rPr>
          <w:rFonts w:ascii="Times New Roman" w:hAnsi="Times New Roman" w:cs="Times New Roman"/>
          <w:b/>
          <w:sz w:val="20"/>
          <w:szCs w:val="20"/>
          <w:lang w:val="nl-NL"/>
        </w:rPr>
        <w:t>1</w:t>
      </w:r>
      <w:r w:rsidR="00857AEF" w:rsidRPr="00E16C4F">
        <w:rPr>
          <w:rFonts w:ascii="Times New Roman" w:hAnsi="Times New Roman" w:cs="Times New Roman"/>
          <w:b/>
          <w:sz w:val="20"/>
          <w:szCs w:val="20"/>
          <w:lang w:val="nl-NL"/>
        </w:rPr>
        <w:t>2</w:t>
      </w:r>
      <w:r w:rsidR="004802BD" w:rsidRPr="00E16C4F">
        <w:rPr>
          <w:rFonts w:ascii="Times New Roman" w:hAnsi="Times New Roman" w:cs="Times New Roman"/>
          <w:b/>
          <w:sz w:val="20"/>
          <w:szCs w:val="20"/>
          <w:lang w:val="nl-NL"/>
        </w:rPr>
        <w:t>.3</w:t>
      </w:r>
      <w:r w:rsidRPr="00E16C4F">
        <w:rPr>
          <w:rFonts w:ascii="Times New Roman" w:hAnsi="Times New Roman" w:cs="Times New Roman"/>
          <w:b/>
          <w:sz w:val="20"/>
          <w:szCs w:val="20"/>
          <w:lang w:val="nl-NL"/>
        </w:rPr>
        <w:t xml:space="preserve">. Rezilierea și încetarea contractului </w:t>
      </w:r>
    </w:p>
    <w:p w:rsidR="008A46A5" w:rsidRPr="00E16C4F" w:rsidRDefault="008A46A5" w:rsidP="00BD4D6C">
      <w:pPr>
        <w:tabs>
          <w:tab w:val="left" w:pos="-90"/>
        </w:tabs>
        <w:spacing w:after="0" w:line="240" w:lineRule="auto"/>
        <w:ind w:firstLine="567"/>
        <w:jc w:val="both"/>
        <w:rPr>
          <w:rFonts w:ascii="Times New Roman" w:hAnsi="Times New Roman" w:cs="Times New Roman"/>
          <w:b/>
          <w:sz w:val="20"/>
          <w:szCs w:val="20"/>
          <w:lang w:val="nl-NL"/>
        </w:rPr>
      </w:pPr>
      <w:r w:rsidRPr="00E16C4F">
        <w:rPr>
          <w:rFonts w:ascii="Times New Roman" w:hAnsi="Times New Roman" w:cs="Times New Roman"/>
          <w:b/>
          <w:sz w:val="20"/>
          <w:szCs w:val="20"/>
          <w:lang w:val="nl-NL"/>
        </w:rPr>
        <w:t xml:space="preserve">(1) </w:t>
      </w:r>
      <w:r w:rsidRPr="00E16C4F">
        <w:rPr>
          <w:rFonts w:ascii="Times New Roman" w:hAnsi="Times New Roman" w:cs="Times New Roman"/>
          <w:sz w:val="20"/>
          <w:szCs w:val="20"/>
          <w:lang w:val="nl-NL"/>
        </w:rPr>
        <w:t>Încetarea de drept a contractului are loc în momentul expirării termenului prevăzut la art. 6.</w:t>
      </w:r>
    </w:p>
    <w:p w:rsidR="008A46A5" w:rsidRPr="00E16C4F" w:rsidRDefault="008A46A5" w:rsidP="00BD4D6C">
      <w:pPr>
        <w:tabs>
          <w:tab w:val="left" w:pos="-90"/>
        </w:tabs>
        <w:spacing w:after="0" w:line="240" w:lineRule="auto"/>
        <w:ind w:firstLine="567"/>
        <w:jc w:val="both"/>
        <w:rPr>
          <w:rFonts w:ascii="Times New Roman" w:hAnsi="Times New Roman" w:cs="Times New Roman"/>
          <w:sz w:val="20"/>
          <w:szCs w:val="20"/>
        </w:rPr>
      </w:pPr>
      <w:r w:rsidRPr="00E16C4F">
        <w:rPr>
          <w:rFonts w:ascii="Times New Roman" w:hAnsi="Times New Roman" w:cs="Times New Roman"/>
          <w:b/>
          <w:sz w:val="20"/>
          <w:szCs w:val="20"/>
        </w:rPr>
        <w:t>(2)</w:t>
      </w:r>
      <w:r w:rsidRPr="00E16C4F">
        <w:rPr>
          <w:rFonts w:ascii="Times New Roman" w:hAnsi="Times New Roman" w:cs="Times New Roman"/>
          <w:sz w:val="20"/>
          <w:szCs w:val="20"/>
        </w:rPr>
        <w:t xml:space="preserve"> Reziliere</w:t>
      </w:r>
      <w:r w:rsidR="003111FF" w:rsidRPr="00E16C4F">
        <w:rPr>
          <w:rFonts w:ascii="Times New Roman" w:hAnsi="Times New Roman" w:cs="Times New Roman"/>
          <w:sz w:val="20"/>
          <w:szCs w:val="20"/>
        </w:rPr>
        <w:t>a</w:t>
      </w:r>
      <w:r w:rsidRPr="00E16C4F">
        <w:rPr>
          <w:rFonts w:ascii="Times New Roman" w:hAnsi="Times New Roman" w:cs="Times New Roman"/>
          <w:sz w:val="20"/>
          <w:szCs w:val="20"/>
        </w:rPr>
        <w:t xml:space="preserve"> poate interveni numai într-unul dintre următoarele cazuri:</w:t>
      </w:r>
    </w:p>
    <w:p w:rsidR="008A46A5" w:rsidRPr="00E16C4F" w:rsidRDefault="008A46A5" w:rsidP="00BD4D6C">
      <w:pPr>
        <w:tabs>
          <w:tab w:val="left" w:pos="-90"/>
        </w:tabs>
        <w:spacing w:after="0" w:line="240" w:lineRule="auto"/>
        <w:ind w:firstLine="567"/>
        <w:jc w:val="both"/>
        <w:rPr>
          <w:rFonts w:ascii="Times New Roman" w:hAnsi="Times New Roman" w:cs="Times New Roman"/>
          <w:sz w:val="20"/>
          <w:szCs w:val="20"/>
        </w:rPr>
      </w:pPr>
      <w:r w:rsidRPr="00E16C4F">
        <w:rPr>
          <w:rFonts w:ascii="Times New Roman" w:hAnsi="Times New Roman" w:cs="Times New Roman"/>
          <w:sz w:val="20"/>
          <w:szCs w:val="20"/>
        </w:rPr>
        <w:t xml:space="preserve">a) </w:t>
      </w:r>
      <w:r w:rsidR="003111FF" w:rsidRPr="00E16C4F">
        <w:rPr>
          <w:rFonts w:ascii="Times New Roman" w:hAnsi="Times New Roman" w:cs="Times New Roman"/>
          <w:sz w:val="20"/>
          <w:szCs w:val="20"/>
        </w:rPr>
        <w:t>Prestator</w:t>
      </w:r>
      <w:r w:rsidRPr="00E16C4F">
        <w:rPr>
          <w:rFonts w:ascii="Times New Roman" w:hAnsi="Times New Roman" w:cs="Times New Roman"/>
          <w:sz w:val="20"/>
          <w:szCs w:val="20"/>
        </w:rPr>
        <w:t>ul cedează, parţial sau integral, drepturile şi/sau obligaţiile generate de prezentul contract, către un terţ;</w:t>
      </w:r>
    </w:p>
    <w:p w:rsidR="008A46A5" w:rsidRPr="00E16C4F" w:rsidRDefault="008A46A5" w:rsidP="00BD4D6C">
      <w:pPr>
        <w:tabs>
          <w:tab w:val="left" w:pos="-90"/>
        </w:tabs>
        <w:spacing w:after="0" w:line="240" w:lineRule="auto"/>
        <w:ind w:firstLine="567"/>
        <w:jc w:val="both"/>
        <w:rPr>
          <w:rFonts w:ascii="Times New Roman" w:hAnsi="Times New Roman" w:cs="Times New Roman"/>
          <w:sz w:val="20"/>
          <w:szCs w:val="20"/>
        </w:rPr>
      </w:pPr>
      <w:r w:rsidRPr="00E16C4F">
        <w:rPr>
          <w:rFonts w:ascii="Times New Roman" w:hAnsi="Times New Roman" w:cs="Times New Roman"/>
          <w:sz w:val="20"/>
          <w:szCs w:val="20"/>
        </w:rPr>
        <w:t>b) Una dintre părţi intr</w:t>
      </w:r>
      <w:r w:rsidR="00EB2552" w:rsidRPr="00E16C4F">
        <w:rPr>
          <w:rFonts w:ascii="Times New Roman" w:hAnsi="Times New Roman" w:cs="Times New Roman"/>
          <w:sz w:val="20"/>
          <w:szCs w:val="20"/>
        </w:rPr>
        <w:t>ă</w:t>
      </w:r>
      <w:r w:rsidRPr="00E16C4F">
        <w:rPr>
          <w:rFonts w:ascii="Times New Roman" w:hAnsi="Times New Roman" w:cs="Times New Roman"/>
          <w:sz w:val="20"/>
          <w:szCs w:val="20"/>
        </w:rPr>
        <w:t xml:space="preserve"> în procedură de insolvenţă în condiţiile prevăzute de Legea nr. 85/2014 privind procedura insolvenţei. Părţile au obligaţia de a notifica celeilalte părţi intervenirea unei astfel de situaţii. În cazul în care una din părţi intră în procedura de faliment conform prevederilor din Legea nr. 85/2014, rezilierea  intervine de drept fără nici o altă formalitate prealabilă de la data pronunţării hotărârii judecătorului sindic;</w:t>
      </w:r>
    </w:p>
    <w:p w:rsidR="008A46A5" w:rsidRPr="00E16C4F" w:rsidRDefault="008A46A5" w:rsidP="00BD4D6C">
      <w:pPr>
        <w:pStyle w:val="DefaultText"/>
        <w:tabs>
          <w:tab w:val="left" w:pos="-90"/>
          <w:tab w:val="left" w:pos="1035"/>
        </w:tabs>
        <w:ind w:firstLine="567"/>
        <w:jc w:val="both"/>
        <w:rPr>
          <w:sz w:val="20"/>
          <w:szCs w:val="20"/>
        </w:rPr>
      </w:pPr>
      <w:r w:rsidRPr="00E16C4F">
        <w:rPr>
          <w:sz w:val="20"/>
          <w:szCs w:val="20"/>
        </w:rPr>
        <w:t xml:space="preserve">c) </w:t>
      </w:r>
      <w:r w:rsidR="003111FF" w:rsidRPr="00E16C4F">
        <w:rPr>
          <w:sz w:val="20"/>
          <w:szCs w:val="20"/>
        </w:rPr>
        <w:t>Prestatorul</w:t>
      </w:r>
      <w:r w:rsidRPr="00E16C4F">
        <w:rPr>
          <w:sz w:val="20"/>
          <w:szCs w:val="20"/>
        </w:rPr>
        <w:t xml:space="preserve"> declar</w:t>
      </w:r>
      <w:r w:rsidR="003111FF" w:rsidRPr="00E16C4F">
        <w:rPr>
          <w:sz w:val="20"/>
          <w:szCs w:val="20"/>
        </w:rPr>
        <w:t>ă</w:t>
      </w:r>
      <w:r w:rsidRPr="00E16C4F">
        <w:rPr>
          <w:sz w:val="20"/>
          <w:szCs w:val="20"/>
        </w:rPr>
        <w:t xml:space="preserve"> c</w:t>
      </w:r>
      <w:r w:rsidR="003111FF" w:rsidRPr="00E16C4F">
        <w:rPr>
          <w:sz w:val="20"/>
          <w:szCs w:val="20"/>
        </w:rPr>
        <w:t>ă</w:t>
      </w:r>
      <w:r w:rsidRPr="00E16C4F">
        <w:rPr>
          <w:sz w:val="20"/>
          <w:szCs w:val="20"/>
        </w:rPr>
        <w:t xml:space="preserve"> nu are capacitatea de a </w:t>
      </w:r>
      <w:r w:rsidR="00EB2552" w:rsidRPr="00E16C4F">
        <w:rPr>
          <w:sz w:val="20"/>
          <w:szCs w:val="20"/>
        </w:rPr>
        <w:t>presta serviciile</w:t>
      </w:r>
      <w:r w:rsidRPr="00E16C4F">
        <w:rPr>
          <w:sz w:val="20"/>
          <w:szCs w:val="20"/>
        </w:rPr>
        <w:t xml:space="preserve"> contractate, de la data comunicării acestui fapt sau de la data constatării de către achizitor c</w:t>
      </w:r>
      <w:r w:rsidR="003111FF" w:rsidRPr="00E16C4F">
        <w:rPr>
          <w:sz w:val="20"/>
          <w:szCs w:val="20"/>
        </w:rPr>
        <w:t>ă</w:t>
      </w:r>
      <w:r w:rsidRPr="00E16C4F">
        <w:rPr>
          <w:sz w:val="20"/>
          <w:szCs w:val="20"/>
        </w:rPr>
        <w:t xml:space="preserve"> au trecut mai mult de 15 zile de când prestatorul nu a mai executat cel puţin una din obligaţiile contractate;</w:t>
      </w:r>
    </w:p>
    <w:p w:rsidR="008A46A5" w:rsidRPr="00E16C4F" w:rsidRDefault="008A46A5" w:rsidP="00BD4D6C">
      <w:pPr>
        <w:pStyle w:val="DefaultText"/>
        <w:tabs>
          <w:tab w:val="left" w:pos="-90"/>
          <w:tab w:val="left" w:pos="1035"/>
        </w:tabs>
        <w:ind w:firstLine="567"/>
        <w:jc w:val="both"/>
        <w:rPr>
          <w:sz w:val="20"/>
          <w:szCs w:val="20"/>
        </w:rPr>
      </w:pPr>
      <w:r w:rsidRPr="00E16C4F">
        <w:rPr>
          <w:sz w:val="20"/>
          <w:szCs w:val="20"/>
        </w:rPr>
        <w:t>d)</w:t>
      </w:r>
      <w:r w:rsidR="00AF71A9" w:rsidRPr="00E16C4F">
        <w:rPr>
          <w:sz w:val="20"/>
          <w:szCs w:val="20"/>
        </w:rPr>
        <w:t xml:space="preserve"> Prestatorul</w:t>
      </w:r>
      <w:r w:rsidRPr="00E16C4F">
        <w:rPr>
          <w:sz w:val="20"/>
          <w:szCs w:val="20"/>
        </w:rPr>
        <w:t xml:space="preserve"> </w:t>
      </w:r>
      <w:r w:rsidR="00AF71A9" w:rsidRPr="00E16C4F">
        <w:rPr>
          <w:sz w:val="20"/>
          <w:szCs w:val="20"/>
        </w:rPr>
        <w:t>n</w:t>
      </w:r>
      <w:r w:rsidRPr="00E16C4F">
        <w:rPr>
          <w:sz w:val="20"/>
          <w:szCs w:val="20"/>
        </w:rPr>
        <w:t>u îndeplineşte total sau parţial obligaţiile prev</w:t>
      </w:r>
      <w:r w:rsidR="003111FF" w:rsidRPr="00E16C4F">
        <w:rPr>
          <w:sz w:val="20"/>
          <w:szCs w:val="20"/>
        </w:rPr>
        <w:t>ă</w:t>
      </w:r>
      <w:r w:rsidRPr="00E16C4F">
        <w:rPr>
          <w:sz w:val="20"/>
          <w:szCs w:val="20"/>
        </w:rPr>
        <w:t xml:space="preserve">zute în contract cu plata daunelor-interese în sarcina </w:t>
      </w:r>
      <w:r w:rsidR="003111FF" w:rsidRPr="00E16C4F">
        <w:rPr>
          <w:sz w:val="20"/>
          <w:szCs w:val="20"/>
        </w:rPr>
        <w:t>prestatoru</w:t>
      </w:r>
      <w:r w:rsidRPr="00E16C4F">
        <w:rPr>
          <w:sz w:val="20"/>
          <w:szCs w:val="20"/>
        </w:rPr>
        <w:t>lui;</w:t>
      </w:r>
    </w:p>
    <w:p w:rsidR="008A46A5" w:rsidRPr="00E16C4F" w:rsidRDefault="008A46A5" w:rsidP="00BD4D6C">
      <w:pPr>
        <w:pStyle w:val="DefaultText"/>
        <w:tabs>
          <w:tab w:val="left" w:pos="-90"/>
          <w:tab w:val="left" w:pos="1035"/>
        </w:tabs>
        <w:ind w:firstLine="567"/>
        <w:jc w:val="both"/>
        <w:rPr>
          <w:sz w:val="20"/>
          <w:szCs w:val="20"/>
        </w:rPr>
      </w:pPr>
      <w:r w:rsidRPr="00E16C4F">
        <w:rPr>
          <w:b/>
          <w:sz w:val="20"/>
          <w:szCs w:val="20"/>
        </w:rPr>
        <w:t xml:space="preserve"> (3)</w:t>
      </w:r>
      <w:r w:rsidRPr="00E16C4F">
        <w:rPr>
          <w:sz w:val="20"/>
          <w:szCs w:val="20"/>
        </w:rPr>
        <w:t xml:space="preserve">  Contractul poate  înceta și în următoarele situaţii:</w:t>
      </w:r>
    </w:p>
    <w:p w:rsidR="008A46A5" w:rsidRPr="00E16C4F" w:rsidRDefault="008A46A5" w:rsidP="00BD4D6C">
      <w:pPr>
        <w:tabs>
          <w:tab w:val="left" w:pos="-90"/>
        </w:tabs>
        <w:spacing w:after="0" w:line="240" w:lineRule="auto"/>
        <w:ind w:firstLine="567"/>
        <w:jc w:val="both"/>
        <w:rPr>
          <w:rFonts w:ascii="Times New Roman" w:eastAsia="Times New Roman" w:hAnsi="Times New Roman" w:cs="Times New Roman"/>
          <w:sz w:val="20"/>
          <w:szCs w:val="20"/>
        </w:rPr>
      </w:pPr>
      <w:r w:rsidRPr="00E16C4F">
        <w:rPr>
          <w:rFonts w:ascii="Times New Roman" w:eastAsia="Times New Roman" w:hAnsi="Times New Roman" w:cs="Times New Roman"/>
          <w:sz w:val="20"/>
          <w:szCs w:val="20"/>
        </w:rPr>
        <w:t>a) prin denunţarea unilaterală din partea autorităţii contractante, în perioada de valabilitate a acestuia, f</w:t>
      </w:r>
      <w:r w:rsidRPr="00E16C4F">
        <w:rPr>
          <w:rFonts w:ascii="Times New Roman" w:hAnsi="Times New Roman" w:cs="Times New Roman"/>
          <w:color w:val="000000"/>
          <w:sz w:val="20"/>
          <w:szCs w:val="20"/>
        </w:rPr>
        <w:t>ără a aduce atingere dispoziţiilor dreptului comun privind încetarea contractelor sau dreptului autorităţii contractante de a solicita constatarea nulităţii absolute a contractului de achiziţie publică, în conformitate cu dispoziţiile dreptului comun, în una dintre următoarele situaţii: </w:t>
      </w:r>
    </w:p>
    <w:p w:rsidR="008A46A5" w:rsidRPr="00E16C4F" w:rsidRDefault="008A46A5" w:rsidP="00BD4D6C">
      <w:pPr>
        <w:tabs>
          <w:tab w:val="left" w:pos="-90"/>
        </w:tabs>
        <w:spacing w:after="0" w:line="240" w:lineRule="auto"/>
        <w:ind w:firstLine="567"/>
        <w:jc w:val="both"/>
        <w:rPr>
          <w:rFonts w:ascii="Times New Roman" w:hAnsi="Times New Roman" w:cs="Times New Roman"/>
          <w:color w:val="000000"/>
          <w:sz w:val="20"/>
          <w:szCs w:val="20"/>
        </w:rPr>
      </w:pPr>
      <w:r w:rsidRPr="00E16C4F">
        <w:rPr>
          <w:rFonts w:ascii="Times New Roman" w:hAnsi="Times New Roman" w:cs="Times New Roman"/>
          <w:color w:val="000000"/>
          <w:sz w:val="20"/>
          <w:szCs w:val="20"/>
        </w:rPr>
        <w:t> b</w:t>
      </w:r>
      <w:r w:rsidRPr="00E16C4F">
        <w:rPr>
          <w:rFonts w:ascii="Times New Roman" w:hAnsi="Times New Roman" w:cs="Times New Roman"/>
          <w:b/>
          <w:bCs/>
          <w:color w:val="000000"/>
          <w:sz w:val="20"/>
          <w:szCs w:val="20"/>
        </w:rPr>
        <w:t>)</w:t>
      </w:r>
      <w:r w:rsidRPr="00E16C4F">
        <w:rPr>
          <w:rFonts w:ascii="Times New Roman" w:hAnsi="Times New Roman" w:cs="Times New Roman"/>
          <w:color w:val="000000"/>
          <w:sz w:val="20"/>
          <w:szCs w:val="20"/>
        </w:rPr>
        <w:t> contractantul se afla, la momentul atribuirii contractului, în una dintre situaţiile care ar fi determinat excluderea sa din procedura de atribuire potrivit  </w:t>
      </w:r>
      <w:hyperlink r:id="rId9" w:history="1">
        <w:r w:rsidRPr="00E16C4F">
          <w:rPr>
            <w:rFonts w:ascii="Times New Roman" w:hAnsi="Times New Roman" w:cs="Times New Roman"/>
            <w:sz w:val="20"/>
            <w:szCs w:val="20"/>
            <w:u w:val="single"/>
          </w:rPr>
          <w:t>art.164</w:t>
        </w:r>
      </w:hyperlink>
      <w:r w:rsidRPr="00E16C4F">
        <w:rPr>
          <w:rFonts w:ascii="Times New Roman" w:hAnsi="Times New Roman" w:cs="Times New Roman"/>
          <w:sz w:val="20"/>
          <w:szCs w:val="20"/>
        </w:rPr>
        <w:t>-</w:t>
      </w:r>
      <w:hyperlink r:id="rId10" w:history="1">
        <w:r w:rsidRPr="00E16C4F">
          <w:rPr>
            <w:rFonts w:ascii="Times New Roman" w:hAnsi="Times New Roman" w:cs="Times New Roman"/>
            <w:sz w:val="20"/>
            <w:szCs w:val="20"/>
            <w:u w:val="single"/>
          </w:rPr>
          <w:t>167</w:t>
        </w:r>
      </w:hyperlink>
      <w:r w:rsidRPr="00E16C4F">
        <w:rPr>
          <w:rFonts w:ascii="Times New Roman" w:hAnsi="Times New Roman" w:cs="Times New Roman"/>
          <w:sz w:val="20"/>
          <w:szCs w:val="20"/>
        </w:rPr>
        <w:t xml:space="preserve"> d</w:t>
      </w:r>
      <w:r w:rsidRPr="00E16C4F">
        <w:rPr>
          <w:rFonts w:ascii="Times New Roman" w:hAnsi="Times New Roman" w:cs="Times New Roman"/>
          <w:color w:val="000000"/>
          <w:sz w:val="20"/>
          <w:szCs w:val="20"/>
        </w:rPr>
        <w:t>in Legea privind achizitiile publice nr. 98/2016; </w:t>
      </w:r>
    </w:p>
    <w:p w:rsidR="008A46A5" w:rsidRPr="00E16C4F" w:rsidRDefault="008A46A5" w:rsidP="00BD4D6C">
      <w:pPr>
        <w:tabs>
          <w:tab w:val="left" w:pos="-90"/>
        </w:tabs>
        <w:spacing w:after="0" w:line="240" w:lineRule="auto"/>
        <w:ind w:firstLine="567"/>
        <w:jc w:val="both"/>
        <w:rPr>
          <w:rFonts w:ascii="Times New Roman" w:hAnsi="Times New Roman" w:cs="Times New Roman"/>
          <w:color w:val="000000"/>
          <w:sz w:val="20"/>
          <w:szCs w:val="20"/>
        </w:rPr>
      </w:pPr>
      <w:r w:rsidRPr="00E16C4F">
        <w:rPr>
          <w:rFonts w:ascii="Times New Roman" w:hAnsi="Times New Roman" w:cs="Times New Roman"/>
          <w:color w:val="000000"/>
          <w:sz w:val="20"/>
          <w:szCs w:val="20"/>
        </w:rPr>
        <w:t xml:space="preserve"> c</w:t>
      </w:r>
      <w:r w:rsidRPr="00E16C4F">
        <w:rPr>
          <w:rFonts w:ascii="Times New Roman" w:hAnsi="Times New Roman" w:cs="Times New Roman"/>
          <w:b/>
          <w:bCs/>
          <w:color w:val="000000"/>
          <w:sz w:val="20"/>
          <w:szCs w:val="20"/>
        </w:rPr>
        <w:t>)</w:t>
      </w:r>
      <w:r w:rsidRPr="00E16C4F">
        <w:rPr>
          <w:rFonts w:ascii="Times New Roman" w:hAnsi="Times New Roman" w:cs="Times New Roman"/>
          <w:color w:val="000000"/>
          <w:sz w:val="20"/>
          <w:szCs w:val="20"/>
        </w:rPr>
        <w:t> contractul nu ar fi trebuit să fie atribuit contractantului respectiv, având în vedere o încălcare gravă a obligaţiilor care rezultă din legislaţia europeană relevantă şi care a fost constatată printr-o decizie a Curţii de Justiţie a Uniunii Europene. </w:t>
      </w:r>
    </w:p>
    <w:p w:rsidR="008A46A5" w:rsidRPr="00E16C4F" w:rsidRDefault="008A46A5" w:rsidP="00BD4D6C">
      <w:pPr>
        <w:pStyle w:val="DefaultText"/>
        <w:tabs>
          <w:tab w:val="left" w:pos="-90"/>
        </w:tabs>
        <w:ind w:firstLine="567"/>
        <w:jc w:val="both"/>
        <w:rPr>
          <w:rFonts w:eastAsia="Times New Roman"/>
          <w:sz w:val="20"/>
          <w:szCs w:val="20"/>
        </w:rPr>
      </w:pPr>
      <w:r w:rsidRPr="00E16C4F">
        <w:rPr>
          <w:rFonts w:eastAsia="Times New Roman"/>
          <w:b/>
          <w:sz w:val="20"/>
          <w:szCs w:val="20"/>
        </w:rPr>
        <w:t xml:space="preserve"> (</w:t>
      </w:r>
      <w:r w:rsidR="008468B1" w:rsidRPr="00E16C4F">
        <w:rPr>
          <w:rFonts w:eastAsia="Times New Roman"/>
          <w:b/>
          <w:sz w:val="20"/>
          <w:szCs w:val="20"/>
        </w:rPr>
        <w:t>4</w:t>
      </w:r>
      <w:r w:rsidRPr="00E16C4F">
        <w:rPr>
          <w:rFonts w:eastAsia="Times New Roman"/>
          <w:b/>
          <w:sz w:val="20"/>
          <w:szCs w:val="20"/>
        </w:rPr>
        <w:t>)</w:t>
      </w:r>
      <w:r w:rsidRPr="00E16C4F">
        <w:rPr>
          <w:rFonts w:eastAsia="Times New Roman"/>
          <w:sz w:val="20"/>
          <w:szCs w:val="20"/>
        </w:rPr>
        <w:t xml:space="preserve">  Achizitorul îşi rezervă dreptul de a denunţa unilateral contractul, în cel mult 30 de zile de la apariţia unor circumstanţe care nu au putut fi prevăzute la data încheierii contractului şi care conduc la modificarea clauzelor contractuale în aşa măsură încât îndeplinirea contractului respectiv ar fi contrară interesului public.</w:t>
      </w:r>
    </w:p>
    <w:p w:rsidR="0094512D" w:rsidRPr="00E16C4F" w:rsidRDefault="008A46A5" w:rsidP="00BD4D6C">
      <w:pPr>
        <w:pStyle w:val="DefaultText"/>
        <w:tabs>
          <w:tab w:val="left" w:pos="-90"/>
        </w:tabs>
        <w:ind w:firstLine="567"/>
        <w:jc w:val="both"/>
        <w:rPr>
          <w:rFonts w:eastAsia="Times New Roman"/>
          <w:sz w:val="20"/>
          <w:szCs w:val="20"/>
        </w:rPr>
      </w:pPr>
      <w:r w:rsidRPr="00E16C4F">
        <w:rPr>
          <w:rFonts w:eastAsia="Times New Roman"/>
          <w:b/>
          <w:sz w:val="20"/>
          <w:szCs w:val="20"/>
        </w:rPr>
        <w:t>(</w:t>
      </w:r>
      <w:r w:rsidR="008468B1" w:rsidRPr="00E16C4F">
        <w:rPr>
          <w:rFonts w:eastAsia="Times New Roman"/>
          <w:b/>
          <w:sz w:val="20"/>
          <w:szCs w:val="20"/>
        </w:rPr>
        <w:t>5</w:t>
      </w:r>
      <w:r w:rsidRPr="00E16C4F">
        <w:rPr>
          <w:rFonts w:eastAsia="Times New Roman"/>
          <w:b/>
          <w:sz w:val="20"/>
          <w:szCs w:val="20"/>
        </w:rPr>
        <w:t>)</w:t>
      </w:r>
      <w:r w:rsidR="00D368A0" w:rsidRPr="00E16C4F">
        <w:rPr>
          <w:rFonts w:eastAsia="Times New Roman"/>
          <w:sz w:val="20"/>
          <w:szCs w:val="20"/>
        </w:rPr>
        <w:t xml:space="preserve"> În cazul prevăzut la alin.(4</w:t>
      </w:r>
      <w:r w:rsidRPr="00E16C4F">
        <w:rPr>
          <w:rFonts w:eastAsia="Times New Roman"/>
          <w:sz w:val="20"/>
          <w:szCs w:val="20"/>
        </w:rPr>
        <w:t xml:space="preserve">) </w:t>
      </w:r>
      <w:r w:rsidR="00546393" w:rsidRPr="00E16C4F">
        <w:rPr>
          <w:rFonts w:eastAsia="Times New Roman"/>
          <w:sz w:val="20"/>
          <w:szCs w:val="20"/>
        </w:rPr>
        <w:t>p</w:t>
      </w:r>
      <w:r w:rsidR="00546393" w:rsidRPr="00E16C4F">
        <w:rPr>
          <w:sz w:val="20"/>
          <w:szCs w:val="20"/>
        </w:rPr>
        <w:t xml:space="preserve">restatorul </w:t>
      </w:r>
      <w:r w:rsidRPr="00E16C4F">
        <w:rPr>
          <w:rFonts w:eastAsia="Times New Roman"/>
          <w:sz w:val="20"/>
          <w:szCs w:val="20"/>
        </w:rPr>
        <w:t>are dreptul de a pretinde numai plata corespunzătoare pentru partea din contract îndeplinită până la data denunţării unilaterale a contractului.</w:t>
      </w:r>
    </w:p>
    <w:p w:rsidR="001421F4" w:rsidRPr="00E16C4F" w:rsidRDefault="001421F4" w:rsidP="00BD4D6C">
      <w:pPr>
        <w:pStyle w:val="DefaultText"/>
        <w:tabs>
          <w:tab w:val="left" w:pos="-90"/>
        </w:tabs>
        <w:ind w:firstLine="567"/>
        <w:jc w:val="both"/>
        <w:rPr>
          <w:rFonts w:eastAsia="Times New Roman"/>
          <w:sz w:val="20"/>
          <w:szCs w:val="20"/>
        </w:rPr>
      </w:pPr>
    </w:p>
    <w:p w:rsidR="00A531DB" w:rsidRPr="00E16C4F" w:rsidRDefault="00A531DB" w:rsidP="00BD4D6C">
      <w:pPr>
        <w:pStyle w:val="DefaultText"/>
        <w:tabs>
          <w:tab w:val="left" w:pos="-90"/>
        </w:tabs>
        <w:ind w:firstLine="567"/>
        <w:jc w:val="both"/>
        <w:rPr>
          <w:rFonts w:eastAsia="Times New Roman"/>
          <w:sz w:val="20"/>
          <w:szCs w:val="20"/>
        </w:rPr>
      </w:pPr>
    </w:p>
    <w:p w:rsidR="002A394E" w:rsidRPr="00E16C4F" w:rsidRDefault="002A394E" w:rsidP="00BD4D6C">
      <w:pPr>
        <w:widowControl w:val="0"/>
        <w:suppressAutoHyphens/>
        <w:spacing w:after="0" w:line="240" w:lineRule="auto"/>
        <w:ind w:firstLine="567"/>
        <w:jc w:val="center"/>
        <w:rPr>
          <w:rFonts w:ascii="Times New Roman" w:eastAsia="Lucida Sans Unicode" w:hAnsi="Times New Roman" w:cs="Times New Roman"/>
          <w:b/>
          <w:sz w:val="20"/>
          <w:szCs w:val="20"/>
          <w:lang w:eastAsia="ro-RO"/>
        </w:rPr>
      </w:pPr>
      <w:r w:rsidRPr="00E16C4F">
        <w:rPr>
          <w:rFonts w:ascii="Times New Roman" w:eastAsia="Lucida Sans Unicode" w:hAnsi="Times New Roman" w:cs="Times New Roman"/>
          <w:b/>
          <w:sz w:val="20"/>
          <w:szCs w:val="20"/>
          <w:lang w:eastAsia="ro-RO"/>
        </w:rPr>
        <w:t>Clauze specifice</w:t>
      </w:r>
    </w:p>
    <w:p w:rsidR="00952EA2" w:rsidRPr="00E16C4F" w:rsidRDefault="00952EA2" w:rsidP="00BD4D6C">
      <w:pPr>
        <w:widowControl w:val="0"/>
        <w:suppressAutoHyphens/>
        <w:spacing w:after="0" w:line="240" w:lineRule="auto"/>
        <w:ind w:firstLine="567"/>
        <w:jc w:val="center"/>
        <w:rPr>
          <w:rFonts w:ascii="Times New Roman" w:eastAsia="Lucida Sans Unicode" w:hAnsi="Times New Roman" w:cs="Times New Roman"/>
          <w:b/>
          <w:sz w:val="20"/>
          <w:szCs w:val="20"/>
          <w:lang w:eastAsia="ro-RO"/>
        </w:rPr>
      </w:pPr>
    </w:p>
    <w:p w:rsidR="002A394E" w:rsidRPr="00E16C4F" w:rsidRDefault="002A394E" w:rsidP="00BD4D6C">
      <w:pPr>
        <w:widowControl w:val="0"/>
        <w:suppressAutoHyphens/>
        <w:spacing w:after="0" w:line="240" w:lineRule="auto"/>
        <w:ind w:firstLine="567"/>
        <w:jc w:val="both"/>
        <w:rPr>
          <w:rFonts w:ascii="Times New Roman" w:eastAsia="Lucida Sans Unicode" w:hAnsi="Times New Roman" w:cs="Times New Roman"/>
          <w:b/>
          <w:sz w:val="20"/>
          <w:szCs w:val="20"/>
          <w:lang w:eastAsia="ro-RO"/>
        </w:rPr>
      </w:pPr>
      <w:r w:rsidRPr="00E16C4F">
        <w:rPr>
          <w:rFonts w:ascii="Times New Roman" w:eastAsia="Lucida Sans Unicode" w:hAnsi="Times New Roman" w:cs="Times New Roman"/>
          <w:b/>
          <w:sz w:val="20"/>
          <w:szCs w:val="20"/>
          <w:lang w:eastAsia="ro-RO"/>
        </w:rPr>
        <w:t>1</w:t>
      </w:r>
      <w:r w:rsidR="009F16A6" w:rsidRPr="00E16C4F">
        <w:rPr>
          <w:rFonts w:ascii="Times New Roman" w:eastAsia="Lucida Sans Unicode" w:hAnsi="Times New Roman" w:cs="Times New Roman"/>
          <w:b/>
          <w:sz w:val="20"/>
          <w:szCs w:val="20"/>
          <w:lang w:eastAsia="ro-RO"/>
        </w:rPr>
        <w:t>3</w:t>
      </w:r>
      <w:r w:rsidRPr="00E16C4F">
        <w:rPr>
          <w:rFonts w:ascii="Times New Roman" w:eastAsia="Lucida Sans Unicode" w:hAnsi="Times New Roman" w:cs="Times New Roman"/>
          <w:b/>
          <w:sz w:val="20"/>
          <w:szCs w:val="20"/>
          <w:lang w:eastAsia="ro-RO"/>
        </w:rPr>
        <w:t>. Garanţia de bună execuţie a contractului</w:t>
      </w:r>
      <w:r w:rsidR="009F16A6" w:rsidRPr="00E16C4F">
        <w:rPr>
          <w:rFonts w:ascii="Times New Roman" w:eastAsia="Lucida Sans Unicode" w:hAnsi="Times New Roman" w:cs="Times New Roman"/>
          <w:b/>
          <w:sz w:val="20"/>
          <w:szCs w:val="20"/>
          <w:lang w:eastAsia="ro-RO"/>
        </w:rPr>
        <w:t>:</w:t>
      </w:r>
      <w:r w:rsidR="00952EA2" w:rsidRPr="00E16C4F">
        <w:rPr>
          <w:rFonts w:ascii="Times New Roman" w:eastAsia="Lucida Sans Unicode" w:hAnsi="Times New Roman" w:cs="Times New Roman"/>
          <w:b/>
          <w:sz w:val="20"/>
          <w:szCs w:val="20"/>
          <w:lang w:eastAsia="ro-RO"/>
        </w:rPr>
        <w:t xml:space="preserve"> </w:t>
      </w:r>
      <w:r w:rsidR="00D368A0" w:rsidRPr="00E16C4F">
        <w:rPr>
          <w:rFonts w:ascii="Times New Roman" w:eastAsia="Lucida Sans Unicode" w:hAnsi="Times New Roman" w:cs="Times New Roman"/>
          <w:b/>
          <w:sz w:val="20"/>
          <w:szCs w:val="20"/>
          <w:lang w:eastAsia="ro-RO"/>
        </w:rPr>
        <w:t xml:space="preserve">- nu </w:t>
      </w:r>
      <w:r w:rsidR="005870BF" w:rsidRPr="00E16C4F">
        <w:rPr>
          <w:rFonts w:ascii="Times New Roman" w:eastAsia="Lucida Sans Unicode" w:hAnsi="Times New Roman" w:cs="Times New Roman"/>
          <w:b/>
          <w:sz w:val="20"/>
          <w:szCs w:val="20"/>
          <w:lang w:eastAsia="ro-RO"/>
        </w:rPr>
        <w:t>se solicita.</w:t>
      </w:r>
    </w:p>
    <w:p w:rsidR="001421F4" w:rsidRPr="00E16C4F" w:rsidRDefault="001421F4" w:rsidP="00BD4D6C">
      <w:pPr>
        <w:pStyle w:val="DefaultText"/>
        <w:ind w:firstLine="567"/>
        <w:jc w:val="both"/>
        <w:rPr>
          <w:rFonts w:eastAsia="Times New Roman"/>
          <w:sz w:val="20"/>
          <w:szCs w:val="20"/>
        </w:rPr>
      </w:pPr>
    </w:p>
    <w:p w:rsidR="009F16A6" w:rsidRPr="00E16C4F" w:rsidRDefault="009F16A6" w:rsidP="00BD4D6C">
      <w:pPr>
        <w:pStyle w:val="DefaultText"/>
        <w:ind w:firstLine="567"/>
        <w:jc w:val="both"/>
        <w:rPr>
          <w:rFonts w:eastAsia="Times New Roman"/>
          <w:b/>
          <w:sz w:val="20"/>
          <w:szCs w:val="20"/>
          <w:lang w:val="it-IT"/>
        </w:rPr>
      </w:pPr>
      <w:r w:rsidRPr="00E16C4F">
        <w:rPr>
          <w:rFonts w:eastAsia="Times New Roman"/>
          <w:b/>
          <w:sz w:val="20"/>
          <w:szCs w:val="20"/>
          <w:lang w:val="it-IT"/>
        </w:rPr>
        <w:t>1</w:t>
      </w:r>
      <w:r w:rsidR="00F76DBC" w:rsidRPr="00E16C4F">
        <w:rPr>
          <w:rFonts w:eastAsia="Times New Roman"/>
          <w:b/>
          <w:sz w:val="20"/>
          <w:szCs w:val="20"/>
          <w:lang w:val="it-IT"/>
        </w:rPr>
        <w:t>4</w:t>
      </w:r>
      <w:r w:rsidRPr="00E16C4F">
        <w:rPr>
          <w:rFonts w:eastAsia="Times New Roman"/>
          <w:b/>
          <w:sz w:val="20"/>
          <w:szCs w:val="20"/>
          <w:lang w:val="it-IT"/>
        </w:rPr>
        <w:t xml:space="preserve">. Recepţie şi verificări </w:t>
      </w:r>
    </w:p>
    <w:p w:rsidR="009F16A6" w:rsidRPr="00E16C4F" w:rsidRDefault="009F16A6" w:rsidP="00BD4D6C">
      <w:pPr>
        <w:pStyle w:val="DefaultText"/>
        <w:ind w:firstLine="567"/>
        <w:jc w:val="both"/>
        <w:rPr>
          <w:sz w:val="20"/>
          <w:szCs w:val="20"/>
          <w:lang w:val="it-IT"/>
        </w:rPr>
      </w:pPr>
      <w:r w:rsidRPr="00E16C4F">
        <w:rPr>
          <w:rFonts w:eastAsia="Times New Roman"/>
          <w:b/>
          <w:bCs/>
          <w:sz w:val="20"/>
          <w:szCs w:val="20"/>
          <w:lang w:val="it-IT"/>
        </w:rPr>
        <w:t>1</w:t>
      </w:r>
      <w:r w:rsidR="00F76DBC" w:rsidRPr="00E16C4F">
        <w:rPr>
          <w:rFonts w:eastAsia="Times New Roman"/>
          <w:b/>
          <w:bCs/>
          <w:sz w:val="20"/>
          <w:szCs w:val="20"/>
          <w:lang w:val="it-IT"/>
        </w:rPr>
        <w:t>4</w:t>
      </w:r>
      <w:r w:rsidRPr="00E16C4F">
        <w:rPr>
          <w:rFonts w:eastAsia="Times New Roman"/>
          <w:b/>
          <w:bCs/>
          <w:sz w:val="20"/>
          <w:szCs w:val="20"/>
          <w:lang w:val="it-IT"/>
        </w:rPr>
        <w:t xml:space="preserve">.1 </w:t>
      </w:r>
      <w:r w:rsidRPr="00E16C4F">
        <w:rPr>
          <w:rFonts w:eastAsia="Times New Roman"/>
          <w:sz w:val="20"/>
          <w:szCs w:val="20"/>
          <w:lang w:val="it-IT"/>
        </w:rPr>
        <w:t xml:space="preserve">Achizitorul are dreptul de a verifica modul de </w:t>
      </w:r>
      <w:r w:rsidR="00F76DBC" w:rsidRPr="00E16C4F">
        <w:rPr>
          <w:rFonts w:eastAsia="Times New Roman"/>
          <w:sz w:val="20"/>
          <w:szCs w:val="20"/>
          <w:lang w:val="it-IT"/>
        </w:rPr>
        <w:t xml:space="preserve">prestare a serviciilor </w:t>
      </w:r>
      <w:r w:rsidRPr="00E16C4F">
        <w:rPr>
          <w:rFonts w:eastAsia="Times New Roman"/>
          <w:sz w:val="20"/>
          <w:szCs w:val="20"/>
          <w:lang w:val="it-IT"/>
        </w:rPr>
        <w:t xml:space="preserve">pentru a stabili conformitatea lor cu prevederile </w:t>
      </w:r>
      <w:r w:rsidR="00D368A0" w:rsidRPr="00E16C4F">
        <w:rPr>
          <w:rFonts w:eastAsia="Times New Roman"/>
          <w:sz w:val="20"/>
          <w:szCs w:val="20"/>
          <w:lang w:val="it-IT"/>
        </w:rPr>
        <w:t>legale aflate in vigoare.</w:t>
      </w:r>
    </w:p>
    <w:p w:rsidR="009F16A6" w:rsidRPr="00E16C4F" w:rsidRDefault="009F16A6" w:rsidP="00BD4D6C">
      <w:pPr>
        <w:pStyle w:val="DefaultText"/>
        <w:ind w:firstLine="567"/>
        <w:jc w:val="both"/>
        <w:rPr>
          <w:rFonts w:eastAsia="Times New Roman"/>
          <w:sz w:val="20"/>
          <w:szCs w:val="20"/>
          <w:lang w:val="it-IT"/>
        </w:rPr>
      </w:pPr>
      <w:r w:rsidRPr="00E16C4F">
        <w:rPr>
          <w:rFonts w:eastAsia="Times New Roman"/>
          <w:b/>
          <w:bCs/>
          <w:sz w:val="20"/>
          <w:szCs w:val="20"/>
          <w:lang w:val="it-IT"/>
        </w:rPr>
        <w:t>1</w:t>
      </w:r>
      <w:r w:rsidR="00F76DBC" w:rsidRPr="00E16C4F">
        <w:rPr>
          <w:rFonts w:eastAsia="Times New Roman"/>
          <w:b/>
          <w:bCs/>
          <w:sz w:val="20"/>
          <w:szCs w:val="20"/>
          <w:lang w:val="it-IT"/>
        </w:rPr>
        <w:t>4</w:t>
      </w:r>
      <w:r w:rsidRPr="00E16C4F">
        <w:rPr>
          <w:rFonts w:eastAsia="Times New Roman"/>
          <w:b/>
          <w:bCs/>
          <w:sz w:val="20"/>
          <w:szCs w:val="20"/>
          <w:lang w:val="it-IT"/>
        </w:rPr>
        <w:t xml:space="preserve">.2 </w:t>
      </w:r>
      <w:r w:rsidRPr="00E16C4F">
        <w:rPr>
          <w:rFonts w:eastAsia="Times New Roman"/>
          <w:sz w:val="20"/>
          <w:szCs w:val="20"/>
          <w:lang w:val="it-IT"/>
        </w:rPr>
        <w:t>Verificările vor fi efectuate de către achizitor prin reprezentanţii săi împuterniciţi, în conformitate cu prevederile din prezentul contract.</w:t>
      </w:r>
    </w:p>
    <w:p w:rsidR="009F16A6" w:rsidRPr="00E16C4F" w:rsidRDefault="009F16A6" w:rsidP="00BD4D6C">
      <w:pPr>
        <w:pStyle w:val="DefaultText"/>
        <w:ind w:firstLine="567"/>
        <w:jc w:val="both"/>
        <w:rPr>
          <w:rFonts w:eastAsia="Times New Roman"/>
          <w:sz w:val="20"/>
          <w:szCs w:val="20"/>
          <w:lang w:val="it-IT"/>
        </w:rPr>
      </w:pPr>
      <w:r w:rsidRPr="00E16C4F">
        <w:rPr>
          <w:rFonts w:eastAsia="Times New Roman"/>
          <w:b/>
          <w:sz w:val="20"/>
          <w:szCs w:val="20"/>
          <w:lang w:val="it-IT"/>
        </w:rPr>
        <w:t>1</w:t>
      </w:r>
      <w:r w:rsidR="00F76DBC" w:rsidRPr="00E16C4F">
        <w:rPr>
          <w:rFonts w:eastAsia="Times New Roman"/>
          <w:b/>
          <w:sz w:val="20"/>
          <w:szCs w:val="20"/>
          <w:lang w:val="it-IT"/>
        </w:rPr>
        <w:t>4</w:t>
      </w:r>
      <w:r w:rsidRPr="00E16C4F">
        <w:rPr>
          <w:rFonts w:eastAsia="Times New Roman"/>
          <w:b/>
          <w:sz w:val="20"/>
          <w:szCs w:val="20"/>
          <w:lang w:val="it-IT"/>
        </w:rPr>
        <w:t xml:space="preserve">.3 </w:t>
      </w:r>
      <w:r w:rsidRPr="00E16C4F">
        <w:rPr>
          <w:rFonts w:eastAsia="Times New Roman"/>
          <w:sz w:val="20"/>
          <w:szCs w:val="20"/>
          <w:lang w:val="it-IT"/>
        </w:rPr>
        <w:t>Recepția se realizează de către persoanele desemnate de către achizitor, în conformitate cu prevederile legale privitoare la tipul</w:t>
      </w:r>
      <w:r w:rsidR="00F76DBC" w:rsidRPr="00E16C4F">
        <w:rPr>
          <w:rFonts w:eastAsia="Times New Roman"/>
          <w:sz w:val="20"/>
          <w:szCs w:val="20"/>
          <w:lang w:val="it-IT"/>
        </w:rPr>
        <w:t xml:space="preserve"> de serviciu</w:t>
      </w:r>
      <w:r w:rsidRPr="00E16C4F">
        <w:rPr>
          <w:rFonts w:eastAsia="Times New Roman"/>
          <w:sz w:val="20"/>
          <w:szCs w:val="20"/>
          <w:lang w:val="it-IT"/>
        </w:rPr>
        <w:t xml:space="preserve">. </w:t>
      </w:r>
    </w:p>
    <w:p w:rsidR="009F16A6" w:rsidRPr="00E16C4F" w:rsidRDefault="009F16A6" w:rsidP="00BD4D6C">
      <w:pPr>
        <w:pStyle w:val="DefaultText"/>
        <w:ind w:firstLine="567"/>
        <w:jc w:val="both"/>
        <w:rPr>
          <w:rFonts w:eastAsia="Times New Roman"/>
          <w:sz w:val="20"/>
          <w:szCs w:val="20"/>
          <w:lang w:val="it-IT"/>
        </w:rPr>
      </w:pPr>
      <w:r w:rsidRPr="00E16C4F">
        <w:rPr>
          <w:rFonts w:eastAsia="Times New Roman"/>
          <w:b/>
          <w:sz w:val="20"/>
          <w:szCs w:val="20"/>
          <w:lang w:val="it-IT"/>
        </w:rPr>
        <w:t>1</w:t>
      </w:r>
      <w:r w:rsidR="00F76DBC" w:rsidRPr="00E16C4F">
        <w:rPr>
          <w:rFonts w:eastAsia="Times New Roman"/>
          <w:b/>
          <w:sz w:val="20"/>
          <w:szCs w:val="20"/>
          <w:lang w:val="it-IT"/>
        </w:rPr>
        <w:t>4</w:t>
      </w:r>
      <w:r w:rsidRPr="00E16C4F">
        <w:rPr>
          <w:rFonts w:eastAsia="Times New Roman"/>
          <w:b/>
          <w:sz w:val="20"/>
          <w:szCs w:val="20"/>
          <w:lang w:val="it-IT"/>
        </w:rPr>
        <w:t>.</w:t>
      </w:r>
      <w:r w:rsidR="007E4CBB" w:rsidRPr="00E16C4F">
        <w:rPr>
          <w:rFonts w:eastAsia="Times New Roman"/>
          <w:b/>
          <w:sz w:val="20"/>
          <w:szCs w:val="20"/>
          <w:lang w:val="it-IT"/>
        </w:rPr>
        <w:t>4</w:t>
      </w:r>
      <w:r w:rsidRPr="00E16C4F">
        <w:rPr>
          <w:rFonts w:eastAsia="Times New Roman"/>
          <w:sz w:val="20"/>
          <w:szCs w:val="20"/>
          <w:lang w:val="it-IT"/>
        </w:rPr>
        <w:t xml:space="preserve"> La finalizarea </w:t>
      </w:r>
      <w:r w:rsidR="00D278C8" w:rsidRPr="00E16C4F">
        <w:rPr>
          <w:rFonts w:eastAsia="Times New Roman"/>
          <w:sz w:val="20"/>
          <w:szCs w:val="20"/>
          <w:lang w:val="it-IT"/>
        </w:rPr>
        <w:t>servicii</w:t>
      </w:r>
      <w:r w:rsidRPr="00E16C4F">
        <w:rPr>
          <w:rFonts w:eastAsia="Times New Roman"/>
          <w:sz w:val="20"/>
          <w:szCs w:val="20"/>
          <w:lang w:val="it-IT"/>
        </w:rPr>
        <w:t>lor</w:t>
      </w:r>
      <w:r w:rsidR="00D278C8" w:rsidRPr="00E16C4F">
        <w:rPr>
          <w:rFonts w:eastAsia="Times New Roman"/>
          <w:sz w:val="20"/>
          <w:szCs w:val="20"/>
          <w:lang w:val="it-IT"/>
        </w:rPr>
        <w:t>,</w:t>
      </w:r>
      <w:r w:rsidRPr="00E16C4F">
        <w:rPr>
          <w:rFonts w:eastAsia="Times New Roman"/>
          <w:sz w:val="20"/>
          <w:szCs w:val="20"/>
          <w:lang w:val="it-IT"/>
        </w:rPr>
        <w:t xml:space="preserve"> </w:t>
      </w:r>
      <w:r w:rsidR="00F76DBC" w:rsidRPr="00E16C4F">
        <w:rPr>
          <w:rFonts w:eastAsia="Times New Roman"/>
          <w:sz w:val="20"/>
          <w:szCs w:val="20"/>
          <w:lang w:val="it-IT"/>
        </w:rPr>
        <w:t>p</w:t>
      </w:r>
      <w:r w:rsidR="00F76DBC" w:rsidRPr="00E16C4F">
        <w:rPr>
          <w:sz w:val="20"/>
          <w:szCs w:val="20"/>
          <w:lang w:val="pt-BR"/>
        </w:rPr>
        <w:t>restator</w:t>
      </w:r>
      <w:r w:rsidR="00F76DBC" w:rsidRPr="00E16C4F">
        <w:rPr>
          <w:color w:val="000000"/>
          <w:sz w:val="20"/>
          <w:szCs w:val="20"/>
        </w:rPr>
        <w:t>ul</w:t>
      </w:r>
      <w:r w:rsidRPr="00E16C4F">
        <w:rPr>
          <w:rFonts w:eastAsia="Times New Roman"/>
          <w:sz w:val="20"/>
          <w:szCs w:val="20"/>
          <w:lang w:val="it-IT"/>
        </w:rPr>
        <w:t xml:space="preserve"> are obligația de a </w:t>
      </w:r>
      <w:r w:rsidR="00DF4EA6" w:rsidRPr="00E16C4F">
        <w:rPr>
          <w:rFonts w:eastAsia="Times New Roman"/>
          <w:sz w:val="20"/>
          <w:szCs w:val="20"/>
          <w:lang w:val="it-IT"/>
        </w:rPr>
        <w:t>notifica în scris achizitorul</w:t>
      </w:r>
      <w:r w:rsidRPr="00E16C4F">
        <w:rPr>
          <w:rFonts w:eastAsia="Times New Roman"/>
          <w:sz w:val="20"/>
          <w:szCs w:val="20"/>
          <w:lang w:val="it-IT"/>
        </w:rPr>
        <w:t xml:space="preserve"> că sunt îndeplinite condițiile de recepție solicitând acestuia convocarea comisiei de recepție. </w:t>
      </w:r>
    </w:p>
    <w:p w:rsidR="009F16A6" w:rsidRPr="00E16C4F" w:rsidRDefault="00DF4EA6" w:rsidP="00BD4D6C">
      <w:pPr>
        <w:pStyle w:val="DefaultText"/>
        <w:ind w:firstLine="567"/>
        <w:jc w:val="both"/>
        <w:rPr>
          <w:rFonts w:eastAsia="Times New Roman"/>
          <w:sz w:val="20"/>
          <w:szCs w:val="20"/>
          <w:lang w:val="it-IT"/>
        </w:rPr>
      </w:pPr>
      <w:r w:rsidRPr="00E16C4F">
        <w:rPr>
          <w:rFonts w:eastAsia="Times New Roman"/>
          <w:b/>
          <w:sz w:val="20"/>
          <w:szCs w:val="20"/>
          <w:lang w:val="it-IT"/>
        </w:rPr>
        <w:t xml:space="preserve"> </w:t>
      </w:r>
      <w:r w:rsidR="009F16A6" w:rsidRPr="00E16C4F">
        <w:rPr>
          <w:rFonts w:eastAsia="Times New Roman"/>
          <w:b/>
          <w:sz w:val="20"/>
          <w:szCs w:val="20"/>
          <w:lang w:val="it-IT"/>
        </w:rPr>
        <w:t>1</w:t>
      </w:r>
      <w:r w:rsidR="00F76DBC" w:rsidRPr="00E16C4F">
        <w:rPr>
          <w:rFonts w:eastAsia="Times New Roman"/>
          <w:b/>
          <w:sz w:val="20"/>
          <w:szCs w:val="20"/>
          <w:lang w:val="it-IT"/>
        </w:rPr>
        <w:t>4</w:t>
      </w:r>
      <w:r w:rsidR="009F16A6" w:rsidRPr="00E16C4F">
        <w:rPr>
          <w:rFonts w:eastAsia="Times New Roman"/>
          <w:b/>
          <w:sz w:val="20"/>
          <w:szCs w:val="20"/>
          <w:lang w:val="it-IT"/>
        </w:rPr>
        <w:t>.</w:t>
      </w:r>
      <w:r w:rsidR="007E4CBB" w:rsidRPr="00E16C4F">
        <w:rPr>
          <w:rFonts w:eastAsia="Times New Roman"/>
          <w:b/>
          <w:sz w:val="20"/>
          <w:szCs w:val="20"/>
          <w:lang w:val="it-IT"/>
        </w:rPr>
        <w:t>5</w:t>
      </w:r>
      <w:r w:rsidR="009F16A6" w:rsidRPr="00E16C4F">
        <w:rPr>
          <w:rFonts w:eastAsia="Times New Roman"/>
          <w:sz w:val="20"/>
          <w:szCs w:val="20"/>
          <w:lang w:val="it-IT"/>
        </w:rPr>
        <w:t xml:space="preserve"> Comisia de recepție are obligația de a constata stadiul îndeplinirii contractului  prin corelarea prevederilor acestuia cu documentația de execuție și cu reglementările legale în vigoare. În funcție de constatările </w:t>
      </w:r>
      <w:r w:rsidR="009F16A6" w:rsidRPr="00E16C4F">
        <w:rPr>
          <w:rFonts w:eastAsia="Times New Roman"/>
          <w:sz w:val="20"/>
          <w:szCs w:val="20"/>
          <w:lang w:val="it-IT"/>
        </w:rPr>
        <w:lastRenderedPageBreak/>
        <w:t xml:space="preserve">făcute, achizitorul are dreptul de a aproba sau respinge recepția. </w:t>
      </w:r>
    </w:p>
    <w:p w:rsidR="001421F4" w:rsidRDefault="001421F4" w:rsidP="00BD4D6C">
      <w:pPr>
        <w:spacing w:after="0" w:line="240" w:lineRule="auto"/>
        <w:ind w:firstLine="567"/>
        <w:jc w:val="both"/>
        <w:rPr>
          <w:rFonts w:ascii="Times New Roman" w:eastAsia="Times New Roman" w:hAnsi="Times New Roman" w:cs="Times New Roman"/>
          <w:color w:val="FF0000"/>
          <w:sz w:val="20"/>
          <w:szCs w:val="20"/>
        </w:rPr>
      </w:pPr>
    </w:p>
    <w:p w:rsidR="00DF27DF" w:rsidRPr="00E16C4F" w:rsidRDefault="00DF27DF" w:rsidP="00BD4D6C">
      <w:pPr>
        <w:spacing w:after="0" w:line="240" w:lineRule="auto"/>
        <w:ind w:firstLine="567"/>
        <w:jc w:val="both"/>
        <w:rPr>
          <w:rFonts w:ascii="Times New Roman" w:eastAsia="Times New Roman" w:hAnsi="Times New Roman" w:cs="Times New Roman"/>
          <w:color w:val="FF0000"/>
          <w:sz w:val="20"/>
          <w:szCs w:val="20"/>
        </w:rPr>
      </w:pPr>
    </w:p>
    <w:p w:rsidR="00B70023" w:rsidRPr="00E16C4F" w:rsidRDefault="00B70023" w:rsidP="00BD4D6C">
      <w:pPr>
        <w:pStyle w:val="DefaultText"/>
        <w:ind w:firstLine="567"/>
        <w:jc w:val="both"/>
        <w:rPr>
          <w:rFonts w:eastAsia="Times New Roman"/>
          <w:b/>
          <w:sz w:val="20"/>
          <w:szCs w:val="20"/>
          <w:lang w:val="it-IT"/>
        </w:rPr>
      </w:pPr>
      <w:r w:rsidRPr="00E16C4F">
        <w:rPr>
          <w:rFonts w:eastAsia="Times New Roman"/>
          <w:b/>
          <w:sz w:val="20"/>
          <w:szCs w:val="20"/>
          <w:lang w:val="it-IT"/>
        </w:rPr>
        <w:t>1</w:t>
      </w:r>
      <w:r w:rsidR="00E61903" w:rsidRPr="00E16C4F">
        <w:rPr>
          <w:rFonts w:eastAsia="Times New Roman"/>
          <w:b/>
          <w:sz w:val="20"/>
          <w:szCs w:val="20"/>
          <w:lang w:val="it-IT"/>
        </w:rPr>
        <w:t>5</w:t>
      </w:r>
      <w:r w:rsidRPr="00E16C4F">
        <w:rPr>
          <w:rFonts w:eastAsia="Times New Roman"/>
          <w:b/>
          <w:sz w:val="20"/>
          <w:szCs w:val="20"/>
          <w:lang w:val="it-IT"/>
        </w:rPr>
        <w:t xml:space="preserve">. Modalități de plată </w:t>
      </w:r>
    </w:p>
    <w:p w:rsidR="000D08D4" w:rsidRPr="00E16C4F" w:rsidRDefault="00B273CA" w:rsidP="000D08D4">
      <w:pPr>
        <w:pStyle w:val="DefaultText"/>
        <w:ind w:firstLine="567"/>
        <w:jc w:val="both"/>
        <w:rPr>
          <w:rFonts w:eastAsia="Times New Roman"/>
          <w:sz w:val="20"/>
          <w:szCs w:val="20"/>
          <w:lang w:val="it-IT"/>
        </w:rPr>
      </w:pPr>
      <w:r w:rsidRPr="00E16C4F">
        <w:rPr>
          <w:rFonts w:eastAsia="Times New Roman"/>
          <w:b/>
          <w:sz w:val="20"/>
          <w:szCs w:val="20"/>
          <w:lang w:val="it-IT"/>
        </w:rPr>
        <w:t>15.1</w:t>
      </w:r>
      <w:r w:rsidRPr="00E16C4F">
        <w:rPr>
          <w:rFonts w:eastAsia="Times New Roman"/>
          <w:sz w:val="20"/>
          <w:szCs w:val="20"/>
          <w:lang w:val="it-IT"/>
        </w:rPr>
        <w:t xml:space="preserve"> Plata serviciilor prestate se va </w:t>
      </w:r>
      <w:r w:rsidR="000A7F9C" w:rsidRPr="00E16C4F">
        <w:rPr>
          <w:rFonts w:eastAsia="Times New Roman"/>
          <w:sz w:val="20"/>
          <w:szCs w:val="20"/>
          <w:lang w:val="it-IT"/>
        </w:rPr>
        <w:t xml:space="preserve">efectua </w:t>
      </w:r>
      <w:r w:rsidRPr="00E16C4F">
        <w:rPr>
          <w:rFonts w:eastAsia="Times New Roman"/>
          <w:sz w:val="20"/>
          <w:szCs w:val="20"/>
          <w:lang w:val="it-IT"/>
        </w:rPr>
        <w:t xml:space="preserve">în termen de 30 zile </w:t>
      </w:r>
      <w:r w:rsidR="000A7F9C" w:rsidRPr="00E16C4F">
        <w:rPr>
          <w:rFonts w:eastAsia="Times New Roman"/>
          <w:sz w:val="20"/>
          <w:szCs w:val="20"/>
          <w:lang w:val="it-IT"/>
        </w:rPr>
        <w:t>de la data primirii facturii</w:t>
      </w:r>
      <w:r w:rsidR="002155DC" w:rsidRPr="00E16C4F">
        <w:rPr>
          <w:rFonts w:eastAsia="Times New Roman"/>
          <w:sz w:val="20"/>
          <w:szCs w:val="20"/>
          <w:lang w:val="it-IT"/>
        </w:rPr>
        <w:t>/facturilor</w:t>
      </w:r>
      <w:r w:rsidR="007E4CBB" w:rsidRPr="00E16C4F">
        <w:rPr>
          <w:rFonts w:eastAsia="Times New Roman"/>
          <w:sz w:val="20"/>
          <w:szCs w:val="20"/>
          <w:lang w:val="it-IT"/>
        </w:rPr>
        <w:t xml:space="preserve">. </w:t>
      </w:r>
      <w:r w:rsidR="000A7F9C" w:rsidRPr="00E16C4F">
        <w:rPr>
          <w:rFonts w:eastAsia="Times New Roman"/>
          <w:sz w:val="20"/>
          <w:szCs w:val="20"/>
          <w:lang w:val="it-IT"/>
        </w:rPr>
        <w:t xml:space="preserve"> Nu se fac plati in valuta</w:t>
      </w:r>
      <w:r w:rsidR="00DA6E13" w:rsidRPr="00E16C4F">
        <w:rPr>
          <w:rFonts w:eastAsia="Times New Roman"/>
          <w:sz w:val="20"/>
          <w:szCs w:val="20"/>
          <w:lang w:val="it-IT"/>
        </w:rPr>
        <w:t>.</w:t>
      </w:r>
      <w:r w:rsidR="000D08D4" w:rsidRPr="00E16C4F">
        <w:rPr>
          <w:rFonts w:eastAsia="Times New Roman"/>
          <w:sz w:val="20"/>
          <w:szCs w:val="20"/>
          <w:lang w:val="it-IT"/>
        </w:rPr>
        <w:t xml:space="preserve"> </w:t>
      </w:r>
      <w:r w:rsidR="000D08D4" w:rsidRPr="00E16C4F">
        <w:rPr>
          <w:sz w:val="20"/>
          <w:szCs w:val="20"/>
          <w:lang w:val="es-ES"/>
        </w:rPr>
        <w:t>Se fac plati partiale proportional cu valoarea lucrarilor executate si trimise spre decontare.</w:t>
      </w:r>
    </w:p>
    <w:p w:rsidR="00B273CA" w:rsidRPr="00E16C4F" w:rsidRDefault="00B273CA" w:rsidP="00B273CA">
      <w:pPr>
        <w:pStyle w:val="DefaultText"/>
        <w:ind w:firstLine="567"/>
        <w:jc w:val="both"/>
        <w:rPr>
          <w:rFonts w:eastAsia="Times New Roman"/>
          <w:sz w:val="20"/>
          <w:szCs w:val="20"/>
          <w:lang w:val="it-IT"/>
        </w:rPr>
      </w:pPr>
      <w:r w:rsidRPr="00E16C4F">
        <w:rPr>
          <w:rFonts w:eastAsia="Times New Roman"/>
          <w:b/>
          <w:sz w:val="20"/>
          <w:szCs w:val="20"/>
          <w:lang w:val="it-IT"/>
        </w:rPr>
        <w:t>15.</w:t>
      </w:r>
      <w:r w:rsidR="000A7F9C" w:rsidRPr="00E16C4F">
        <w:rPr>
          <w:rFonts w:eastAsia="Times New Roman"/>
          <w:b/>
          <w:sz w:val="20"/>
          <w:szCs w:val="20"/>
          <w:lang w:val="it-IT"/>
        </w:rPr>
        <w:t>2</w:t>
      </w:r>
      <w:r w:rsidRPr="00E16C4F">
        <w:rPr>
          <w:rFonts w:eastAsia="Times New Roman"/>
          <w:sz w:val="20"/>
          <w:szCs w:val="20"/>
          <w:lang w:val="it-IT"/>
        </w:rPr>
        <w:t xml:space="preserve"> Contractul nu va fi considerat încetat până când procesul-verbal de recepție finală  nu va fi semnat de comisia de recepție, care confirmă că servicile au fost executate conform contractului. Recepția finală va fi efectuată conform prevederilor legale, după expirarea perioadei de garanție. </w:t>
      </w:r>
    </w:p>
    <w:p w:rsidR="00952EA2" w:rsidRPr="00E16C4F" w:rsidRDefault="00952EA2" w:rsidP="00BD4D6C">
      <w:pPr>
        <w:pStyle w:val="DefaultText"/>
        <w:ind w:firstLine="567"/>
        <w:jc w:val="both"/>
        <w:rPr>
          <w:rFonts w:eastAsia="Times New Roman"/>
          <w:b/>
          <w:i/>
          <w:sz w:val="20"/>
          <w:szCs w:val="20"/>
          <w:lang w:val="it-IT"/>
        </w:rPr>
      </w:pPr>
    </w:p>
    <w:p w:rsidR="00B70023" w:rsidRPr="00E16C4F" w:rsidRDefault="00B70023" w:rsidP="00BD4D6C">
      <w:pPr>
        <w:pStyle w:val="DefaultText"/>
        <w:ind w:firstLine="567"/>
        <w:jc w:val="both"/>
        <w:rPr>
          <w:rFonts w:eastAsia="Times New Roman"/>
          <w:b/>
          <w:sz w:val="20"/>
          <w:szCs w:val="20"/>
          <w:lang w:val="it-IT"/>
        </w:rPr>
      </w:pPr>
      <w:r w:rsidRPr="00E16C4F">
        <w:rPr>
          <w:rFonts w:eastAsia="Times New Roman"/>
          <w:b/>
          <w:sz w:val="20"/>
          <w:szCs w:val="20"/>
          <w:lang w:val="it-IT"/>
        </w:rPr>
        <w:t>1</w:t>
      </w:r>
      <w:r w:rsidR="00E61903" w:rsidRPr="00E16C4F">
        <w:rPr>
          <w:rFonts w:eastAsia="Times New Roman"/>
          <w:b/>
          <w:sz w:val="20"/>
          <w:szCs w:val="20"/>
          <w:lang w:val="it-IT"/>
        </w:rPr>
        <w:t>6</w:t>
      </w:r>
      <w:r w:rsidRPr="00E16C4F">
        <w:rPr>
          <w:rFonts w:eastAsia="Times New Roman"/>
          <w:b/>
          <w:sz w:val="20"/>
          <w:szCs w:val="20"/>
          <w:lang w:val="it-IT"/>
        </w:rPr>
        <w:t>. Începere, finalizare</w:t>
      </w:r>
    </w:p>
    <w:p w:rsidR="00A21FEF" w:rsidRPr="00E16C4F" w:rsidRDefault="00B70023" w:rsidP="00BD4D6C">
      <w:pPr>
        <w:pStyle w:val="DefaultText"/>
        <w:ind w:firstLine="567"/>
        <w:jc w:val="both"/>
        <w:rPr>
          <w:rFonts w:eastAsia="Times New Roman"/>
          <w:sz w:val="20"/>
          <w:szCs w:val="20"/>
          <w:lang w:val="it-IT"/>
        </w:rPr>
      </w:pPr>
      <w:r w:rsidRPr="00E16C4F">
        <w:rPr>
          <w:rFonts w:eastAsia="Times New Roman"/>
          <w:b/>
          <w:bCs/>
          <w:sz w:val="20"/>
          <w:szCs w:val="20"/>
          <w:lang w:val="it-IT"/>
        </w:rPr>
        <w:t>1</w:t>
      </w:r>
      <w:r w:rsidR="00E61903" w:rsidRPr="00E16C4F">
        <w:rPr>
          <w:rFonts w:eastAsia="Times New Roman"/>
          <w:b/>
          <w:bCs/>
          <w:sz w:val="20"/>
          <w:szCs w:val="20"/>
          <w:lang w:val="it-IT"/>
        </w:rPr>
        <w:t>6</w:t>
      </w:r>
      <w:r w:rsidRPr="00E16C4F">
        <w:rPr>
          <w:rFonts w:eastAsia="Times New Roman"/>
          <w:b/>
          <w:bCs/>
          <w:sz w:val="20"/>
          <w:szCs w:val="20"/>
          <w:lang w:val="it-IT"/>
        </w:rPr>
        <w:t xml:space="preserve">.1 </w:t>
      </w:r>
      <w:r w:rsidR="000F4778" w:rsidRPr="00E16C4F">
        <w:rPr>
          <w:rFonts w:eastAsia="Times New Roman"/>
          <w:bCs/>
          <w:sz w:val="20"/>
          <w:szCs w:val="20"/>
          <w:lang w:val="it-IT"/>
        </w:rPr>
        <w:t>Prestator</w:t>
      </w:r>
      <w:r w:rsidRPr="00E16C4F">
        <w:rPr>
          <w:rFonts w:eastAsia="Times New Roman"/>
          <w:sz w:val="20"/>
          <w:szCs w:val="20"/>
          <w:lang w:val="it-IT"/>
        </w:rPr>
        <w:t xml:space="preserve">ul are obligația de a începe </w:t>
      </w:r>
      <w:r w:rsidR="000F4778" w:rsidRPr="00E16C4F">
        <w:rPr>
          <w:rFonts w:eastAsia="Times New Roman"/>
          <w:sz w:val="20"/>
          <w:szCs w:val="20"/>
          <w:lang w:val="it-IT"/>
        </w:rPr>
        <w:t xml:space="preserve">prestarea serviciilor </w:t>
      </w:r>
      <w:r w:rsidRPr="00E16C4F">
        <w:rPr>
          <w:rFonts w:eastAsia="Times New Roman"/>
          <w:sz w:val="20"/>
          <w:szCs w:val="20"/>
          <w:lang w:val="it-IT"/>
        </w:rPr>
        <w:t>după primirea ordinului de începere emis de autoritatea contractantă</w:t>
      </w:r>
      <w:r w:rsidR="00A21FEF" w:rsidRPr="00E16C4F">
        <w:rPr>
          <w:rFonts w:eastAsia="Times New Roman"/>
          <w:sz w:val="20"/>
          <w:szCs w:val="20"/>
          <w:lang w:val="it-IT"/>
        </w:rPr>
        <w:t>.</w:t>
      </w:r>
    </w:p>
    <w:p w:rsidR="00E64E95" w:rsidRPr="00E16C4F" w:rsidRDefault="00B70023" w:rsidP="00BD4D6C">
      <w:pPr>
        <w:pStyle w:val="DefaultText"/>
        <w:ind w:firstLine="567"/>
        <w:jc w:val="both"/>
        <w:rPr>
          <w:rFonts w:eastAsia="Times New Roman"/>
          <w:sz w:val="20"/>
          <w:szCs w:val="20"/>
          <w:lang w:val="pt-BR"/>
        </w:rPr>
      </w:pPr>
      <w:r w:rsidRPr="00E16C4F">
        <w:rPr>
          <w:rFonts w:eastAsia="Times New Roman"/>
          <w:b/>
          <w:bCs/>
          <w:sz w:val="20"/>
          <w:szCs w:val="20"/>
          <w:lang w:val="pt-BR"/>
        </w:rPr>
        <w:t>1</w:t>
      </w:r>
      <w:r w:rsidR="00E61903" w:rsidRPr="00E16C4F">
        <w:rPr>
          <w:rFonts w:eastAsia="Times New Roman"/>
          <w:b/>
          <w:bCs/>
          <w:sz w:val="20"/>
          <w:szCs w:val="20"/>
          <w:lang w:val="pt-BR"/>
        </w:rPr>
        <w:t>6</w:t>
      </w:r>
      <w:r w:rsidRPr="00E16C4F">
        <w:rPr>
          <w:rFonts w:eastAsia="Times New Roman"/>
          <w:b/>
          <w:bCs/>
          <w:sz w:val="20"/>
          <w:szCs w:val="20"/>
          <w:lang w:val="pt-BR"/>
        </w:rPr>
        <w:t>.2</w:t>
      </w:r>
      <w:r w:rsidRPr="00E16C4F">
        <w:rPr>
          <w:rFonts w:eastAsia="Times New Roman"/>
          <w:sz w:val="20"/>
          <w:szCs w:val="20"/>
          <w:lang w:val="pt-BR"/>
        </w:rPr>
        <w:t xml:space="preserve"> </w:t>
      </w:r>
      <w:r w:rsidR="000F4778" w:rsidRPr="00E16C4F">
        <w:rPr>
          <w:rFonts w:eastAsia="Times New Roman"/>
          <w:sz w:val="20"/>
          <w:szCs w:val="20"/>
          <w:lang w:val="pt-BR"/>
        </w:rPr>
        <w:t xml:space="preserve">Serviciile </w:t>
      </w:r>
      <w:r w:rsidRPr="00E16C4F">
        <w:rPr>
          <w:rFonts w:eastAsia="Times New Roman"/>
          <w:sz w:val="20"/>
          <w:szCs w:val="20"/>
          <w:lang w:val="pt-BR"/>
        </w:rPr>
        <w:t>prestate în baza contractului, trebuie finalizate în termenul convenit de părţi, termen care se calculează de la data menționată în ordinul scris emis de achizitor în</w:t>
      </w:r>
      <w:r w:rsidR="00A21FEF" w:rsidRPr="00E16C4F">
        <w:rPr>
          <w:rFonts w:eastAsia="Times New Roman"/>
          <w:sz w:val="20"/>
          <w:szCs w:val="20"/>
          <w:lang w:val="pt-BR"/>
        </w:rPr>
        <w:t xml:space="preserve"> acest sens.</w:t>
      </w:r>
    </w:p>
    <w:p w:rsidR="00A21FEF" w:rsidRPr="00E16C4F" w:rsidRDefault="00A21FEF" w:rsidP="00BD4D6C">
      <w:pPr>
        <w:pStyle w:val="DefaultText"/>
        <w:ind w:firstLine="567"/>
        <w:jc w:val="both"/>
        <w:rPr>
          <w:rFonts w:eastAsia="Times New Roman"/>
          <w:sz w:val="20"/>
          <w:szCs w:val="20"/>
          <w:lang w:val="pt-BR"/>
        </w:rPr>
      </w:pPr>
    </w:p>
    <w:p w:rsidR="00B70023" w:rsidRPr="00E16C4F" w:rsidRDefault="00B70023" w:rsidP="00BD4D6C">
      <w:pPr>
        <w:pStyle w:val="DefaultText"/>
        <w:ind w:firstLine="567"/>
        <w:jc w:val="both"/>
        <w:rPr>
          <w:rFonts w:eastAsia="Times New Roman"/>
          <w:b/>
          <w:i/>
          <w:sz w:val="20"/>
          <w:szCs w:val="20"/>
          <w:lang w:val="fr-FR"/>
        </w:rPr>
      </w:pPr>
      <w:r w:rsidRPr="00E16C4F">
        <w:rPr>
          <w:rFonts w:eastAsia="Times New Roman"/>
          <w:b/>
          <w:i/>
          <w:sz w:val="20"/>
          <w:szCs w:val="20"/>
          <w:lang w:val="fr-FR"/>
        </w:rPr>
        <w:t>1</w:t>
      </w:r>
      <w:r w:rsidR="00E61903" w:rsidRPr="00E16C4F">
        <w:rPr>
          <w:rFonts w:eastAsia="Times New Roman"/>
          <w:b/>
          <w:i/>
          <w:sz w:val="20"/>
          <w:szCs w:val="20"/>
          <w:lang w:val="fr-FR"/>
        </w:rPr>
        <w:t>7</w:t>
      </w:r>
      <w:r w:rsidRPr="00E16C4F">
        <w:rPr>
          <w:rFonts w:eastAsia="Times New Roman"/>
          <w:b/>
          <w:i/>
          <w:sz w:val="20"/>
          <w:szCs w:val="20"/>
          <w:lang w:val="fr-FR"/>
        </w:rPr>
        <w:t xml:space="preserve">. Perioada de garanție acordată </w:t>
      </w:r>
      <w:r w:rsidR="00FD2A81" w:rsidRPr="00E16C4F">
        <w:rPr>
          <w:rFonts w:eastAsia="Times New Roman"/>
          <w:b/>
          <w:i/>
          <w:sz w:val="20"/>
          <w:szCs w:val="20"/>
          <w:lang w:val="fr-FR"/>
        </w:rPr>
        <w:t>serviciilor</w:t>
      </w:r>
    </w:p>
    <w:p w:rsidR="00F72ECF" w:rsidRPr="00E16C4F" w:rsidRDefault="00B70023" w:rsidP="00BD4D6C">
      <w:pPr>
        <w:pStyle w:val="DefaultText"/>
        <w:ind w:firstLine="567"/>
        <w:jc w:val="both"/>
        <w:rPr>
          <w:rFonts w:eastAsia="Times New Roman"/>
          <w:sz w:val="20"/>
          <w:szCs w:val="20"/>
          <w:lang w:val="fr-FR"/>
        </w:rPr>
      </w:pPr>
      <w:r w:rsidRPr="00E16C4F">
        <w:rPr>
          <w:rFonts w:eastAsia="Times New Roman"/>
          <w:b/>
          <w:sz w:val="20"/>
          <w:szCs w:val="20"/>
          <w:lang w:val="fr-FR"/>
        </w:rPr>
        <w:t>1</w:t>
      </w:r>
      <w:r w:rsidR="00E61903" w:rsidRPr="00E16C4F">
        <w:rPr>
          <w:rFonts w:eastAsia="Times New Roman"/>
          <w:b/>
          <w:sz w:val="20"/>
          <w:szCs w:val="20"/>
          <w:lang w:val="fr-FR"/>
        </w:rPr>
        <w:t>7</w:t>
      </w:r>
      <w:r w:rsidR="00FD2A81" w:rsidRPr="00E16C4F">
        <w:rPr>
          <w:rFonts w:eastAsia="Times New Roman"/>
          <w:b/>
          <w:sz w:val="20"/>
          <w:szCs w:val="20"/>
          <w:lang w:val="fr-FR"/>
        </w:rPr>
        <w:t>.1</w:t>
      </w:r>
      <w:r w:rsidRPr="00E16C4F">
        <w:rPr>
          <w:rFonts w:eastAsia="Times New Roman"/>
          <w:sz w:val="20"/>
          <w:szCs w:val="20"/>
          <w:lang w:val="fr-FR"/>
        </w:rPr>
        <w:t xml:space="preserve"> În cazul în care </w:t>
      </w:r>
      <w:r w:rsidR="00AC0F8B" w:rsidRPr="00E16C4F">
        <w:rPr>
          <w:rFonts w:eastAsia="Times New Roman"/>
          <w:sz w:val="20"/>
          <w:szCs w:val="20"/>
          <w:lang w:val="fr-FR"/>
        </w:rPr>
        <w:t>prestator</w:t>
      </w:r>
      <w:r w:rsidRPr="00E16C4F">
        <w:rPr>
          <w:rFonts w:eastAsia="Times New Roman"/>
          <w:sz w:val="20"/>
          <w:szCs w:val="20"/>
          <w:lang w:val="fr-FR"/>
        </w:rPr>
        <w:t xml:space="preserve">ul nu </w:t>
      </w:r>
      <w:r w:rsidR="00AC0F8B" w:rsidRPr="00E16C4F">
        <w:rPr>
          <w:rFonts w:eastAsia="Times New Roman"/>
          <w:sz w:val="20"/>
          <w:szCs w:val="20"/>
          <w:lang w:val="fr-FR"/>
        </w:rPr>
        <w:t xml:space="preserve">prestează serviciile </w:t>
      </w:r>
      <w:r w:rsidR="00952EA2" w:rsidRPr="00E16C4F">
        <w:rPr>
          <w:rFonts w:eastAsia="Times New Roman"/>
          <w:sz w:val="20"/>
          <w:szCs w:val="20"/>
          <w:lang w:val="fr-FR"/>
        </w:rPr>
        <w:t>care constituie obiectul contractului</w:t>
      </w:r>
      <w:r w:rsidRPr="00E16C4F">
        <w:rPr>
          <w:rFonts w:eastAsia="Times New Roman"/>
          <w:sz w:val="20"/>
          <w:szCs w:val="20"/>
          <w:lang w:val="fr-FR"/>
        </w:rPr>
        <w:t xml:space="preserve"> achizitorul este îndreptățit să angajeze și să plătească alte persoane care să le </w:t>
      </w:r>
      <w:r w:rsidR="00AC0F8B" w:rsidRPr="00E16C4F">
        <w:rPr>
          <w:rFonts w:eastAsia="Times New Roman"/>
          <w:sz w:val="20"/>
          <w:szCs w:val="20"/>
          <w:lang w:val="fr-FR"/>
        </w:rPr>
        <w:t>prestez</w:t>
      </w:r>
      <w:r w:rsidRPr="00E16C4F">
        <w:rPr>
          <w:rFonts w:eastAsia="Times New Roman"/>
          <w:sz w:val="20"/>
          <w:szCs w:val="20"/>
          <w:lang w:val="fr-FR"/>
        </w:rPr>
        <w:t xml:space="preserve">e. Cheltuielile aferente acestor </w:t>
      </w:r>
      <w:r w:rsidR="00AC0F8B" w:rsidRPr="00E16C4F">
        <w:rPr>
          <w:rFonts w:eastAsia="Times New Roman"/>
          <w:sz w:val="20"/>
          <w:szCs w:val="20"/>
          <w:lang w:val="fr-FR"/>
        </w:rPr>
        <w:t xml:space="preserve">servicii </w:t>
      </w:r>
      <w:r w:rsidRPr="00E16C4F">
        <w:rPr>
          <w:rFonts w:eastAsia="Times New Roman"/>
          <w:sz w:val="20"/>
          <w:szCs w:val="20"/>
          <w:lang w:val="fr-FR"/>
        </w:rPr>
        <w:t xml:space="preserve">vor fi recuperate de către achizitor de la </w:t>
      </w:r>
      <w:r w:rsidR="00AC0F8B" w:rsidRPr="00E16C4F">
        <w:rPr>
          <w:rFonts w:eastAsia="Times New Roman"/>
          <w:sz w:val="20"/>
          <w:szCs w:val="20"/>
          <w:lang w:val="fr-FR"/>
        </w:rPr>
        <w:t xml:space="preserve">prestator </w:t>
      </w:r>
      <w:r w:rsidRPr="00E16C4F">
        <w:rPr>
          <w:rFonts w:eastAsia="Times New Roman"/>
          <w:sz w:val="20"/>
          <w:szCs w:val="20"/>
          <w:lang w:val="fr-FR"/>
        </w:rPr>
        <w:t>din sumele cuvenite acestuia.</w:t>
      </w:r>
    </w:p>
    <w:p w:rsidR="00952EA2" w:rsidRPr="00E16C4F" w:rsidRDefault="00952EA2" w:rsidP="00BD4D6C">
      <w:pPr>
        <w:pStyle w:val="DefaultText"/>
        <w:ind w:firstLine="567"/>
        <w:jc w:val="both"/>
        <w:rPr>
          <w:rFonts w:eastAsia="Times New Roman"/>
          <w:sz w:val="20"/>
          <w:szCs w:val="20"/>
          <w:lang w:val="fr-FR"/>
        </w:rPr>
      </w:pPr>
    </w:p>
    <w:p w:rsidR="00B70023" w:rsidRPr="00E16C4F" w:rsidRDefault="00B70023" w:rsidP="00BD4D6C">
      <w:pPr>
        <w:pStyle w:val="DefaultText"/>
        <w:ind w:firstLine="567"/>
        <w:jc w:val="both"/>
        <w:rPr>
          <w:rFonts w:eastAsia="Times New Roman"/>
          <w:b/>
          <w:i/>
          <w:sz w:val="20"/>
          <w:szCs w:val="20"/>
          <w:lang w:val="fr-FR"/>
        </w:rPr>
      </w:pPr>
      <w:r w:rsidRPr="00E16C4F">
        <w:rPr>
          <w:rFonts w:eastAsia="Times New Roman"/>
          <w:b/>
          <w:i/>
          <w:sz w:val="20"/>
          <w:szCs w:val="20"/>
          <w:lang w:val="fr-FR"/>
        </w:rPr>
        <w:t>1</w:t>
      </w:r>
      <w:r w:rsidR="00E61903" w:rsidRPr="00E16C4F">
        <w:rPr>
          <w:rFonts w:eastAsia="Times New Roman"/>
          <w:b/>
          <w:i/>
          <w:sz w:val="20"/>
          <w:szCs w:val="20"/>
          <w:lang w:val="fr-FR"/>
        </w:rPr>
        <w:t>8</w:t>
      </w:r>
      <w:r w:rsidRPr="00E16C4F">
        <w:rPr>
          <w:rFonts w:eastAsia="Times New Roman"/>
          <w:b/>
          <w:i/>
          <w:sz w:val="20"/>
          <w:szCs w:val="20"/>
          <w:lang w:val="fr-FR"/>
        </w:rPr>
        <w:t>. Ajustarea preţului contractului</w:t>
      </w:r>
    </w:p>
    <w:p w:rsidR="00AC0F8B" w:rsidRPr="00E16C4F" w:rsidRDefault="00B70023" w:rsidP="00BD4D6C">
      <w:pPr>
        <w:pStyle w:val="DefaultText"/>
        <w:ind w:firstLine="567"/>
        <w:jc w:val="both"/>
        <w:rPr>
          <w:rFonts w:eastAsia="Times New Roman"/>
          <w:b/>
          <w:bCs/>
          <w:sz w:val="20"/>
          <w:szCs w:val="20"/>
        </w:rPr>
      </w:pPr>
      <w:r w:rsidRPr="00E16C4F">
        <w:rPr>
          <w:rFonts w:eastAsia="Times New Roman"/>
          <w:b/>
          <w:bCs/>
          <w:sz w:val="20"/>
          <w:szCs w:val="20"/>
          <w:lang w:val="fr-FR"/>
        </w:rPr>
        <w:t>1</w:t>
      </w:r>
      <w:r w:rsidR="00E61903" w:rsidRPr="00E16C4F">
        <w:rPr>
          <w:rFonts w:eastAsia="Times New Roman"/>
          <w:b/>
          <w:bCs/>
          <w:sz w:val="20"/>
          <w:szCs w:val="20"/>
          <w:lang w:val="fr-FR"/>
        </w:rPr>
        <w:t>8</w:t>
      </w:r>
      <w:r w:rsidRPr="00E16C4F">
        <w:rPr>
          <w:rFonts w:eastAsia="Times New Roman"/>
          <w:b/>
          <w:bCs/>
          <w:sz w:val="20"/>
          <w:szCs w:val="20"/>
          <w:lang w:val="fr-FR"/>
        </w:rPr>
        <w:t>.1</w:t>
      </w:r>
      <w:r w:rsidRPr="00E16C4F">
        <w:rPr>
          <w:rFonts w:eastAsia="Times New Roman"/>
          <w:sz w:val="20"/>
          <w:szCs w:val="20"/>
          <w:lang w:val="fr-FR"/>
        </w:rPr>
        <w:t xml:space="preserve">  </w:t>
      </w:r>
      <w:r w:rsidR="00952EA2" w:rsidRPr="00E16C4F">
        <w:rPr>
          <w:rFonts w:eastAsia="Times New Roman"/>
          <w:bCs/>
          <w:sz w:val="20"/>
          <w:szCs w:val="20"/>
        </w:rPr>
        <w:t xml:space="preserve"> </w:t>
      </w:r>
      <w:r w:rsidRPr="00E16C4F">
        <w:rPr>
          <w:rFonts w:eastAsia="Times New Roman"/>
          <w:bCs/>
          <w:sz w:val="20"/>
          <w:szCs w:val="20"/>
        </w:rPr>
        <w:t>Pretul contractului este ferm pe toat</w:t>
      </w:r>
      <w:r w:rsidR="00161CE2" w:rsidRPr="00E16C4F">
        <w:rPr>
          <w:rFonts w:eastAsia="Times New Roman"/>
          <w:bCs/>
          <w:sz w:val="20"/>
          <w:szCs w:val="20"/>
        </w:rPr>
        <w:t>ă</w:t>
      </w:r>
      <w:r w:rsidRPr="00E16C4F">
        <w:rPr>
          <w:rFonts w:eastAsia="Times New Roman"/>
          <w:bCs/>
          <w:sz w:val="20"/>
          <w:szCs w:val="20"/>
        </w:rPr>
        <w:t xml:space="preserve"> durata contractului </w:t>
      </w:r>
      <w:r w:rsidR="00161CE2" w:rsidRPr="00E16C4F">
        <w:rPr>
          <w:rFonts w:eastAsia="Times New Roman"/>
          <w:bCs/>
          <w:sz w:val="20"/>
          <w:szCs w:val="20"/>
        </w:rPr>
        <w:t>ș</w:t>
      </w:r>
      <w:r w:rsidRPr="00E16C4F">
        <w:rPr>
          <w:rFonts w:eastAsia="Times New Roman"/>
          <w:bCs/>
          <w:sz w:val="20"/>
          <w:szCs w:val="20"/>
        </w:rPr>
        <w:t>i nu se actualizează.</w:t>
      </w:r>
      <w:r w:rsidRPr="00E16C4F">
        <w:rPr>
          <w:rFonts w:eastAsia="Times New Roman"/>
          <w:b/>
          <w:bCs/>
          <w:sz w:val="20"/>
          <w:szCs w:val="20"/>
        </w:rPr>
        <w:t xml:space="preserve"> </w:t>
      </w:r>
    </w:p>
    <w:p w:rsidR="00952EA2" w:rsidRPr="00E16C4F" w:rsidRDefault="00952EA2" w:rsidP="00923886">
      <w:pPr>
        <w:spacing w:after="0" w:line="240" w:lineRule="auto"/>
        <w:rPr>
          <w:rFonts w:ascii="Times New Roman" w:hAnsi="Times New Roman" w:cs="Times New Roman"/>
          <w:color w:val="000000"/>
          <w:sz w:val="20"/>
          <w:szCs w:val="20"/>
          <w:lang w:eastAsia="ro-RO"/>
        </w:rPr>
      </w:pPr>
    </w:p>
    <w:p w:rsidR="00B70023" w:rsidRPr="00E16C4F" w:rsidRDefault="00B70023" w:rsidP="00BD4D6C">
      <w:pPr>
        <w:spacing w:after="0" w:line="240" w:lineRule="auto"/>
        <w:ind w:firstLine="567"/>
        <w:jc w:val="both"/>
        <w:rPr>
          <w:rFonts w:ascii="Times New Roman" w:hAnsi="Times New Roman" w:cs="Times New Roman"/>
          <w:color w:val="000000"/>
          <w:sz w:val="20"/>
          <w:szCs w:val="20"/>
          <w:lang w:eastAsia="ro-RO"/>
        </w:rPr>
      </w:pPr>
      <w:r w:rsidRPr="00E16C4F">
        <w:rPr>
          <w:rFonts w:ascii="Times New Roman" w:hAnsi="Times New Roman" w:cs="Times New Roman"/>
          <w:color w:val="000000"/>
          <w:sz w:val="20"/>
          <w:szCs w:val="20"/>
          <w:lang w:eastAsia="ro-RO"/>
        </w:rPr>
        <w:t xml:space="preserve"> </w:t>
      </w:r>
      <w:r w:rsidR="00923886" w:rsidRPr="00E16C4F">
        <w:rPr>
          <w:rFonts w:ascii="Times New Roman" w:hAnsi="Times New Roman" w:cs="Times New Roman"/>
          <w:b/>
          <w:color w:val="000000"/>
          <w:sz w:val="20"/>
          <w:szCs w:val="20"/>
          <w:lang w:eastAsia="ro-RO"/>
        </w:rPr>
        <w:t>19</w:t>
      </w:r>
      <w:r w:rsidRPr="00E16C4F">
        <w:rPr>
          <w:rFonts w:ascii="Times New Roman" w:hAnsi="Times New Roman" w:cs="Times New Roman"/>
          <w:b/>
          <w:color w:val="000000"/>
          <w:sz w:val="20"/>
          <w:szCs w:val="20"/>
          <w:lang w:eastAsia="ro-RO"/>
        </w:rPr>
        <w:t>. Cesiunea si novatia</w:t>
      </w:r>
    </w:p>
    <w:p w:rsidR="002019BE" w:rsidRPr="00E16C4F" w:rsidRDefault="002019BE" w:rsidP="002019BE">
      <w:pPr>
        <w:spacing w:after="0" w:line="240" w:lineRule="auto"/>
        <w:ind w:firstLine="567"/>
        <w:jc w:val="both"/>
        <w:rPr>
          <w:rFonts w:ascii="Times New Roman" w:hAnsi="Times New Roman" w:cs="Times New Roman"/>
          <w:sz w:val="20"/>
          <w:szCs w:val="20"/>
        </w:rPr>
      </w:pPr>
      <w:r w:rsidRPr="00E16C4F">
        <w:rPr>
          <w:rFonts w:ascii="Times New Roman" w:hAnsi="Times New Roman" w:cs="Times New Roman"/>
          <w:b/>
          <w:sz w:val="20"/>
          <w:szCs w:val="20"/>
        </w:rPr>
        <w:t>19.1</w:t>
      </w:r>
      <w:r w:rsidRPr="00E16C4F">
        <w:rPr>
          <w:rFonts w:ascii="Times New Roman" w:hAnsi="Times New Roman" w:cs="Times New Roman"/>
          <w:sz w:val="20"/>
          <w:szCs w:val="20"/>
        </w:rPr>
        <w:t xml:space="preserve"> Prestatorul are obligaţia de a nu transfera total sau parţial obligaţiile sale, asumate prin prezentul contract. </w:t>
      </w:r>
      <w:r w:rsidRPr="00E16C4F">
        <w:rPr>
          <w:rFonts w:ascii="Times New Roman" w:hAnsi="Times New Roman" w:cs="Times New Roman"/>
          <w:b/>
          <w:sz w:val="20"/>
          <w:szCs w:val="20"/>
        </w:rPr>
        <w:t>19.2</w:t>
      </w:r>
      <w:r w:rsidRPr="00E16C4F">
        <w:rPr>
          <w:rFonts w:ascii="Times New Roman" w:hAnsi="Times New Roman" w:cs="Times New Roman"/>
          <w:sz w:val="20"/>
          <w:szCs w:val="20"/>
        </w:rPr>
        <w:t xml:space="preserve"> Prestatorul poate cesiona doar creanţele născute din prezentul contract, obligaţiile născute rămânând în sarcina părţilor contractante astfel cum au fost stipulate şi asumate iniţial. Cesiunea se poate efectua doar în condiţiile prevăzute de dispoziţiile Codului Civil. </w:t>
      </w:r>
    </w:p>
    <w:p w:rsidR="002019BE" w:rsidRPr="00E16C4F" w:rsidRDefault="002019BE" w:rsidP="002019BE">
      <w:pPr>
        <w:spacing w:after="0" w:line="240" w:lineRule="auto"/>
        <w:ind w:firstLine="567"/>
        <w:jc w:val="both"/>
        <w:rPr>
          <w:rFonts w:ascii="Times New Roman" w:hAnsi="Times New Roman" w:cs="Times New Roman"/>
          <w:sz w:val="20"/>
          <w:szCs w:val="20"/>
        </w:rPr>
      </w:pPr>
      <w:r w:rsidRPr="00E16C4F">
        <w:rPr>
          <w:rFonts w:ascii="Times New Roman" w:hAnsi="Times New Roman" w:cs="Times New Roman"/>
          <w:b/>
          <w:sz w:val="20"/>
          <w:szCs w:val="20"/>
        </w:rPr>
        <w:t>19.3</w:t>
      </w:r>
      <w:r w:rsidRPr="00E16C4F">
        <w:rPr>
          <w:rFonts w:ascii="Times New Roman" w:hAnsi="Times New Roman" w:cs="Times New Roman"/>
          <w:sz w:val="20"/>
          <w:szCs w:val="20"/>
        </w:rPr>
        <w:t xml:space="preserve"> Solicitările de plată către terţi pot fi onorate numai după operarea unei cesiuni în condiţiile Art. 19.2.</w:t>
      </w:r>
    </w:p>
    <w:p w:rsidR="002019BE" w:rsidRPr="00E16C4F" w:rsidRDefault="002019BE" w:rsidP="00BD4D6C">
      <w:pPr>
        <w:pStyle w:val="DefaultText"/>
        <w:ind w:firstLine="567"/>
        <w:jc w:val="both"/>
        <w:rPr>
          <w:rFonts w:eastAsia="Times New Roman"/>
          <w:b/>
          <w:i/>
          <w:sz w:val="20"/>
          <w:szCs w:val="20"/>
          <w:lang w:val="pt-BR"/>
        </w:rPr>
      </w:pPr>
    </w:p>
    <w:p w:rsidR="00B70023" w:rsidRPr="00E16C4F" w:rsidRDefault="003D7061" w:rsidP="00BD4D6C">
      <w:pPr>
        <w:pStyle w:val="DefaultText"/>
        <w:ind w:firstLine="567"/>
        <w:jc w:val="both"/>
        <w:rPr>
          <w:rFonts w:eastAsia="Times New Roman"/>
          <w:b/>
          <w:i/>
          <w:sz w:val="20"/>
          <w:szCs w:val="20"/>
          <w:lang w:val="pt-BR"/>
        </w:rPr>
      </w:pPr>
      <w:r w:rsidRPr="00E16C4F">
        <w:rPr>
          <w:rFonts w:eastAsia="Times New Roman"/>
          <w:b/>
          <w:i/>
          <w:sz w:val="20"/>
          <w:szCs w:val="20"/>
          <w:lang w:val="pt-BR"/>
        </w:rPr>
        <w:t>2</w:t>
      </w:r>
      <w:r w:rsidR="00923886" w:rsidRPr="00E16C4F">
        <w:rPr>
          <w:rFonts w:eastAsia="Times New Roman"/>
          <w:b/>
          <w:i/>
          <w:sz w:val="20"/>
          <w:szCs w:val="20"/>
          <w:lang w:val="pt-BR"/>
        </w:rPr>
        <w:t>0</w:t>
      </w:r>
      <w:r w:rsidR="00B70023" w:rsidRPr="00E16C4F">
        <w:rPr>
          <w:rFonts w:eastAsia="Times New Roman"/>
          <w:b/>
          <w:i/>
          <w:sz w:val="20"/>
          <w:szCs w:val="20"/>
          <w:lang w:val="pt-BR"/>
        </w:rPr>
        <w:t>. Forţa majoră</w:t>
      </w:r>
    </w:p>
    <w:p w:rsidR="00B70023" w:rsidRPr="00E16C4F" w:rsidRDefault="00923886" w:rsidP="00BD4D6C">
      <w:pPr>
        <w:pStyle w:val="DefaultText"/>
        <w:ind w:firstLine="567"/>
        <w:jc w:val="both"/>
        <w:rPr>
          <w:rFonts w:eastAsia="Times New Roman"/>
          <w:sz w:val="20"/>
          <w:szCs w:val="20"/>
          <w:lang w:val="pt-BR"/>
        </w:rPr>
      </w:pPr>
      <w:r w:rsidRPr="00E16C4F">
        <w:rPr>
          <w:rFonts w:eastAsia="Times New Roman"/>
          <w:b/>
          <w:bCs/>
          <w:sz w:val="20"/>
          <w:szCs w:val="20"/>
          <w:lang w:val="pt-BR"/>
        </w:rPr>
        <w:t>20</w:t>
      </w:r>
      <w:r w:rsidR="00B70023" w:rsidRPr="00E16C4F">
        <w:rPr>
          <w:rFonts w:eastAsia="Times New Roman"/>
          <w:b/>
          <w:bCs/>
          <w:sz w:val="20"/>
          <w:szCs w:val="20"/>
          <w:lang w:val="pt-BR"/>
        </w:rPr>
        <w:t>.1</w:t>
      </w:r>
      <w:r w:rsidR="00B70023" w:rsidRPr="00E16C4F">
        <w:rPr>
          <w:rFonts w:eastAsia="Times New Roman"/>
          <w:sz w:val="20"/>
          <w:szCs w:val="20"/>
          <w:lang w:val="pt-BR"/>
        </w:rPr>
        <w:t xml:space="preserve">   Forţa majoră este constatată de o autoritate competentă.</w:t>
      </w:r>
    </w:p>
    <w:p w:rsidR="00B70023" w:rsidRPr="00E16C4F" w:rsidRDefault="00923886" w:rsidP="00BD4D6C">
      <w:pPr>
        <w:pStyle w:val="DefaultText"/>
        <w:ind w:firstLine="567"/>
        <w:jc w:val="both"/>
        <w:rPr>
          <w:rFonts w:eastAsia="Times New Roman"/>
          <w:sz w:val="20"/>
          <w:szCs w:val="20"/>
          <w:lang w:val="pt-BR"/>
        </w:rPr>
      </w:pPr>
      <w:r w:rsidRPr="00E16C4F">
        <w:rPr>
          <w:rFonts w:eastAsia="Times New Roman"/>
          <w:b/>
          <w:bCs/>
          <w:sz w:val="20"/>
          <w:szCs w:val="20"/>
          <w:lang w:val="pt-BR"/>
        </w:rPr>
        <w:t>20</w:t>
      </w:r>
      <w:r w:rsidR="00B70023" w:rsidRPr="00E16C4F">
        <w:rPr>
          <w:rFonts w:eastAsia="Times New Roman"/>
          <w:b/>
          <w:bCs/>
          <w:sz w:val="20"/>
          <w:szCs w:val="20"/>
          <w:lang w:val="pt-BR"/>
        </w:rPr>
        <w:t>.2</w:t>
      </w:r>
      <w:r w:rsidR="00B70023" w:rsidRPr="00E16C4F">
        <w:rPr>
          <w:rFonts w:eastAsia="Times New Roman"/>
          <w:sz w:val="20"/>
          <w:szCs w:val="20"/>
          <w:lang w:val="pt-BR"/>
        </w:rPr>
        <w:t xml:space="preserve">  Forţa majoră exonerează parţile contractante de îndeplinirea obligaţiilor asumate prin prezentul contract, pe toată perioada în care aceasta acţionează.</w:t>
      </w:r>
    </w:p>
    <w:p w:rsidR="00B70023" w:rsidRPr="00E16C4F" w:rsidRDefault="00923886" w:rsidP="00BD4D6C">
      <w:pPr>
        <w:pStyle w:val="DefaultText"/>
        <w:ind w:firstLine="567"/>
        <w:jc w:val="both"/>
        <w:rPr>
          <w:rFonts w:eastAsia="Times New Roman"/>
          <w:sz w:val="20"/>
          <w:szCs w:val="20"/>
          <w:lang w:val="pt-BR"/>
        </w:rPr>
      </w:pPr>
      <w:r w:rsidRPr="00E16C4F">
        <w:rPr>
          <w:rFonts w:eastAsia="Times New Roman"/>
          <w:b/>
          <w:bCs/>
          <w:sz w:val="20"/>
          <w:szCs w:val="20"/>
          <w:lang w:val="pt-BR"/>
        </w:rPr>
        <w:t>20</w:t>
      </w:r>
      <w:r w:rsidR="00B70023" w:rsidRPr="00E16C4F">
        <w:rPr>
          <w:rFonts w:eastAsia="Times New Roman"/>
          <w:b/>
          <w:bCs/>
          <w:sz w:val="20"/>
          <w:szCs w:val="20"/>
          <w:lang w:val="pt-BR"/>
        </w:rPr>
        <w:t>.3</w:t>
      </w:r>
      <w:r w:rsidR="00B70023" w:rsidRPr="00E16C4F">
        <w:rPr>
          <w:rFonts w:eastAsia="Times New Roman"/>
          <w:sz w:val="20"/>
          <w:szCs w:val="20"/>
          <w:lang w:val="pt-BR"/>
        </w:rPr>
        <w:t xml:space="preserve"> Îndeplinirea contractului va fi suspendată în perioada de acţiune a forţei majore, dar fără a prejudicia drepturile ce li se cuveneau părţilor până la apariţia acesteia.</w:t>
      </w:r>
    </w:p>
    <w:p w:rsidR="00B70023" w:rsidRPr="00E16C4F" w:rsidRDefault="00923886" w:rsidP="00BD4D6C">
      <w:pPr>
        <w:pStyle w:val="DefaultText"/>
        <w:ind w:firstLine="567"/>
        <w:jc w:val="both"/>
        <w:rPr>
          <w:rFonts w:eastAsia="Times New Roman"/>
          <w:sz w:val="20"/>
          <w:szCs w:val="20"/>
          <w:lang w:val="pt-BR"/>
        </w:rPr>
      </w:pPr>
      <w:r w:rsidRPr="00E16C4F">
        <w:rPr>
          <w:rFonts w:eastAsia="Times New Roman"/>
          <w:b/>
          <w:bCs/>
          <w:sz w:val="20"/>
          <w:szCs w:val="20"/>
          <w:lang w:val="pt-BR"/>
        </w:rPr>
        <w:t>20</w:t>
      </w:r>
      <w:r w:rsidR="00B70023" w:rsidRPr="00E16C4F">
        <w:rPr>
          <w:rFonts w:eastAsia="Times New Roman"/>
          <w:b/>
          <w:bCs/>
          <w:sz w:val="20"/>
          <w:szCs w:val="20"/>
          <w:lang w:val="pt-BR"/>
        </w:rPr>
        <w:t>.4</w:t>
      </w:r>
      <w:r w:rsidR="00B70023" w:rsidRPr="00E16C4F">
        <w:rPr>
          <w:rFonts w:eastAsia="Times New Roman"/>
          <w:sz w:val="20"/>
          <w:szCs w:val="20"/>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8A3279" w:rsidRPr="00E16C4F" w:rsidRDefault="008A3279" w:rsidP="00BD4D6C">
      <w:pPr>
        <w:spacing w:after="0" w:line="240" w:lineRule="auto"/>
        <w:ind w:firstLine="567"/>
        <w:jc w:val="both"/>
        <w:rPr>
          <w:rFonts w:ascii="Times New Roman" w:hAnsi="Times New Roman" w:cs="Times New Roman"/>
          <w:b/>
          <w:i/>
          <w:sz w:val="20"/>
          <w:szCs w:val="20"/>
          <w:lang w:val="it-IT" w:eastAsia="ro-RO"/>
        </w:rPr>
      </w:pPr>
    </w:p>
    <w:p w:rsidR="00B70023" w:rsidRPr="00E16C4F" w:rsidRDefault="00B70023" w:rsidP="00BD4D6C">
      <w:pPr>
        <w:spacing w:after="0" w:line="240" w:lineRule="auto"/>
        <w:ind w:firstLine="567"/>
        <w:jc w:val="both"/>
        <w:rPr>
          <w:rFonts w:ascii="Times New Roman" w:hAnsi="Times New Roman" w:cs="Times New Roman"/>
          <w:b/>
          <w:i/>
          <w:sz w:val="20"/>
          <w:szCs w:val="20"/>
          <w:lang w:val="it-IT" w:eastAsia="ro-RO"/>
        </w:rPr>
      </w:pPr>
      <w:r w:rsidRPr="00E16C4F">
        <w:rPr>
          <w:rFonts w:ascii="Times New Roman" w:hAnsi="Times New Roman" w:cs="Times New Roman"/>
          <w:b/>
          <w:i/>
          <w:sz w:val="20"/>
          <w:szCs w:val="20"/>
          <w:lang w:val="it-IT" w:eastAsia="ro-RO"/>
        </w:rPr>
        <w:t>2</w:t>
      </w:r>
      <w:r w:rsidR="00923886" w:rsidRPr="00E16C4F">
        <w:rPr>
          <w:rFonts w:ascii="Times New Roman" w:hAnsi="Times New Roman" w:cs="Times New Roman"/>
          <w:b/>
          <w:i/>
          <w:sz w:val="20"/>
          <w:szCs w:val="20"/>
          <w:lang w:val="it-IT" w:eastAsia="ro-RO"/>
        </w:rPr>
        <w:t>1</w:t>
      </w:r>
      <w:r w:rsidRPr="00E16C4F">
        <w:rPr>
          <w:rFonts w:ascii="Times New Roman" w:hAnsi="Times New Roman" w:cs="Times New Roman"/>
          <w:b/>
          <w:i/>
          <w:sz w:val="20"/>
          <w:szCs w:val="20"/>
          <w:lang w:val="it-IT" w:eastAsia="ro-RO"/>
        </w:rPr>
        <w:t>. Clauza anticoruptie</w:t>
      </w:r>
    </w:p>
    <w:p w:rsidR="00B70023" w:rsidRPr="00E16C4F" w:rsidRDefault="00B70023" w:rsidP="00BD4D6C">
      <w:pPr>
        <w:spacing w:after="0" w:line="240" w:lineRule="auto"/>
        <w:ind w:firstLine="567"/>
        <w:jc w:val="both"/>
        <w:rPr>
          <w:rFonts w:ascii="Times New Roman" w:hAnsi="Times New Roman" w:cs="Times New Roman"/>
          <w:sz w:val="20"/>
          <w:szCs w:val="20"/>
          <w:lang w:val="it-IT" w:eastAsia="ro-RO"/>
        </w:rPr>
      </w:pPr>
      <w:r w:rsidRPr="00E16C4F">
        <w:rPr>
          <w:rFonts w:ascii="Times New Roman" w:hAnsi="Times New Roman" w:cs="Times New Roman"/>
          <w:b/>
          <w:i/>
          <w:sz w:val="20"/>
          <w:szCs w:val="20"/>
          <w:lang w:val="it-IT" w:eastAsia="ro-RO"/>
        </w:rPr>
        <w:t>2</w:t>
      </w:r>
      <w:r w:rsidR="00923886" w:rsidRPr="00E16C4F">
        <w:rPr>
          <w:rFonts w:ascii="Times New Roman" w:hAnsi="Times New Roman" w:cs="Times New Roman"/>
          <w:b/>
          <w:i/>
          <w:sz w:val="20"/>
          <w:szCs w:val="20"/>
          <w:lang w:val="it-IT" w:eastAsia="ro-RO"/>
        </w:rPr>
        <w:t>1</w:t>
      </w:r>
      <w:r w:rsidRPr="00E16C4F">
        <w:rPr>
          <w:rFonts w:ascii="Times New Roman" w:hAnsi="Times New Roman" w:cs="Times New Roman"/>
          <w:b/>
          <w:i/>
          <w:sz w:val="20"/>
          <w:szCs w:val="20"/>
          <w:lang w:val="it-IT" w:eastAsia="ro-RO"/>
        </w:rPr>
        <w:t>.1.</w:t>
      </w:r>
      <w:r w:rsidRPr="00E16C4F">
        <w:rPr>
          <w:rFonts w:ascii="Times New Roman" w:hAnsi="Times New Roman" w:cs="Times New Roman"/>
          <w:sz w:val="20"/>
          <w:szCs w:val="20"/>
          <w:lang w:val="it-IT" w:eastAsia="ro-RO"/>
        </w:rPr>
        <w:t xml:space="preserve"> </w:t>
      </w:r>
      <w:r w:rsidR="004543E3" w:rsidRPr="00E16C4F">
        <w:rPr>
          <w:rFonts w:ascii="Times New Roman" w:hAnsi="Times New Roman" w:cs="Times New Roman"/>
          <w:color w:val="000000"/>
          <w:sz w:val="20"/>
          <w:szCs w:val="20"/>
          <w:lang w:eastAsia="ro-RO"/>
        </w:rPr>
        <w:t>Prestatorul</w:t>
      </w:r>
      <w:r w:rsidRPr="00E16C4F">
        <w:rPr>
          <w:rFonts w:ascii="Times New Roman" w:hAnsi="Times New Roman" w:cs="Times New Roman"/>
          <w:sz w:val="20"/>
          <w:szCs w:val="20"/>
          <w:lang w:val="it-IT" w:eastAsia="ro-RO"/>
        </w:rPr>
        <w:t xml:space="preserve"> se oblig</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 xml:space="preserve"> s</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 xml:space="preserve"> ia toate m</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 xml:space="preserve">surile necesare </w:t>
      </w:r>
      <w:r w:rsidR="004543E3" w:rsidRPr="00E16C4F">
        <w:rPr>
          <w:rFonts w:ascii="Times New Roman" w:hAnsi="Times New Roman" w:cs="Times New Roman"/>
          <w:sz w:val="20"/>
          <w:szCs w:val="20"/>
          <w:lang w:val="it-IT" w:eastAsia="ro-RO"/>
        </w:rPr>
        <w:t>ș</w:t>
      </w:r>
      <w:r w:rsidRPr="00E16C4F">
        <w:rPr>
          <w:rFonts w:ascii="Times New Roman" w:hAnsi="Times New Roman" w:cs="Times New Roman"/>
          <w:sz w:val="20"/>
          <w:szCs w:val="20"/>
          <w:lang w:val="it-IT" w:eastAsia="ro-RO"/>
        </w:rPr>
        <w:t>i rezonabile pentru a evita corup</w:t>
      </w:r>
      <w:r w:rsidR="004543E3" w:rsidRPr="00E16C4F">
        <w:rPr>
          <w:rFonts w:ascii="Times New Roman" w:hAnsi="Times New Roman" w:cs="Times New Roman"/>
          <w:sz w:val="20"/>
          <w:szCs w:val="20"/>
          <w:lang w:val="it-IT" w:eastAsia="ro-RO"/>
        </w:rPr>
        <w:t>ț</w:t>
      </w:r>
      <w:r w:rsidRPr="00E16C4F">
        <w:rPr>
          <w:rFonts w:ascii="Times New Roman" w:hAnsi="Times New Roman" w:cs="Times New Roman"/>
          <w:sz w:val="20"/>
          <w:szCs w:val="20"/>
          <w:lang w:val="it-IT" w:eastAsia="ro-RO"/>
        </w:rPr>
        <w:t xml:space="preserve">ia </w:t>
      </w:r>
      <w:r w:rsidR="004543E3" w:rsidRPr="00E16C4F">
        <w:rPr>
          <w:rFonts w:ascii="Times New Roman" w:hAnsi="Times New Roman" w:cs="Times New Roman"/>
          <w:sz w:val="20"/>
          <w:szCs w:val="20"/>
          <w:lang w:val="it-IT" w:eastAsia="ro-RO"/>
        </w:rPr>
        <w:t>ș</w:t>
      </w:r>
      <w:r w:rsidRPr="00E16C4F">
        <w:rPr>
          <w:rFonts w:ascii="Times New Roman" w:hAnsi="Times New Roman" w:cs="Times New Roman"/>
          <w:sz w:val="20"/>
          <w:szCs w:val="20"/>
          <w:lang w:val="it-IT" w:eastAsia="ro-RO"/>
        </w:rPr>
        <w:t xml:space="preserve">i mita. </w:t>
      </w:r>
      <w:r w:rsidR="004543E3" w:rsidRPr="00E16C4F">
        <w:rPr>
          <w:rFonts w:ascii="Times New Roman" w:hAnsi="Times New Roman" w:cs="Times New Roman"/>
          <w:sz w:val="20"/>
          <w:szCs w:val="20"/>
          <w:lang w:val="it-IT" w:eastAsia="ro-RO"/>
        </w:rPr>
        <w:t>Î</w:t>
      </w:r>
      <w:r w:rsidRPr="00E16C4F">
        <w:rPr>
          <w:rFonts w:ascii="Times New Roman" w:hAnsi="Times New Roman" w:cs="Times New Roman"/>
          <w:sz w:val="20"/>
          <w:szCs w:val="20"/>
          <w:lang w:val="it-IT" w:eastAsia="ro-RO"/>
        </w:rPr>
        <w:t>n consecin</w:t>
      </w:r>
      <w:r w:rsidR="004543E3" w:rsidRPr="00E16C4F">
        <w:rPr>
          <w:rFonts w:ascii="Times New Roman" w:hAnsi="Times New Roman" w:cs="Times New Roman"/>
          <w:sz w:val="20"/>
          <w:szCs w:val="20"/>
          <w:lang w:val="it-IT" w:eastAsia="ro-RO"/>
        </w:rPr>
        <w:t>ță</w:t>
      </w:r>
      <w:r w:rsidRPr="00E16C4F">
        <w:rPr>
          <w:rFonts w:ascii="Times New Roman" w:hAnsi="Times New Roman" w:cs="Times New Roman"/>
          <w:sz w:val="20"/>
          <w:szCs w:val="20"/>
          <w:lang w:val="it-IT" w:eastAsia="ro-RO"/>
        </w:rPr>
        <w:t xml:space="preserve">, acesta nu va suferi, promite sau acorda </w:t>
      </w:r>
      <w:r w:rsidR="004543E3" w:rsidRPr="00E16C4F">
        <w:rPr>
          <w:rFonts w:ascii="Times New Roman" w:hAnsi="Times New Roman" w:cs="Times New Roman"/>
          <w:sz w:val="20"/>
          <w:szCs w:val="20"/>
          <w:lang w:val="it-IT" w:eastAsia="ro-RO"/>
        </w:rPr>
        <w:t>ș</w:t>
      </w:r>
      <w:r w:rsidRPr="00E16C4F">
        <w:rPr>
          <w:rFonts w:ascii="Times New Roman" w:hAnsi="Times New Roman" w:cs="Times New Roman"/>
          <w:sz w:val="20"/>
          <w:szCs w:val="20"/>
          <w:lang w:val="it-IT" w:eastAsia="ro-RO"/>
        </w:rPr>
        <w:t>i nu va determina un ter</w:t>
      </w:r>
      <w:r w:rsidR="004543E3" w:rsidRPr="00E16C4F">
        <w:rPr>
          <w:rFonts w:ascii="Times New Roman" w:hAnsi="Times New Roman" w:cs="Times New Roman"/>
          <w:sz w:val="20"/>
          <w:szCs w:val="20"/>
          <w:lang w:val="it-IT" w:eastAsia="ro-RO"/>
        </w:rPr>
        <w:t>ț</w:t>
      </w:r>
      <w:r w:rsidRPr="00E16C4F">
        <w:rPr>
          <w:rFonts w:ascii="Times New Roman" w:hAnsi="Times New Roman" w:cs="Times New Roman"/>
          <w:sz w:val="20"/>
          <w:szCs w:val="20"/>
          <w:lang w:val="it-IT" w:eastAsia="ro-RO"/>
        </w:rPr>
        <w:t xml:space="preserve"> s</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 xml:space="preserve"> ofere, s</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 xml:space="preserve"> promit</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 xml:space="preserve"> sau s</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 xml:space="preserve"> acorde, prin intermediul angaja</w:t>
      </w:r>
      <w:r w:rsidR="004543E3" w:rsidRPr="00E16C4F">
        <w:rPr>
          <w:rFonts w:ascii="Times New Roman" w:hAnsi="Times New Roman" w:cs="Times New Roman"/>
          <w:sz w:val="20"/>
          <w:szCs w:val="20"/>
          <w:lang w:val="it-IT" w:eastAsia="ro-RO"/>
        </w:rPr>
        <w:t>ț</w:t>
      </w:r>
      <w:r w:rsidRPr="00E16C4F">
        <w:rPr>
          <w:rFonts w:ascii="Times New Roman" w:hAnsi="Times New Roman" w:cs="Times New Roman"/>
          <w:sz w:val="20"/>
          <w:szCs w:val="20"/>
          <w:lang w:val="it-IT" w:eastAsia="ro-RO"/>
        </w:rPr>
        <w:t>ilor, membrilor din conducerea acestora sau ter</w:t>
      </w:r>
      <w:r w:rsidR="004543E3" w:rsidRPr="00E16C4F">
        <w:rPr>
          <w:rFonts w:ascii="Times New Roman" w:hAnsi="Times New Roman" w:cs="Times New Roman"/>
          <w:sz w:val="20"/>
          <w:szCs w:val="20"/>
          <w:lang w:val="it-IT" w:eastAsia="ro-RO"/>
        </w:rPr>
        <w:t>ț</w:t>
      </w:r>
      <w:r w:rsidRPr="00E16C4F">
        <w:rPr>
          <w:rFonts w:ascii="Times New Roman" w:hAnsi="Times New Roman" w:cs="Times New Roman"/>
          <w:sz w:val="20"/>
          <w:szCs w:val="20"/>
          <w:lang w:val="it-IT" w:eastAsia="ro-RO"/>
        </w:rPr>
        <w:t>ilor, beneficii  sau alte avantaje (respectiv numerar, cadouri de valoare sau invita</w:t>
      </w:r>
      <w:r w:rsidR="004543E3" w:rsidRPr="00E16C4F">
        <w:rPr>
          <w:rFonts w:ascii="Times New Roman" w:hAnsi="Times New Roman" w:cs="Times New Roman"/>
          <w:sz w:val="20"/>
          <w:szCs w:val="20"/>
          <w:lang w:val="it-IT" w:eastAsia="ro-RO"/>
        </w:rPr>
        <w:t>ț</w:t>
      </w:r>
      <w:r w:rsidRPr="00E16C4F">
        <w:rPr>
          <w:rFonts w:ascii="Times New Roman" w:hAnsi="Times New Roman" w:cs="Times New Roman"/>
          <w:sz w:val="20"/>
          <w:szCs w:val="20"/>
          <w:lang w:val="it-IT" w:eastAsia="ro-RO"/>
        </w:rPr>
        <w:t xml:space="preserve">ii care nu au </w:t>
      </w:r>
      <w:r w:rsidR="004543E3" w:rsidRPr="00E16C4F">
        <w:rPr>
          <w:rFonts w:ascii="Times New Roman" w:hAnsi="Times New Roman" w:cs="Times New Roman"/>
          <w:sz w:val="20"/>
          <w:szCs w:val="20"/>
          <w:lang w:val="it-IT" w:eastAsia="ro-RO"/>
        </w:rPr>
        <w:t>î</w:t>
      </w:r>
      <w:r w:rsidRPr="00E16C4F">
        <w:rPr>
          <w:rFonts w:ascii="Times New Roman" w:hAnsi="Times New Roman" w:cs="Times New Roman"/>
          <w:sz w:val="20"/>
          <w:szCs w:val="20"/>
          <w:lang w:val="it-IT" w:eastAsia="ro-RO"/>
        </w:rPr>
        <w:t>n principal scopuri profesionale, cum ar fi evenimente sportive, concerte, evenimente culturale, vacan</w:t>
      </w:r>
      <w:r w:rsidR="004543E3" w:rsidRPr="00E16C4F">
        <w:rPr>
          <w:rFonts w:ascii="Times New Roman" w:hAnsi="Times New Roman" w:cs="Times New Roman"/>
          <w:sz w:val="20"/>
          <w:szCs w:val="20"/>
          <w:lang w:val="it-IT" w:eastAsia="ro-RO"/>
        </w:rPr>
        <w:t>ț</w:t>
      </w:r>
      <w:r w:rsidRPr="00E16C4F">
        <w:rPr>
          <w:rFonts w:ascii="Times New Roman" w:hAnsi="Times New Roman" w:cs="Times New Roman"/>
          <w:sz w:val="20"/>
          <w:szCs w:val="20"/>
          <w:lang w:val="it-IT" w:eastAsia="ro-RO"/>
        </w:rPr>
        <w:t xml:space="preserve">e </w:t>
      </w:r>
      <w:r w:rsidR="004543E3" w:rsidRPr="00E16C4F">
        <w:rPr>
          <w:rFonts w:ascii="Times New Roman" w:hAnsi="Times New Roman" w:cs="Times New Roman"/>
          <w:sz w:val="20"/>
          <w:szCs w:val="20"/>
          <w:lang w:val="it-IT" w:eastAsia="ro-RO"/>
        </w:rPr>
        <w:t>ș</w:t>
      </w:r>
      <w:r w:rsidRPr="00E16C4F">
        <w:rPr>
          <w:rFonts w:ascii="Times New Roman" w:hAnsi="Times New Roman" w:cs="Times New Roman"/>
          <w:sz w:val="20"/>
          <w:szCs w:val="20"/>
          <w:lang w:val="it-IT" w:eastAsia="ro-RO"/>
        </w:rPr>
        <w:t>i alte asemenea) angaja</w:t>
      </w:r>
      <w:r w:rsidR="004543E3" w:rsidRPr="00E16C4F">
        <w:rPr>
          <w:rFonts w:ascii="Times New Roman" w:hAnsi="Times New Roman" w:cs="Times New Roman"/>
          <w:sz w:val="20"/>
          <w:szCs w:val="20"/>
          <w:lang w:val="it-IT" w:eastAsia="ro-RO"/>
        </w:rPr>
        <w:t>ț</w:t>
      </w:r>
      <w:r w:rsidRPr="00E16C4F">
        <w:rPr>
          <w:rFonts w:ascii="Times New Roman" w:hAnsi="Times New Roman" w:cs="Times New Roman"/>
          <w:sz w:val="20"/>
          <w:szCs w:val="20"/>
          <w:lang w:val="it-IT" w:eastAsia="ro-RO"/>
        </w:rPr>
        <w:t xml:space="preserve">ilor sau membrilor din conducerea achizitorului, inclusiv rudelor acestora </w:t>
      </w:r>
      <w:r w:rsidR="004543E3" w:rsidRPr="00E16C4F">
        <w:rPr>
          <w:rFonts w:ascii="Times New Roman" w:hAnsi="Times New Roman" w:cs="Times New Roman"/>
          <w:sz w:val="20"/>
          <w:szCs w:val="20"/>
          <w:lang w:val="it-IT" w:eastAsia="ro-RO"/>
        </w:rPr>
        <w:t>ș</w:t>
      </w:r>
      <w:r w:rsidRPr="00E16C4F">
        <w:rPr>
          <w:rFonts w:ascii="Times New Roman" w:hAnsi="Times New Roman" w:cs="Times New Roman"/>
          <w:sz w:val="20"/>
          <w:szCs w:val="20"/>
          <w:lang w:val="it-IT" w:eastAsia="ro-RO"/>
        </w:rPr>
        <w:t>i altor persoane aflate</w:t>
      </w:r>
      <w:r w:rsidR="004543E3" w:rsidRPr="00E16C4F">
        <w:rPr>
          <w:rFonts w:ascii="Times New Roman" w:hAnsi="Times New Roman" w:cs="Times New Roman"/>
          <w:sz w:val="20"/>
          <w:szCs w:val="20"/>
          <w:lang w:val="it-IT" w:eastAsia="ro-RO"/>
        </w:rPr>
        <w:t xml:space="preserve"> î</w:t>
      </w:r>
      <w:r w:rsidRPr="00E16C4F">
        <w:rPr>
          <w:rFonts w:ascii="Times New Roman" w:hAnsi="Times New Roman" w:cs="Times New Roman"/>
          <w:sz w:val="20"/>
          <w:szCs w:val="20"/>
          <w:lang w:val="it-IT" w:eastAsia="ro-RO"/>
        </w:rPr>
        <w:t>n rela</w:t>
      </w:r>
      <w:r w:rsidR="004543E3" w:rsidRPr="00E16C4F">
        <w:rPr>
          <w:rFonts w:ascii="Times New Roman" w:hAnsi="Times New Roman" w:cs="Times New Roman"/>
          <w:sz w:val="20"/>
          <w:szCs w:val="20"/>
          <w:lang w:val="it-IT" w:eastAsia="ro-RO"/>
        </w:rPr>
        <w:t>ț</w:t>
      </w:r>
      <w:r w:rsidRPr="00E16C4F">
        <w:rPr>
          <w:rFonts w:ascii="Times New Roman" w:hAnsi="Times New Roman" w:cs="Times New Roman"/>
          <w:sz w:val="20"/>
          <w:szCs w:val="20"/>
          <w:lang w:val="it-IT" w:eastAsia="ro-RO"/>
        </w:rPr>
        <w:t>ii str</w:t>
      </w:r>
      <w:r w:rsidR="004543E3" w:rsidRPr="00E16C4F">
        <w:rPr>
          <w:rFonts w:ascii="Times New Roman" w:hAnsi="Times New Roman" w:cs="Times New Roman"/>
          <w:sz w:val="20"/>
          <w:szCs w:val="20"/>
          <w:lang w:val="it-IT" w:eastAsia="ro-RO"/>
        </w:rPr>
        <w:t>â</w:t>
      </w:r>
      <w:r w:rsidRPr="00E16C4F">
        <w:rPr>
          <w:rFonts w:ascii="Times New Roman" w:hAnsi="Times New Roman" w:cs="Times New Roman"/>
          <w:sz w:val="20"/>
          <w:szCs w:val="20"/>
          <w:lang w:val="it-IT" w:eastAsia="ro-RO"/>
        </w:rPr>
        <w:t>nse similar acestora.</w:t>
      </w:r>
    </w:p>
    <w:p w:rsidR="00623371" w:rsidRPr="00E16C4F" w:rsidRDefault="00B70023" w:rsidP="00BD4D6C">
      <w:pPr>
        <w:spacing w:after="0" w:line="240" w:lineRule="auto"/>
        <w:ind w:firstLine="567"/>
        <w:jc w:val="both"/>
        <w:rPr>
          <w:rFonts w:ascii="Times New Roman" w:hAnsi="Times New Roman" w:cs="Times New Roman"/>
          <w:sz w:val="20"/>
          <w:szCs w:val="20"/>
          <w:lang w:val="it-IT" w:eastAsia="ro-RO"/>
        </w:rPr>
      </w:pPr>
      <w:r w:rsidRPr="00E16C4F">
        <w:rPr>
          <w:rFonts w:ascii="Times New Roman" w:hAnsi="Times New Roman" w:cs="Times New Roman"/>
          <w:b/>
          <w:i/>
          <w:sz w:val="20"/>
          <w:szCs w:val="20"/>
          <w:lang w:val="it-IT" w:eastAsia="ro-RO"/>
        </w:rPr>
        <w:t>2</w:t>
      </w:r>
      <w:r w:rsidR="00923886" w:rsidRPr="00E16C4F">
        <w:rPr>
          <w:rFonts w:ascii="Times New Roman" w:hAnsi="Times New Roman" w:cs="Times New Roman"/>
          <w:b/>
          <w:i/>
          <w:sz w:val="20"/>
          <w:szCs w:val="20"/>
          <w:lang w:val="it-IT" w:eastAsia="ro-RO"/>
        </w:rPr>
        <w:t>1</w:t>
      </w:r>
      <w:r w:rsidRPr="00E16C4F">
        <w:rPr>
          <w:rFonts w:ascii="Times New Roman" w:hAnsi="Times New Roman" w:cs="Times New Roman"/>
          <w:b/>
          <w:i/>
          <w:sz w:val="20"/>
          <w:szCs w:val="20"/>
          <w:lang w:val="it-IT" w:eastAsia="ro-RO"/>
        </w:rPr>
        <w:t>.2.</w:t>
      </w:r>
      <w:r w:rsidRPr="00E16C4F">
        <w:rPr>
          <w:rFonts w:ascii="Times New Roman" w:hAnsi="Times New Roman" w:cs="Times New Roman"/>
          <w:sz w:val="20"/>
          <w:szCs w:val="20"/>
          <w:lang w:val="it-IT" w:eastAsia="ro-RO"/>
        </w:rPr>
        <w:t xml:space="preserve"> </w:t>
      </w:r>
      <w:r w:rsidR="004543E3" w:rsidRPr="00E16C4F">
        <w:rPr>
          <w:rFonts w:ascii="Times New Roman" w:hAnsi="Times New Roman" w:cs="Times New Roman"/>
          <w:sz w:val="20"/>
          <w:szCs w:val="20"/>
          <w:lang w:val="it-IT" w:eastAsia="ro-RO"/>
        </w:rPr>
        <w:t>Î</w:t>
      </w:r>
      <w:r w:rsidRPr="00E16C4F">
        <w:rPr>
          <w:rFonts w:ascii="Times New Roman" w:hAnsi="Times New Roman" w:cs="Times New Roman"/>
          <w:sz w:val="20"/>
          <w:szCs w:val="20"/>
          <w:lang w:val="it-IT" w:eastAsia="ro-RO"/>
        </w:rPr>
        <w:t xml:space="preserve">n cazul unei </w:t>
      </w:r>
      <w:r w:rsidR="004543E3" w:rsidRPr="00E16C4F">
        <w:rPr>
          <w:rFonts w:ascii="Times New Roman" w:hAnsi="Times New Roman" w:cs="Times New Roman"/>
          <w:sz w:val="20"/>
          <w:szCs w:val="20"/>
          <w:lang w:val="it-IT" w:eastAsia="ro-RO"/>
        </w:rPr>
        <w:t>î</w:t>
      </w:r>
      <w:r w:rsidRPr="00E16C4F">
        <w:rPr>
          <w:rFonts w:ascii="Times New Roman" w:hAnsi="Times New Roman" w:cs="Times New Roman"/>
          <w:sz w:val="20"/>
          <w:szCs w:val="20"/>
          <w:lang w:val="it-IT" w:eastAsia="ro-RO"/>
        </w:rPr>
        <w:t>nc</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lc</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ri grave a prezentei clauze, achizitorul are dreptul s</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 xml:space="preserve"> rezilieze unilateral, instantaneu, contractul existent f</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r</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 xml:space="preserve"> preaviz </w:t>
      </w:r>
      <w:r w:rsidR="004543E3" w:rsidRPr="00E16C4F">
        <w:rPr>
          <w:rFonts w:ascii="Times New Roman" w:hAnsi="Times New Roman" w:cs="Times New Roman"/>
          <w:sz w:val="20"/>
          <w:szCs w:val="20"/>
          <w:lang w:val="it-IT" w:eastAsia="ro-RO"/>
        </w:rPr>
        <w:t>ș</w:t>
      </w:r>
      <w:r w:rsidRPr="00E16C4F">
        <w:rPr>
          <w:rFonts w:ascii="Times New Roman" w:hAnsi="Times New Roman" w:cs="Times New Roman"/>
          <w:sz w:val="20"/>
          <w:szCs w:val="20"/>
          <w:lang w:val="it-IT" w:eastAsia="ro-RO"/>
        </w:rPr>
        <w:t>i f</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r</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 xml:space="preserve"> interven</w:t>
      </w:r>
      <w:r w:rsidR="004543E3" w:rsidRPr="00E16C4F">
        <w:rPr>
          <w:rFonts w:ascii="Times New Roman" w:hAnsi="Times New Roman" w:cs="Times New Roman"/>
          <w:sz w:val="20"/>
          <w:szCs w:val="20"/>
          <w:lang w:val="it-IT" w:eastAsia="ro-RO"/>
        </w:rPr>
        <w:t>ț</w:t>
      </w:r>
      <w:r w:rsidRPr="00E16C4F">
        <w:rPr>
          <w:rFonts w:ascii="Times New Roman" w:hAnsi="Times New Roman" w:cs="Times New Roman"/>
          <w:sz w:val="20"/>
          <w:szCs w:val="20"/>
          <w:lang w:val="it-IT" w:eastAsia="ro-RO"/>
        </w:rPr>
        <w:t>ia instan</w:t>
      </w:r>
      <w:r w:rsidR="004543E3" w:rsidRPr="00E16C4F">
        <w:rPr>
          <w:rFonts w:ascii="Times New Roman" w:hAnsi="Times New Roman" w:cs="Times New Roman"/>
          <w:sz w:val="20"/>
          <w:szCs w:val="20"/>
          <w:lang w:val="it-IT" w:eastAsia="ro-RO"/>
        </w:rPr>
        <w:t>ț</w:t>
      </w:r>
      <w:r w:rsidRPr="00E16C4F">
        <w:rPr>
          <w:rFonts w:ascii="Times New Roman" w:hAnsi="Times New Roman" w:cs="Times New Roman"/>
          <w:sz w:val="20"/>
          <w:szCs w:val="20"/>
          <w:lang w:val="it-IT" w:eastAsia="ro-RO"/>
        </w:rPr>
        <w:t>elor judec</w:t>
      </w:r>
      <w:r w:rsidR="004543E3" w:rsidRPr="00E16C4F">
        <w:rPr>
          <w:rFonts w:ascii="Times New Roman" w:hAnsi="Times New Roman" w:cs="Times New Roman"/>
          <w:sz w:val="20"/>
          <w:szCs w:val="20"/>
          <w:lang w:val="it-IT" w:eastAsia="ro-RO"/>
        </w:rPr>
        <w:t>ă</w:t>
      </w:r>
      <w:r w:rsidRPr="00E16C4F">
        <w:rPr>
          <w:rFonts w:ascii="Times New Roman" w:hAnsi="Times New Roman" w:cs="Times New Roman"/>
          <w:sz w:val="20"/>
          <w:szCs w:val="20"/>
          <w:lang w:val="it-IT" w:eastAsia="ro-RO"/>
        </w:rPr>
        <w:t>toresti, respectiv are dreptul de a sesiza organele competente potrivit legii.</w:t>
      </w:r>
    </w:p>
    <w:p w:rsidR="001421F4" w:rsidRPr="00E16C4F" w:rsidRDefault="001421F4" w:rsidP="00BD4D6C">
      <w:pPr>
        <w:pStyle w:val="DefaultText"/>
        <w:ind w:firstLine="567"/>
        <w:jc w:val="both"/>
        <w:rPr>
          <w:rFonts w:eastAsia="Times New Roman"/>
          <w:b/>
          <w:i/>
          <w:sz w:val="20"/>
          <w:szCs w:val="20"/>
          <w:lang w:val="it-IT"/>
        </w:rPr>
      </w:pPr>
    </w:p>
    <w:p w:rsidR="00B70023" w:rsidRPr="00E16C4F" w:rsidRDefault="00B70023" w:rsidP="00BD4D6C">
      <w:pPr>
        <w:pStyle w:val="DefaultText"/>
        <w:ind w:firstLine="567"/>
        <w:jc w:val="both"/>
        <w:rPr>
          <w:rFonts w:eastAsia="Times New Roman"/>
          <w:b/>
          <w:i/>
          <w:sz w:val="20"/>
          <w:szCs w:val="20"/>
          <w:lang w:val="it-IT"/>
        </w:rPr>
      </w:pPr>
      <w:r w:rsidRPr="00E16C4F">
        <w:rPr>
          <w:rFonts w:eastAsia="Times New Roman"/>
          <w:b/>
          <w:i/>
          <w:sz w:val="20"/>
          <w:szCs w:val="20"/>
          <w:lang w:val="it-IT"/>
        </w:rPr>
        <w:t>2</w:t>
      </w:r>
      <w:r w:rsidR="00923886" w:rsidRPr="00E16C4F">
        <w:rPr>
          <w:rFonts w:eastAsia="Times New Roman"/>
          <w:b/>
          <w:i/>
          <w:sz w:val="20"/>
          <w:szCs w:val="20"/>
          <w:lang w:val="it-IT"/>
        </w:rPr>
        <w:t>2</w:t>
      </w:r>
      <w:r w:rsidRPr="00E16C4F">
        <w:rPr>
          <w:rFonts w:eastAsia="Times New Roman"/>
          <w:b/>
          <w:i/>
          <w:sz w:val="20"/>
          <w:szCs w:val="20"/>
          <w:lang w:val="it-IT"/>
        </w:rPr>
        <w:t>. Soluţionarea litigiilor</w:t>
      </w:r>
    </w:p>
    <w:p w:rsidR="00B70023" w:rsidRPr="00E16C4F" w:rsidRDefault="00B70023" w:rsidP="00BD4D6C">
      <w:pPr>
        <w:pStyle w:val="DefaultText"/>
        <w:ind w:firstLine="567"/>
        <w:jc w:val="both"/>
        <w:rPr>
          <w:rFonts w:eastAsia="Times New Roman"/>
          <w:sz w:val="20"/>
          <w:szCs w:val="20"/>
          <w:lang w:val="it-IT"/>
        </w:rPr>
      </w:pPr>
      <w:r w:rsidRPr="00E16C4F">
        <w:rPr>
          <w:rFonts w:eastAsia="Times New Roman"/>
          <w:b/>
          <w:bCs/>
          <w:sz w:val="20"/>
          <w:szCs w:val="20"/>
          <w:lang w:val="it-IT"/>
        </w:rPr>
        <w:t>2</w:t>
      </w:r>
      <w:r w:rsidR="00923886" w:rsidRPr="00E16C4F">
        <w:rPr>
          <w:rFonts w:eastAsia="Times New Roman"/>
          <w:b/>
          <w:bCs/>
          <w:sz w:val="20"/>
          <w:szCs w:val="20"/>
          <w:lang w:val="it-IT"/>
        </w:rPr>
        <w:t>2</w:t>
      </w:r>
      <w:r w:rsidRPr="00E16C4F">
        <w:rPr>
          <w:rFonts w:eastAsia="Times New Roman"/>
          <w:b/>
          <w:bCs/>
          <w:sz w:val="20"/>
          <w:szCs w:val="20"/>
          <w:lang w:val="it-IT"/>
        </w:rPr>
        <w:t>.1</w:t>
      </w:r>
      <w:r w:rsidRPr="00E16C4F">
        <w:rPr>
          <w:rFonts w:eastAsia="Times New Roman"/>
          <w:sz w:val="20"/>
          <w:szCs w:val="20"/>
          <w:lang w:val="it-IT"/>
        </w:rPr>
        <w:t xml:space="preserve">  Achizitorul şi </w:t>
      </w:r>
      <w:r w:rsidR="009750AE" w:rsidRPr="00E16C4F">
        <w:rPr>
          <w:rFonts w:eastAsia="Times New Roman"/>
          <w:sz w:val="20"/>
          <w:szCs w:val="20"/>
          <w:lang w:val="it-IT"/>
        </w:rPr>
        <w:t>p</w:t>
      </w:r>
      <w:r w:rsidR="009750AE" w:rsidRPr="00E16C4F">
        <w:rPr>
          <w:color w:val="000000"/>
          <w:sz w:val="20"/>
          <w:szCs w:val="20"/>
        </w:rPr>
        <w:t>restatorul</w:t>
      </w:r>
      <w:r w:rsidRPr="00E16C4F">
        <w:rPr>
          <w:rFonts w:eastAsia="Times New Roman"/>
          <w:sz w:val="20"/>
          <w:szCs w:val="20"/>
          <w:lang w:val="it-IT"/>
        </w:rPr>
        <w:t xml:space="preserve"> vor depune toate eforturile pentru a rezolva pe cale amiabilă, prin tratative directe, orice neînţelegere sau dispută care se poate ivi între ei în cadrul sau în legătură cu îndeplinirea contractului.</w:t>
      </w:r>
    </w:p>
    <w:p w:rsidR="00B70023" w:rsidRPr="00E16C4F" w:rsidRDefault="00B70023" w:rsidP="00BD4D6C">
      <w:pPr>
        <w:pStyle w:val="DefaultText"/>
        <w:ind w:firstLine="567"/>
        <w:jc w:val="both"/>
        <w:rPr>
          <w:rFonts w:eastAsia="Times New Roman"/>
          <w:sz w:val="20"/>
          <w:szCs w:val="20"/>
          <w:lang w:val="it-IT"/>
        </w:rPr>
      </w:pPr>
      <w:r w:rsidRPr="00E16C4F">
        <w:rPr>
          <w:rFonts w:eastAsia="Times New Roman"/>
          <w:b/>
          <w:bCs/>
          <w:sz w:val="20"/>
          <w:szCs w:val="20"/>
          <w:lang w:val="it-IT"/>
        </w:rPr>
        <w:t>2</w:t>
      </w:r>
      <w:r w:rsidR="00923886" w:rsidRPr="00E16C4F">
        <w:rPr>
          <w:rFonts w:eastAsia="Times New Roman"/>
          <w:b/>
          <w:bCs/>
          <w:sz w:val="20"/>
          <w:szCs w:val="20"/>
          <w:lang w:val="it-IT"/>
        </w:rPr>
        <w:t>2</w:t>
      </w:r>
      <w:r w:rsidRPr="00E16C4F">
        <w:rPr>
          <w:rFonts w:eastAsia="Times New Roman"/>
          <w:b/>
          <w:bCs/>
          <w:sz w:val="20"/>
          <w:szCs w:val="20"/>
          <w:lang w:val="it-IT"/>
        </w:rPr>
        <w:t xml:space="preserve">.2 </w:t>
      </w:r>
      <w:r w:rsidRPr="00E16C4F">
        <w:rPr>
          <w:rFonts w:eastAsia="Times New Roman"/>
          <w:sz w:val="20"/>
          <w:szCs w:val="20"/>
          <w:lang w:val="it-IT"/>
        </w:rPr>
        <w:t xml:space="preserve"> Dacă, după 15 zile de la începerea acestor tratative, părțile nu reuşesc să rezolve în mod amiabil o divergenţă contractuală, fiecare poate solicita ca disputa să se soluţioneze  de către instanţele judecătoreşti din România în a căror rază teritorială se află</w:t>
      </w:r>
      <w:r w:rsidRPr="00E16C4F">
        <w:rPr>
          <w:rFonts w:eastAsia="Times New Roman"/>
          <w:i/>
          <w:sz w:val="20"/>
          <w:szCs w:val="20"/>
          <w:lang w:val="it-IT"/>
        </w:rPr>
        <w:t xml:space="preserve"> </w:t>
      </w:r>
      <w:r w:rsidRPr="00E16C4F">
        <w:rPr>
          <w:rFonts w:eastAsia="Times New Roman"/>
          <w:sz w:val="20"/>
          <w:szCs w:val="20"/>
          <w:lang w:val="it-IT"/>
        </w:rPr>
        <w:t>sediul achizitorului, conform prevederilor Legii nr.554/2004 privind Contenciosul Administrativ.</w:t>
      </w:r>
    </w:p>
    <w:p w:rsidR="00435DAA" w:rsidRPr="00E16C4F" w:rsidRDefault="00435DAA" w:rsidP="003F4C56">
      <w:pPr>
        <w:pStyle w:val="DefaultText"/>
        <w:jc w:val="both"/>
        <w:rPr>
          <w:rFonts w:eastAsia="Times New Roman"/>
          <w:b/>
          <w:i/>
          <w:sz w:val="20"/>
          <w:szCs w:val="20"/>
          <w:lang w:val="it-IT"/>
        </w:rPr>
      </w:pPr>
    </w:p>
    <w:p w:rsidR="00435DAA" w:rsidRPr="00E16C4F" w:rsidRDefault="00435DAA" w:rsidP="00BD4D6C">
      <w:pPr>
        <w:pStyle w:val="DefaultText"/>
        <w:ind w:firstLine="567"/>
        <w:jc w:val="both"/>
        <w:rPr>
          <w:rFonts w:eastAsia="Times New Roman"/>
          <w:b/>
          <w:i/>
          <w:sz w:val="20"/>
          <w:szCs w:val="20"/>
          <w:lang w:val="it-IT"/>
        </w:rPr>
      </w:pPr>
    </w:p>
    <w:p w:rsidR="00E10528" w:rsidRDefault="00E10528" w:rsidP="00BD4D6C">
      <w:pPr>
        <w:pStyle w:val="DefaultText"/>
        <w:ind w:firstLine="567"/>
        <w:jc w:val="both"/>
        <w:rPr>
          <w:rFonts w:eastAsia="Times New Roman"/>
          <w:b/>
          <w:i/>
          <w:sz w:val="20"/>
          <w:szCs w:val="20"/>
          <w:lang w:val="pt-BR"/>
        </w:rPr>
      </w:pPr>
    </w:p>
    <w:p w:rsidR="00B70023" w:rsidRPr="00E16C4F" w:rsidRDefault="00B70023" w:rsidP="00BD4D6C">
      <w:pPr>
        <w:pStyle w:val="DefaultText"/>
        <w:ind w:firstLine="567"/>
        <w:jc w:val="both"/>
        <w:rPr>
          <w:rFonts w:eastAsia="Times New Roman"/>
          <w:b/>
          <w:i/>
          <w:sz w:val="20"/>
          <w:szCs w:val="20"/>
          <w:lang w:val="pt-BR"/>
        </w:rPr>
      </w:pPr>
      <w:r w:rsidRPr="00E16C4F">
        <w:rPr>
          <w:rFonts w:eastAsia="Times New Roman"/>
          <w:b/>
          <w:i/>
          <w:sz w:val="20"/>
          <w:szCs w:val="20"/>
          <w:lang w:val="pt-BR"/>
        </w:rPr>
        <w:t>2</w:t>
      </w:r>
      <w:r w:rsidR="00923886" w:rsidRPr="00E16C4F">
        <w:rPr>
          <w:rFonts w:eastAsia="Times New Roman"/>
          <w:b/>
          <w:i/>
          <w:sz w:val="20"/>
          <w:szCs w:val="20"/>
          <w:lang w:val="pt-BR"/>
        </w:rPr>
        <w:t>3</w:t>
      </w:r>
      <w:r w:rsidRPr="00E16C4F">
        <w:rPr>
          <w:rFonts w:eastAsia="Times New Roman"/>
          <w:b/>
          <w:i/>
          <w:sz w:val="20"/>
          <w:szCs w:val="20"/>
          <w:lang w:val="pt-BR"/>
        </w:rPr>
        <w:t>. Limba care guvernează contractul</w:t>
      </w:r>
    </w:p>
    <w:p w:rsidR="00B70023" w:rsidRPr="00E16C4F" w:rsidRDefault="00B70023" w:rsidP="00BD4D6C">
      <w:pPr>
        <w:pStyle w:val="DefaultText"/>
        <w:ind w:firstLine="567"/>
        <w:jc w:val="both"/>
        <w:rPr>
          <w:rFonts w:eastAsia="Times New Roman"/>
          <w:b/>
          <w:bCs/>
          <w:sz w:val="20"/>
          <w:szCs w:val="20"/>
          <w:lang w:val="pt-BR"/>
        </w:rPr>
      </w:pPr>
      <w:r w:rsidRPr="00E16C4F">
        <w:rPr>
          <w:rFonts w:eastAsia="Times New Roman"/>
          <w:b/>
          <w:bCs/>
          <w:sz w:val="20"/>
          <w:szCs w:val="20"/>
          <w:lang w:val="pt-BR"/>
        </w:rPr>
        <w:t>2</w:t>
      </w:r>
      <w:r w:rsidR="00923886" w:rsidRPr="00E16C4F">
        <w:rPr>
          <w:rFonts w:eastAsia="Times New Roman"/>
          <w:b/>
          <w:bCs/>
          <w:sz w:val="20"/>
          <w:szCs w:val="20"/>
          <w:lang w:val="pt-BR"/>
        </w:rPr>
        <w:t>3</w:t>
      </w:r>
      <w:r w:rsidRPr="00E16C4F">
        <w:rPr>
          <w:rFonts w:eastAsia="Times New Roman"/>
          <w:b/>
          <w:bCs/>
          <w:sz w:val="20"/>
          <w:szCs w:val="20"/>
          <w:lang w:val="pt-BR"/>
        </w:rPr>
        <w:t>.1</w:t>
      </w:r>
      <w:r w:rsidRPr="00E16C4F">
        <w:rPr>
          <w:rFonts w:eastAsia="Times New Roman"/>
          <w:sz w:val="20"/>
          <w:szCs w:val="20"/>
          <w:lang w:val="pt-BR"/>
        </w:rPr>
        <w:t xml:space="preserve">- Limba care guvernează contractul este </w:t>
      </w:r>
      <w:r w:rsidRPr="00E16C4F">
        <w:rPr>
          <w:rFonts w:eastAsia="Times New Roman"/>
          <w:b/>
          <w:bCs/>
          <w:sz w:val="20"/>
          <w:szCs w:val="20"/>
          <w:lang w:val="pt-BR"/>
        </w:rPr>
        <w:t>limba română.</w:t>
      </w:r>
    </w:p>
    <w:p w:rsidR="009750AE" w:rsidRPr="00E16C4F" w:rsidRDefault="009750AE" w:rsidP="00BD4D6C">
      <w:pPr>
        <w:pStyle w:val="DefaultText"/>
        <w:ind w:firstLine="567"/>
        <w:jc w:val="both"/>
        <w:rPr>
          <w:rFonts w:eastAsia="Times New Roman"/>
          <w:b/>
          <w:bCs/>
          <w:sz w:val="20"/>
          <w:szCs w:val="20"/>
          <w:lang w:val="pt-BR"/>
        </w:rPr>
      </w:pPr>
    </w:p>
    <w:p w:rsidR="00B70023" w:rsidRPr="00E16C4F" w:rsidRDefault="00B70023" w:rsidP="00BD4D6C">
      <w:pPr>
        <w:pStyle w:val="DefaultText"/>
        <w:ind w:firstLine="567"/>
        <w:jc w:val="both"/>
        <w:rPr>
          <w:rFonts w:eastAsia="Times New Roman"/>
          <w:b/>
          <w:i/>
          <w:sz w:val="20"/>
          <w:szCs w:val="20"/>
          <w:lang w:val="pt-BR"/>
        </w:rPr>
      </w:pPr>
      <w:r w:rsidRPr="00E16C4F">
        <w:rPr>
          <w:rFonts w:eastAsia="Times New Roman"/>
          <w:b/>
          <w:i/>
          <w:sz w:val="20"/>
          <w:szCs w:val="20"/>
          <w:lang w:val="pt-BR"/>
        </w:rPr>
        <w:t>2</w:t>
      </w:r>
      <w:r w:rsidR="00923886" w:rsidRPr="00E16C4F">
        <w:rPr>
          <w:rFonts w:eastAsia="Times New Roman"/>
          <w:b/>
          <w:i/>
          <w:sz w:val="20"/>
          <w:szCs w:val="20"/>
          <w:lang w:val="pt-BR"/>
        </w:rPr>
        <w:t>4</w:t>
      </w:r>
      <w:r w:rsidRPr="00E16C4F">
        <w:rPr>
          <w:rFonts w:eastAsia="Times New Roman"/>
          <w:b/>
          <w:i/>
          <w:sz w:val="20"/>
          <w:szCs w:val="20"/>
          <w:lang w:val="pt-BR"/>
        </w:rPr>
        <w:t>. Comunicări</w:t>
      </w:r>
    </w:p>
    <w:p w:rsidR="00B70023" w:rsidRPr="00E16C4F" w:rsidRDefault="00B70023" w:rsidP="00BD4D6C">
      <w:pPr>
        <w:pStyle w:val="DefaultText"/>
        <w:ind w:firstLine="567"/>
        <w:jc w:val="both"/>
        <w:rPr>
          <w:rFonts w:eastAsia="Times New Roman"/>
          <w:sz w:val="20"/>
          <w:szCs w:val="20"/>
          <w:lang w:val="pt-BR"/>
        </w:rPr>
      </w:pPr>
      <w:r w:rsidRPr="00E16C4F">
        <w:rPr>
          <w:rFonts w:eastAsia="Times New Roman"/>
          <w:b/>
          <w:bCs/>
          <w:sz w:val="20"/>
          <w:szCs w:val="20"/>
          <w:lang w:val="pt-BR"/>
        </w:rPr>
        <w:t>2</w:t>
      </w:r>
      <w:r w:rsidR="00923886" w:rsidRPr="00E16C4F">
        <w:rPr>
          <w:rFonts w:eastAsia="Times New Roman"/>
          <w:b/>
          <w:bCs/>
          <w:sz w:val="20"/>
          <w:szCs w:val="20"/>
          <w:lang w:val="pt-BR"/>
        </w:rPr>
        <w:t>4</w:t>
      </w:r>
      <w:r w:rsidRPr="00E16C4F">
        <w:rPr>
          <w:rFonts w:eastAsia="Times New Roman"/>
          <w:b/>
          <w:bCs/>
          <w:sz w:val="20"/>
          <w:szCs w:val="20"/>
          <w:lang w:val="pt-BR"/>
        </w:rPr>
        <w:t>.1</w:t>
      </w:r>
      <w:r w:rsidRPr="00E16C4F">
        <w:rPr>
          <w:rFonts w:eastAsia="Times New Roman"/>
          <w:sz w:val="20"/>
          <w:szCs w:val="20"/>
          <w:lang w:val="pt-BR"/>
        </w:rPr>
        <w:t xml:space="preserve"> (1) Orice comunicare între părţi, referitoare la îndeplinirea prezentului contract, trebuie să fie transmisă în scris.</w:t>
      </w:r>
    </w:p>
    <w:p w:rsidR="00B70023" w:rsidRPr="00E16C4F" w:rsidRDefault="00B70023" w:rsidP="00BD4D6C">
      <w:pPr>
        <w:pStyle w:val="DefaultText"/>
        <w:ind w:firstLine="567"/>
        <w:jc w:val="both"/>
        <w:rPr>
          <w:rFonts w:eastAsia="Times New Roman"/>
          <w:sz w:val="20"/>
          <w:szCs w:val="20"/>
          <w:lang w:val="pt-BR"/>
        </w:rPr>
      </w:pPr>
      <w:r w:rsidRPr="00E16C4F">
        <w:rPr>
          <w:rFonts w:eastAsia="Times New Roman"/>
          <w:sz w:val="20"/>
          <w:szCs w:val="20"/>
          <w:lang w:val="pt-BR"/>
        </w:rPr>
        <w:t>(2) Orice document scris trebuie înregistrat atât în momentul transmiterii, cât şi în momentul primirii.</w:t>
      </w:r>
    </w:p>
    <w:p w:rsidR="00B70023" w:rsidRPr="00E16C4F" w:rsidRDefault="00B70023" w:rsidP="00BD4D6C">
      <w:pPr>
        <w:pStyle w:val="DefaultText"/>
        <w:ind w:firstLine="567"/>
        <w:jc w:val="both"/>
        <w:rPr>
          <w:rFonts w:eastAsia="Times New Roman"/>
          <w:sz w:val="20"/>
          <w:szCs w:val="20"/>
          <w:lang w:val="pt-BR"/>
        </w:rPr>
      </w:pPr>
      <w:r w:rsidRPr="00E16C4F">
        <w:rPr>
          <w:rFonts w:eastAsia="Times New Roman"/>
          <w:b/>
          <w:bCs/>
          <w:sz w:val="20"/>
          <w:szCs w:val="20"/>
          <w:lang w:val="pt-BR"/>
        </w:rPr>
        <w:t>2</w:t>
      </w:r>
      <w:r w:rsidR="00923886" w:rsidRPr="00E16C4F">
        <w:rPr>
          <w:rFonts w:eastAsia="Times New Roman"/>
          <w:b/>
          <w:bCs/>
          <w:sz w:val="20"/>
          <w:szCs w:val="20"/>
          <w:lang w:val="pt-BR"/>
        </w:rPr>
        <w:t>4</w:t>
      </w:r>
      <w:r w:rsidRPr="00E16C4F">
        <w:rPr>
          <w:rFonts w:eastAsia="Times New Roman"/>
          <w:b/>
          <w:bCs/>
          <w:sz w:val="20"/>
          <w:szCs w:val="20"/>
          <w:lang w:val="pt-BR"/>
        </w:rPr>
        <w:t xml:space="preserve">.2 </w:t>
      </w:r>
      <w:r w:rsidRPr="00E16C4F">
        <w:rPr>
          <w:rFonts w:eastAsia="Times New Roman"/>
          <w:sz w:val="20"/>
          <w:szCs w:val="20"/>
          <w:lang w:val="pt-BR"/>
        </w:rPr>
        <w:t xml:space="preserve"> Comunicările între părţi se pot face şi prin telefon, telegramă, telex, fax sau e-mail cu condiţia confirmării în scris a primirii comunicării.</w:t>
      </w:r>
    </w:p>
    <w:p w:rsidR="00B70023" w:rsidRPr="00E16C4F" w:rsidRDefault="00B70023" w:rsidP="00BD4D6C">
      <w:pPr>
        <w:pStyle w:val="DefaultText"/>
        <w:ind w:firstLine="567"/>
        <w:jc w:val="both"/>
        <w:rPr>
          <w:rFonts w:eastAsia="Times New Roman"/>
          <w:b/>
          <w:i/>
          <w:sz w:val="20"/>
          <w:szCs w:val="20"/>
          <w:lang w:val="pt-BR"/>
        </w:rPr>
      </w:pPr>
    </w:p>
    <w:p w:rsidR="00B70023" w:rsidRPr="00E16C4F" w:rsidRDefault="00B70023" w:rsidP="00BD4D6C">
      <w:pPr>
        <w:pStyle w:val="DefaultText"/>
        <w:ind w:firstLine="567"/>
        <w:jc w:val="both"/>
        <w:rPr>
          <w:rFonts w:eastAsia="Times New Roman"/>
          <w:sz w:val="20"/>
          <w:szCs w:val="20"/>
          <w:lang w:val="pt-BR"/>
        </w:rPr>
      </w:pPr>
      <w:r w:rsidRPr="00E16C4F">
        <w:rPr>
          <w:rFonts w:eastAsia="Times New Roman"/>
          <w:b/>
          <w:i/>
          <w:sz w:val="20"/>
          <w:szCs w:val="20"/>
          <w:lang w:val="pt-BR"/>
        </w:rPr>
        <w:t>2</w:t>
      </w:r>
      <w:r w:rsidR="00923886" w:rsidRPr="00E16C4F">
        <w:rPr>
          <w:rFonts w:eastAsia="Times New Roman"/>
          <w:b/>
          <w:i/>
          <w:sz w:val="20"/>
          <w:szCs w:val="20"/>
          <w:lang w:val="pt-BR"/>
        </w:rPr>
        <w:t>5</w:t>
      </w:r>
      <w:r w:rsidRPr="00E16C4F">
        <w:rPr>
          <w:rFonts w:eastAsia="Times New Roman"/>
          <w:b/>
          <w:i/>
          <w:sz w:val="20"/>
          <w:szCs w:val="20"/>
          <w:lang w:val="pt-BR"/>
        </w:rPr>
        <w:t>. Legea aplicabilă contractului</w:t>
      </w:r>
    </w:p>
    <w:p w:rsidR="00B70023" w:rsidRPr="00E16C4F" w:rsidRDefault="00B70023" w:rsidP="00BD4D6C">
      <w:pPr>
        <w:pStyle w:val="DefaultText"/>
        <w:ind w:firstLine="567"/>
        <w:jc w:val="both"/>
        <w:rPr>
          <w:rFonts w:eastAsia="Times New Roman"/>
          <w:sz w:val="20"/>
          <w:szCs w:val="20"/>
          <w:lang w:val="pt-BR"/>
        </w:rPr>
      </w:pPr>
      <w:r w:rsidRPr="00E16C4F">
        <w:rPr>
          <w:rFonts w:eastAsia="Times New Roman"/>
          <w:sz w:val="20"/>
          <w:szCs w:val="20"/>
          <w:lang w:val="pt-BR"/>
        </w:rPr>
        <w:t>Contractul va fi interpretat conform legilor din România</w:t>
      </w:r>
    </w:p>
    <w:p w:rsidR="00B70023" w:rsidRPr="00E16C4F" w:rsidRDefault="00B70023" w:rsidP="00BD4D6C">
      <w:pPr>
        <w:numPr>
          <w:ilvl w:val="0"/>
          <w:numId w:val="5"/>
        </w:numPr>
        <w:tabs>
          <w:tab w:val="clear" w:pos="0"/>
          <w:tab w:val="left" w:pos="360"/>
          <w:tab w:val="left" w:pos="567"/>
          <w:tab w:val="num" w:pos="720"/>
        </w:tabs>
        <w:suppressAutoHyphens/>
        <w:spacing w:after="0" w:line="240" w:lineRule="auto"/>
        <w:ind w:firstLine="567"/>
        <w:jc w:val="both"/>
        <w:rPr>
          <w:rFonts w:ascii="Times New Roman" w:eastAsia="Times New Roman" w:hAnsi="Times New Roman" w:cs="Times New Roman"/>
          <w:sz w:val="20"/>
          <w:szCs w:val="20"/>
          <w:lang w:val="pt-BR"/>
        </w:rPr>
      </w:pPr>
    </w:p>
    <w:p w:rsidR="00F65C49" w:rsidRPr="00E16C4F" w:rsidRDefault="00B70023" w:rsidP="00BD4D6C">
      <w:pPr>
        <w:pStyle w:val="DefaultText"/>
        <w:ind w:firstLine="567"/>
        <w:jc w:val="both"/>
        <w:rPr>
          <w:rFonts w:eastAsia="Times New Roman"/>
          <w:sz w:val="20"/>
          <w:szCs w:val="20"/>
          <w:lang w:val="pt-BR"/>
        </w:rPr>
      </w:pPr>
      <w:r w:rsidRPr="00E16C4F">
        <w:rPr>
          <w:rFonts w:eastAsia="Times New Roman"/>
          <w:sz w:val="20"/>
          <w:szCs w:val="20"/>
          <w:lang w:val="pt-BR"/>
        </w:rPr>
        <w:t xml:space="preserve"> Părţile au înteles să încheie azi </w:t>
      </w:r>
      <w:r w:rsidR="00232C6F">
        <w:rPr>
          <w:rFonts w:eastAsia="Times New Roman"/>
          <w:sz w:val="20"/>
          <w:szCs w:val="20"/>
          <w:lang w:val="pt-BR"/>
        </w:rPr>
        <w:t>...........................</w:t>
      </w:r>
      <w:r w:rsidRPr="00E16C4F">
        <w:rPr>
          <w:rFonts w:eastAsia="Times New Roman"/>
          <w:sz w:val="20"/>
          <w:szCs w:val="20"/>
          <w:lang w:val="pt-BR"/>
        </w:rPr>
        <w:t xml:space="preserve">, prezentul contract în </w:t>
      </w:r>
      <w:r w:rsidR="00315E37" w:rsidRPr="00E16C4F">
        <w:rPr>
          <w:rFonts w:eastAsia="Times New Roman"/>
          <w:sz w:val="20"/>
          <w:szCs w:val="20"/>
          <w:lang w:val="pt-BR"/>
        </w:rPr>
        <w:t>2</w:t>
      </w:r>
      <w:r w:rsidR="009750AE" w:rsidRPr="00E16C4F">
        <w:rPr>
          <w:rFonts w:eastAsia="Times New Roman"/>
          <w:sz w:val="20"/>
          <w:szCs w:val="20"/>
          <w:lang w:val="pt-BR"/>
        </w:rPr>
        <w:t xml:space="preserve"> (</w:t>
      </w:r>
      <w:r w:rsidR="00315E37" w:rsidRPr="00E16C4F">
        <w:rPr>
          <w:rFonts w:eastAsia="Times New Roman"/>
          <w:sz w:val="20"/>
          <w:szCs w:val="20"/>
          <w:lang w:val="pt-BR"/>
        </w:rPr>
        <w:t>două</w:t>
      </w:r>
      <w:r w:rsidRPr="00E16C4F">
        <w:rPr>
          <w:rFonts w:eastAsia="Times New Roman"/>
          <w:sz w:val="20"/>
          <w:szCs w:val="20"/>
          <w:lang w:val="pt-BR"/>
        </w:rPr>
        <w:t xml:space="preserve">) exemplare, din care </w:t>
      </w:r>
      <w:r w:rsidR="00315E37" w:rsidRPr="00E16C4F">
        <w:rPr>
          <w:rFonts w:eastAsia="Times New Roman"/>
          <w:sz w:val="20"/>
          <w:szCs w:val="20"/>
          <w:lang w:val="pt-BR"/>
        </w:rPr>
        <w:t>1</w:t>
      </w:r>
      <w:r w:rsidRPr="00E16C4F">
        <w:rPr>
          <w:rFonts w:eastAsia="Times New Roman"/>
          <w:sz w:val="20"/>
          <w:szCs w:val="20"/>
          <w:lang w:val="pt-BR"/>
        </w:rPr>
        <w:t xml:space="preserve"> (</w:t>
      </w:r>
      <w:r w:rsidR="00315E37" w:rsidRPr="00E16C4F">
        <w:rPr>
          <w:rFonts w:eastAsia="Times New Roman"/>
          <w:sz w:val="20"/>
          <w:szCs w:val="20"/>
          <w:lang w:val="pt-BR"/>
        </w:rPr>
        <w:t>un</w:t>
      </w:r>
      <w:r w:rsidRPr="00E16C4F">
        <w:rPr>
          <w:rFonts w:eastAsia="Times New Roman"/>
          <w:sz w:val="20"/>
          <w:szCs w:val="20"/>
          <w:lang w:val="pt-BR"/>
        </w:rPr>
        <w:t xml:space="preserve">) exemplare la achizitor şi 1 </w:t>
      </w:r>
      <w:r w:rsidR="00315E37" w:rsidRPr="00E16C4F">
        <w:rPr>
          <w:rFonts w:eastAsia="Times New Roman"/>
          <w:sz w:val="20"/>
          <w:szCs w:val="20"/>
          <w:lang w:val="pt-BR"/>
        </w:rPr>
        <w:t xml:space="preserve">(un) </w:t>
      </w:r>
      <w:r w:rsidRPr="00E16C4F">
        <w:rPr>
          <w:rFonts w:eastAsia="Times New Roman"/>
          <w:sz w:val="20"/>
          <w:szCs w:val="20"/>
          <w:lang w:val="pt-BR"/>
        </w:rPr>
        <w:t>exemplar la prestator.</w:t>
      </w:r>
    </w:p>
    <w:p w:rsidR="00DA6E13" w:rsidRPr="00E16C4F" w:rsidRDefault="00DA6E13" w:rsidP="00BD4D6C">
      <w:pPr>
        <w:pStyle w:val="DefaultText"/>
        <w:ind w:firstLine="567"/>
        <w:jc w:val="both"/>
        <w:rPr>
          <w:rFonts w:eastAsia="Times New Roman"/>
          <w:sz w:val="20"/>
          <w:szCs w:val="20"/>
          <w:lang w:val="pt-BR"/>
        </w:rPr>
      </w:pPr>
    </w:p>
    <w:p w:rsidR="00A531DB" w:rsidRPr="00E16C4F" w:rsidRDefault="00A531DB" w:rsidP="00BD4D6C">
      <w:pPr>
        <w:pStyle w:val="DefaultText"/>
        <w:ind w:firstLine="567"/>
        <w:jc w:val="both"/>
        <w:rPr>
          <w:rFonts w:eastAsia="Times New Roman"/>
          <w:sz w:val="20"/>
          <w:szCs w:val="20"/>
          <w:lang w:val="pt-BR"/>
        </w:rPr>
      </w:pPr>
    </w:p>
    <w:p w:rsidR="00A531DB" w:rsidRPr="00E16C4F" w:rsidRDefault="00A531DB" w:rsidP="00BD4D6C">
      <w:pPr>
        <w:pStyle w:val="DefaultText"/>
        <w:ind w:firstLine="567"/>
        <w:jc w:val="both"/>
        <w:rPr>
          <w:rFonts w:eastAsia="Times New Roman"/>
          <w:sz w:val="20"/>
          <w:szCs w:val="20"/>
          <w:lang w:val="pt-BR"/>
        </w:rPr>
      </w:pPr>
    </w:p>
    <w:tbl>
      <w:tblPr>
        <w:tblW w:w="10368" w:type="dxa"/>
        <w:tblCellMar>
          <w:left w:w="10" w:type="dxa"/>
          <w:right w:w="10" w:type="dxa"/>
        </w:tblCellMar>
        <w:tblLook w:val="04A0" w:firstRow="1" w:lastRow="0" w:firstColumn="1" w:lastColumn="0" w:noHBand="0" w:noVBand="1"/>
      </w:tblPr>
      <w:tblGrid>
        <w:gridCol w:w="6629"/>
        <w:gridCol w:w="3739"/>
      </w:tblGrid>
      <w:tr w:rsidR="001421F4" w:rsidRPr="00E16C4F" w:rsidTr="00D50A11">
        <w:tc>
          <w:tcPr>
            <w:tcW w:w="6629" w:type="dxa"/>
            <w:shd w:val="clear" w:color="auto" w:fill="auto"/>
            <w:tcMar>
              <w:top w:w="0" w:type="dxa"/>
              <w:left w:w="108" w:type="dxa"/>
              <w:bottom w:w="0" w:type="dxa"/>
              <w:right w:w="108" w:type="dxa"/>
            </w:tcMar>
          </w:tcPr>
          <w:p w:rsidR="001421F4" w:rsidRPr="00E16C4F" w:rsidRDefault="001421F4" w:rsidP="0043502A">
            <w:pPr>
              <w:spacing w:after="0" w:line="240" w:lineRule="auto"/>
              <w:jc w:val="both"/>
              <w:rPr>
                <w:rFonts w:ascii="Times New Roman" w:hAnsi="Times New Roman" w:cs="Times New Roman"/>
                <w:b/>
                <w:sz w:val="20"/>
                <w:szCs w:val="20"/>
                <w:lang w:val="pt-BR"/>
              </w:rPr>
            </w:pPr>
            <w:r w:rsidRPr="00E16C4F">
              <w:rPr>
                <w:rFonts w:ascii="Times New Roman" w:eastAsia="Times New Roman" w:hAnsi="Times New Roman" w:cs="Times New Roman"/>
                <w:b/>
                <w:sz w:val="20"/>
                <w:szCs w:val="20"/>
              </w:rPr>
              <w:t xml:space="preserve">          </w:t>
            </w:r>
            <w:r w:rsidRPr="00E16C4F">
              <w:rPr>
                <w:rFonts w:ascii="Times New Roman" w:hAnsi="Times New Roman" w:cs="Times New Roman"/>
                <w:b/>
                <w:sz w:val="20"/>
                <w:szCs w:val="20"/>
                <w:lang w:val="pt-BR"/>
              </w:rPr>
              <w:t xml:space="preserve">        Achizitor, </w:t>
            </w:r>
          </w:p>
          <w:p w:rsidR="001421F4" w:rsidRPr="00E16C4F" w:rsidRDefault="001421F4" w:rsidP="0043502A">
            <w:pPr>
              <w:spacing w:after="0" w:line="240" w:lineRule="auto"/>
              <w:jc w:val="both"/>
              <w:rPr>
                <w:rFonts w:ascii="Times New Roman" w:hAnsi="Times New Roman" w:cs="Times New Roman"/>
                <w:sz w:val="20"/>
                <w:szCs w:val="20"/>
              </w:rPr>
            </w:pPr>
            <w:r w:rsidRPr="00E16C4F">
              <w:rPr>
                <w:rFonts w:ascii="Times New Roman" w:hAnsi="Times New Roman" w:cs="Times New Roman"/>
                <w:b/>
                <w:sz w:val="20"/>
                <w:szCs w:val="20"/>
                <w:lang w:val="pt-BR"/>
              </w:rPr>
              <w:t>MUNICIPIUL ONEŞTI</w:t>
            </w:r>
          </w:p>
        </w:tc>
        <w:tc>
          <w:tcPr>
            <w:tcW w:w="3739" w:type="dxa"/>
            <w:shd w:val="clear" w:color="auto" w:fill="auto"/>
            <w:tcMar>
              <w:top w:w="0" w:type="dxa"/>
              <w:left w:w="108" w:type="dxa"/>
              <w:bottom w:w="0" w:type="dxa"/>
              <w:right w:w="108" w:type="dxa"/>
            </w:tcMar>
          </w:tcPr>
          <w:p w:rsidR="001421F4" w:rsidRPr="00E16C4F" w:rsidRDefault="001421F4" w:rsidP="0043502A">
            <w:pPr>
              <w:spacing w:after="0" w:line="240" w:lineRule="auto"/>
              <w:jc w:val="center"/>
              <w:rPr>
                <w:rFonts w:ascii="Times New Roman" w:hAnsi="Times New Roman" w:cs="Times New Roman"/>
                <w:b/>
                <w:sz w:val="20"/>
                <w:szCs w:val="20"/>
                <w:lang w:val="pt-BR"/>
              </w:rPr>
            </w:pPr>
            <w:r w:rsidRPr="00E16C4F">
              <w:rPr>
                <w:rFonts w:ascii="Times New Roman" w:hAnsi="Times New Roman" w:cs="Times New Roman"/>
                <w:b/>
                <w:sz w:val="20"/>
                <w:szCs w:val="20"/>
                <w:lang w:val="pt-BR"/>
              </w:rPr>
              <w:t>Prestator,</w:t>
            </w:r>
          </w:p>
          <w:p w:rsidR="001421F4" w:rsidRPr="00E16C4F" w:rsidRDefault="00A5309F" w:rsidP="002155DC">
            <w:pPr>
              <w:spacing w:after="0" w:line="240" w:lineRule="auto"/>
              <w:jc w:val="center"/>
              <w:rPr>
                <w:rFonts w:ascii="Times New Roman" w:hAnsi="Times New Roman" w:cs="Times New Roman"/>
                <w:sz w:val="20"/>
                <w:szCs w:val="20"/>
              </w:rPr>
            </w:pPr>
            <w:r>
              <w:rPr>
                <w:rFonts w:ascii="Times New Roman" w:eastAsia="Lucida Sans Unicode" w:hAnsi="Times New Roman" w:cs="Times New Roman"/>
                <w:b/>
                <w:sz w:val="20"/>
                <w:szCs w:val="20"/>
                <w:lang w:eastAsia="ro-RO"/>
              </w:rPr>
              <w:t>................................................</w:t>
            </w:r>
          </w:p>
        </w:tc>
      </w:tr>
      <w:tr w:rsidR="001421F4" w:rsidRPr="00E16C4F" w:rsidTr="00D50A11">
        <w:tc>
          <w:tcPr>
            <w:tcW w:w="6629" w:type="dxa"/>
            <w:shd w:val="clear" w:color="auto" w:fill="auto"/>
            <w:tcMar>
              <w:top w:w="0" w:type="dxa"/>
              <w:left w:w="108" w:type="dxa"/>
              <w:bottom w:w="0" w:type="dxa"/>
              <w:right w:w="108" w:type="dxa"/>
            </w:tcMar>
          </w:tcPr>
          <w:p w:rsidR="001421F4" w:rsidRPr="00E16C4F" w:rsidRDefault="00CE249D" w:rsidP="0043502A">
            <w:pPr>
              <w:spacing w:after="0" w:line="240" w:lineRule="auto"/>
              <w:jc w:val="both"/>
              <w:rPr>
                <w:rFonts w:ascii="Times New Roman" w:hAnsi="Times New Roman" w:cs="Times New Roman"/>
                <w:sz w:val="20"/>
                <w:szCs w:val="20"/>
              </w:rPr>
            </w:pPr>
            <w:r w:rsidRPr="00E16C4F">
              <w:rPr>
                <w:rFonts w:ascii="Times New Roman" w:hAnsi="Times New Roman" w:cs="Times New Roman"/>
                <w:b/>
                <w:sz w:val="20"/>
                <w:szCs w:val="20"/>
                <w:lang w:val="pt-BR"/>
              </w:rPr>
              <w:t xml:space="preserve">  </w:t>
            </w:r>
            <w:r w:rsidR="006453F1">
              <w:rPr>
                <w:rFonts w:ascii="Times New Roman" w:hAnsi="Times New Roman" w:cs="Times New Roman"/>
                <w:b/>
                <w:sz w:val="20"/>
                <w:szCs w:val="20"/>
                <w:lang w:val="pt-BR"/>
              </w:rPr>
              <w:t xml:space="preserve">Viceprimar cu atributii de </w:t>
            </w:r>
            <w:r w:rsidRPr="00E16C4F">
              <w:rPr>
                <w:rFonts w:ascii="Times New Roman" w:hAnsi="Times New Roman" w:cs="Times New Roman"/>
                <w:b/>
                <w:sz w:val="20"/>
                <w:szCs w:val="20"/>
                <w:lang w:val="pt-BR"/>
              </w:rPr>
              <w:t xml:space="preserve"> </w:t>
            </w:r>
            <w:r w:rsidR="001421F4" w:rsidRPr="00E16C4F">
              <w:rPr>
                <w:rFonts w:ascii="Times New Roman" w:hAnsi="Times New Roman" w:cs="Times New Roman"/>
                <w:b/>
                <w:sz w:val="20"/>
                <w:szCs w:val="20"/>
                <w:lang w:val="pt-BR"/>
              </w:rPr>
              <w:t>PRIMAR</w:t>
            </w:r>
            <w:r w:rsidR="001421F4" w:rsidRPr="00E16C4F">
              <w:rPr>
                <w:rFonts w:ascii="Times New Roman" w:hAnsi="Times New Roman" w:cs="Times New Roman"/>
                <w:sz w:val="20"/>
                <w:szCs w:val="20"/>
                <w:lang w:val="pt-BR"/>
              </w:rPr>
              <w:tab/>
            </w:r>
          </w:p>
          <w:p w:rsidR="001578B7" w:rsidRDefault="006453F1" w:rsidP="0043502A">
            <w:pPr>
              <w:spacing w:after="0" w:line="240" w:lineRule="auto"/>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JILCU ADIRAN </w:t>
            </w:r>
          </w:p>
          <w:p w:rsidR="001578B7" w:rsidRDefault="001578B7" w:rsidP="0043502A">
            <w:pPr>
              <w:spacing w:after="0" w:line="240" w:lineRule="auto"/>
              <w:jc w:val="both"/>
              <w:rPr>
                <w:rFonts w:ascii="Times New Roman" w:hAnsi="Times New Roman" w:cs="Times New Roman"/>
                <w:sz w:val="20"/>
                <w:szCs w:val="20"/>
                <w:lang w:val="pt-BR"/>
              </w:rPr>
            </w:pPr>
          </w:p>
          <w:p w:rsidR="00EA7664" w:rsidRDefault="00EA7664" w:rsidP="0043502A">
            <w:pPr>
              <w:spacing w:after="0" w:line="240" w:lineRule="auto"/>
              <w:jc w:val="both"/>
              <w:rPr>
                <w:rFonts w:ascii="Times New Roman" w:hAnsi="Times New Roman" w:cs="Times New Roman"/>
                <w:sz w:val="20"/>
                <w:szCs w:val="20"/>
                <w:lang w:val="pt-BR"/>
              </w:rPr>
            </w:pPr>
          </w:p>
          <w:p w:rsidR="006453F1" w:rsidRPr="006453F1" w:rsidRDefault="006453F1" w:rsidP="006453F1">
            <w:pPr>
              <w:spacing w:after="0" w:line="240" w:lineRule="auto"/>
              <w:rPr>
                <w:rFonts w:ascii="Times New Roman" w:eastAsia="Times New Roman" w:hAnsi="Times New Roman" w:cs="Times New Roman"/>
                <w:b/>
                <w:noProof w:val="0"/>
                <w:sz w:val="18"/>
                <w:szCs w:val="18"/>
              </w:rPr>
            </w:pPr>
            <w:r w:rsidRPr="006453F1">
              <w:rPr>
                <w:rFonts w:ascii="Times New Roman" w:eastAsia="Times New Roman" w:hAnsi="Times New Roman" w:cs="Times New Roman"/>
                <w:b/>
                <w:noProof w:val="0"/>
                <w:sz w:val="18"/>
                <w:szCs w:val="18"/>
              </w:rPr>
              <w:t xml:space="preserve">DIRECTOR GENERAL  </w:t>
            </w:r>
          </w:p>
          <w:p w:rsidR="006453F1" w:rsidRPr="006453F1" w:rsidRDefault="006453F1" w:rsidP="006453F1">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b/>
                <w:noProof w:val="0"/>
                <w:sz w:val="18"/>
                <w:szCs w:val="18"/>
              </w:rPr>
              <w:t xml:space="preserve">DIRECTIA GENERALA ECONOMICO-FINANCIARA </w:t>
            </w:r>
          </w:p>
          <w:p w:rsidR="006453F1" w:rsidRPr="006453F1" w:rsidRDefault="006453F1" w:rsidP="006453F1">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noProof w:val="0"/>
                <w:sz w:val="18"/>
                <w:szCs w:val="18"/>
              </w:rPr>
              <w:t>TARLUNGEANU DANIEL</w:t>
            </w:r>
          </w:p>
          <w:p w:rsidR="006453F1" w:rsidRPr="006453F1" w:rsidRDefault="006453F1" w:rsidP="006453F1">
            <w:pPr>
              <w:spacing w:after="0" w:line="240" w:lineRule="auto"/>
              <w:rPr>
                <w:rFonts w:ascii="Times New Roman" w:eastAsia="Times New Roman" w:hAnsi="Times New Roman" w:cs="Times New Roman"/>
                <w:noProof w:val="0"/>
                <w:sz w:val="18"/>
                <w:szCs w:val="18"/>
              </w:rPr>
            </w:pPr>
          </w:p>
          <w:p w:rsidR="00EA7664" w:rsidRDefault="006453F1" w:rsidP="00EA7664">
            <w:pPr>
              <w:spacing w:after="0" w:line="240" w:lineRule="auto"/>
              <w:ind w:firstLine="720"/>
              <w:rPr>
                <w:rFonts w:ascii="Times New Roman" w:eastAsia="Times New Roman" w:hAnsi="Times New Roman" w:cs="Times New Roman"/>
                <w:noProof w:val="0"/>
                <w:sz w:val="18"/>
                <w:szCs w:val="18"/>
              </w:rPr>
            </w:pPr>
            <w:r w:rsidRPr="006453F1">
              <w:rPr>
                <w:rFonts w:ascii="Times New Roman" w:eastAsia="Times New Roman" w:hAnsi="Times New Roman" w:cs="Times New Roman"/>
                <w:noProof w:val="0"/>
                <w:sz w:val="18"/>
                <w:szCs w:val="18"/>
              </w:rPr>
              <w:tab/>
            </w:r>
          </w:p>
          <w:p w:rsidR="006453F1" w:rsidRPr="00EA7664" w:rsidRDefault="006453F1" w:rsidP="00EA7664">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b/>
                <w:noProof w:val="0"/>
                <w:sz w:val="18"/>
                <w:szCs w:val="18"/>
              </w:rPr>
              <w:t xml:space="preserve">VIZA CONTROL </w:t>
            </w:r>
          </w:p>
          <w:p w:rsidR="006453F1" w:rsidRPr="006453F1" w:rsidRDefault="006453F1" w:rsidP="006453F1">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b/>
                <w:noProof w:val="0"/>
                <w:sz w:val="18"/>
                <w:szCs w:val="18"/>
              </w:rPr>
              <w:t>FINANCIAR PREVENTIV PROPRIU</w:t>
            </w:r>
            <w:r w:rsidRPr="006453F1">
              <w:rPr>
                <w:rFonts w:ascii="Times New Roman" w:eastAsia="Times New Roman" w:hAnsi="Times New Roman" w:cs="Times New Roman"/>
                <w:noProof w:val="0"/>
                <w:sz w:val="18"/>
                <w:szCs w:val="18"/>
              </w:rPr>
              <w:t xml:space="preserve">               </w:t>
            </w:r>
          </w:p>
          <w:p w:rsidR="006453F1" w:rsidRPr="006453F1" w:rsidRDefault="006453F1" w:rsidP="006453F1">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noProof w:val="0"/>
                <w:sz w:val="18"/>
                <w:szCs w:val="18"/>
              </w:rPr>
              <w:t>Insp.  COSTANDIS  CRISTINA</w:t>
            </w:r>
          </w:p>
          <w:p w:rsidR="006453F1" w:rsidRPr="006453F1" w:rsidRDefault="006453F1" w:rsidP="006453F1">
            <w:pPr>
              <w:spacing w:after="0" w:line="240" w:lineRule="auto"/>
              <w:rPr>
                <w:rFonts w:ascii="Times New Roman" w:eastAsia="Times New Roman" w:hAnsi="Times New Roman" w:cs="Times New Roman"/>
                <w:noProof w:val="0"/>
                <w:sz w:val="18"/>
                <w:szCs w:val="18"/>
              </w:rPr>
            </w:pPr>
          </w:p>
          <w:p w:rsidR="006453F1" w:rsidRPr="006453F1" w:rsidRDefault="006453F1" w:rsidP="006453F1">
            <w:pPr>
              <w:spacing w:after="0" w:line="240" w:lineRule="auto"/>
              <w:rPr>
                <w:rFonts w:ascii="Times New Roman" w:eastAsia="Times New Roman" w:hAnsi="Times New Roman" w:cs="Times New Roman"/>
                <w:noProof w:val="0"/>
                <w:sz w:val="18"/>
                <w:szCs w:val="18"/>
              </w:rPr>
            </w:pPr>
          </w:p>
          <w:p w:rsidR="006453F1" w:rsidRPr="006453F1" w:rsidRDefault="006453F1" w:rsidP="006453F1">
            <w:pPr>
              <w:spacing w:after="0" w:line="240" w:lineRule="auto"/>
              <w:rPr>
                <w:rFonts w:ascii="Times New Roman" w:eastAsia="Times New Roman" w:hAnsi="Times New Roman" w:cs="Times New Roman"/>
                <w:b/>
                <w:noProof w:val="0"/>
                <w:sz w:val="18"/>
                <w:szCs w:val="18"/>
              </w:rPr>
            </w:pPr>
            <w:r w:rsidRPr="006453F1">
              <w:rPr>
                <w:rFonts w:ascii="Times New Roman" w:eastAsia="Times New Roman" w:hAnsi="Times New Roman" w:cs="Times New Roman"/>
                <w:b/>
                <w:noProof w:val="0"/>
                <w:sz w:val="18"/>
                <w:szCs w:val="18"/>
              </w:rPr>
              <w:t>SEF  SERVICIU</w:t>
            </w:r>
            <w:r w:rsidRPr="006453F1">
              <w:rPr>
                <w:rFonts w:ascii="Times New Roman" w:eastAsia="Times New Roman" w:hAnsi="Times New Roman" w:cs="Times New Roman"/>
                <w:noProof w:val="0"/>
                <w:sz w:val="18"/>
                <w:szCs w:val="18"/>
              </w:rPr>
              <w:t xml:space="preserve">   </w:t>
            </w:r>
            <w:r w:rsidRPr="006453F1">
              <w:rPr>
                <w:rFonts w:ascii="Times New Roman" w:eastAsia="Times New Roman" w:hAnsi="Times New Roman" w:cs="Times New Roman"/>
                <w:b/>
                <w:noProof w:val="0"/>
                <w:sz w:val="18"/>
                <w:szCs w:val="18"/>
              </w:rPr>
              <w:t xml:space="preserve"> </w:t>
            </w:r>
          </w:p>
          <w:p w:rsidR="006453F1" w:rsidRPr="006453F1" w:rsidRDefault="006453F1" w:rsidP="006453F1">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b/>
                <w:noProof w:val="0"/>
                <w:sz w:val="18"/>
                <w:szCs w:val="18"/>
              </w:rPr>
              <w:t>FINANCIAR   BUGET-CONTABILITATE</w:t>
            </w:r>
            <w:r w:rsidRPr="006453F1">
              <w:rPr>
                <w:rFonts w:ascii="Times New Roman" w:eastAsia="Times New Roman" w:hAnsi="Times New Roman" w:cs="Times New Roman"/>
                <w:noProof w:val="0"/>
                <w:sz w:val="18"/>
                <w:szCs w:val="18"/>
              </w:rPr>
              <w:t xml:space="preserve">          </w:t>
            </w:r>
          </w:p>
          <w:p w:rsidR="006453F1" w:rsidRPr="006453F1" w:rsidRDefault="006453F1" w:rsidP="006453F1">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noProof w:val="0"/>
                <w:sz w:val="18"/>
                <w:szCs w:val="18"/>
              </w:rPr>
              <w:t xml:space="preserve"> CIUREA GEORGETA</w:t>
            </w:r>
          </w:p>
          <w:p w:rsidR="006453F1" w:rsidRPr="006453F1" w:rsidRDefault="006453F1" w:rsidP="006453F1">
            <w:pPr>
              <w:spacing w:after="0" w:line="240" w:lineRule="auto"/>
              <w:ind w:firstLine="720"/>
              <w:rPr>
                <w:rFonts w:ascii="Times New Roman" w:eastAsia="Times New Roman" w:hAnsi="Times New Roman" w:cs="Times New Roman"/>
                <w:b/>
                <w:noProof w:val="0"/>
                <w:sz w:val="18"/>
                <w:szCs w:val="18"/>
              </w:rPr>
            </w:pPr>
          </w:p>
          <w:p w:rsidR="006453F1" w:rsidRPr="006453F1" w:rsidRDefault="006453F1" w:rsidP="006453F1">
            <w:pPr>
              <w:spacing w:after="0" w:line="240" w:lineRule="auto"/>
              <w:ind w:firstLine="720"/>
              <w:rPr>
                <w:rFonts w:ascii="Times New Roman" w:eastAsia="Times New Roman" w:hAnsi="Times New Roman" w:cs="Times New Roman"/>
                <w:b/>
                <w:noProof w:val="0"/>
                <w:sz w:val="18"/>
                <w:szCs w:val="18"/>
              </w:rPr>
            </w:pPr>
          </w:p>
          <w:p w:rsidR="006453F1" w:rsidRPr="006453F1" w:rsidRDefault="006453F1" w:rsidP="006453F1">
            <w:pPr>
              <w:spacing w:after="0" w:line="240" w:lineRule="auto"/>
              <w:rPr>
                <w:rFonts w:ascii="Times New Roman" w:eastAsia="Times New Roman" w:hAnsi="Times New Roman" w:cs="Times New Roman"/>
                <w:b/>
                <w:noProof w:val="0"/>
                <w:sz w:val="18"/>
                <w:szCs w:val="18"/>
              </w:rPr>
            </w:pPr>
            <w:r w:rsidRPr="006453F1">
              <w:rPr>
                <w:rFonts w:ascii="Times New Roman" w:eastAsia="Times New Roman" w:hAnsi="Times New Roman" w:cs="Times New Roman"/>
                <w:b/>
                <w:noProof w:val="0"/>
                <w:sz w:val="18"/>
                <w:szCs w:val="18"/>
              </w:rPr>
              <w:t xml:space="preserve"> DIRECTOR GENERAL </w:t>
            </w:r>
          </w:p>
          <w:p w:rsidR="006453F1" w:rsidRPr="006453F1" w:rsidRDefault="006453F1" w:rsidP="006453F1">
            <w:pPr>
              <w:spacing w:after="0" w:line="240" w:lineRule="auto"/>
              <w:rPr>
                <w:rFonts w:ascii="Times New Roman" w:eastAsia="Times New Roman" w:hAnsi="Times New Roman" w:cs="Times New Roman"/>
                <w:b/>
                <w:noProof w:val="0"/>
                <w:sz w:val="18"/>
                <w:szCs w:val="18"/>
              </w:rPr>
            </w:pPr>
            <w:r w:rsidRPr="006453F1">
              <w:rPr>
                <w:rFonts w:ascii="Times New Roman" w:eastAsia="Times New Roman" w:hAnsi="Times New Roman" w:cs="Times New Roman"/>
                <w:b/>
                <w:noProof w:val="0"/>
                <w:sz w:val="18"/>
                <w:szCs w:val="18"/>
              </w:rPr>
              <w:t xml:space="preserve"> DIRECTIA GENERALA DEZVOLTARE LOCALA</w:t>
            </w:r>
          </w:p>
          <w:p w:rsidR="006453F1" w:rsidRPr="006453F1" w:rsidRDefault="00EA7664" w:rsidP="006453F1">
            <w:pPr>
              <w:spacing w:after="0" w:line="240" w:lineRule="auto"/>
              <w:rPr>
                <w:rFonts w:ascii="Times New Roman" w:eastAsia="Times New Roman" w:hAnsi="Times New Roman" w:cs="Times New Roman"/>
                <w:noProof w:val="0"/>
                <w:sz w:val="18"/>
                <w:szCs w:val="18"/>
              </w:rPr>
            </w:pPr>
            <w:r>
              <w:rPr>
                <w:rFonts w:ascii="Times New Roman" w:eastAsia="Times New Roman" w:hAnsi="Times New Roman" w:cs="Times New Roman"/>
                <w:noProof w:val="0"/>
                <w:sz w:val="18"/>
                <w:szCs w:val="18"/>
              </w:rPr>
              <w:t xml:space="preserve"> </w:t>
            </w:r>
            <w:r w:rsidR="006453F1" w:rsidRPr="006453F1">
              <w:rPr>
                <w:rFonts w:ascii="Times New Roman" w:eastAsia="Times New Roman" w:hAnsi="Times New Roman" w:cs="Times New Roman"/>
                <w:noProof w:val="0"/>
                <w:sz w:val="18"/>
                <w:szCs w:val="18"/>
              </w:rPr>
              <w:t>ANGHEL IRINA-ELENA</w:t>
            </w:r>
          </w:p>
          <w:p w:rsidR="006453F1" w:rsidRPr="006453F1" w:rsidRDefault="006453F1" w:rsidP="006453F1">
            <w:pPr>
              <w:spacing w:after="0" w:line="240" w:lineRule="auto"/>
              <w:rPr>
                <w:rFonts w:ascii="Times New Roman" w:eastAsia="Times New Roman" w:hAnsi="Times New Roman" w:cs="Times New Roman"/>
                <w:b/>
                <w:noProof w:val="0"/>
                <w:sz w:val="18"/>
                <w:szCs w:val="18"/>
              </w:rPr>
            </w:pPr>
          </w:p>
          <w:p w:rsidR="006453F1" w:rsidRPr="006453F1" w:rsidRDefault="006453F1" w:rsidP="006453F1">
            <w:pPr>
              <w:spacing w:after="0" w:line="240" w:lineRule="auto"/>
              <w:rPr>
                <w:rFonts w:ascii="Times New Roman" w:eastAsia="Times New Roman" w:hAnsi="Times New Roman" w:cs="Times New Roman"/>
                <w:b/>
                <w:noProof w:val="0"/>
                <w:sz w:val="18"/>
                <w:szCs w:val="18"/>
              </w:rPr>
            </w:pPr>
          </w:p>
          <w:p w:rsidR="006453F1" w:rsidRPr="006453F1" w:rsidRDefault="006453F1" w:rsidP="006453F1">
            <w:pPr>
              <w:spacing w:after="0" w:line="240" w:lineRule="auto"/>
              <w:rPr>
                <w:rFonts w:ascii="Times New Roman" w:eastAsia="Times New Roman" w:hAnsi="Times New Roman" w:cs="Times New Roman"/>
                <w:b/>
                <w:noProof w:val="0"/>
                <w:sz w:val="18"/>
                <w:szCs w:val="18"/>
              </w:rPr>
            </w:pPr>
            <w:r w:rsidRPr="006453F1">
              <w:rPr>
                <w:rFonts w:ascii="Times New Roman" w:eastAsia="Times New Roman" w:hAnsi="Times New Roman" w:cs="Times New Roman"/>
                <w:b/>
                <w:noProof w:val="0"/>
                <w:sz w:val="18"/>
                <w:szCs w:val="18"/>
              </w:rPr>
              <w:t>SEF  SERVICIU  ACHIZITII PUBLICE</w:t>
            </w:r>
          </w:p>
          <w:p w:rsidR="006453F1" w:rsidRPr="006453F1" w:rsidRDefault="006453F1" w:rsidP="006453F1">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noProof w:val="0"/>
                <w:sz w:val="18"/>
                <w:szCs w:val="18"/>
              </w:rPr>
              <w:t>CRACIUN MIHAELA</w:t>
            </w:r>
            <w:r w:rsidRPr="006453F1">
              <w:rPr>
                <w:rFonts w:ascii="Times New Roman" w:eastAsia="Times New Roman" w:hAnsi="Times New Roman" w:cs="Times New Roman"/>
                <w:b/>
                <w:noProof w:val="0"/>
                <w:sz w:val="18"/>
                <w:szCs w:val="18"/>
              </w:rPr>
              <w:t xml:space="preserve">   </w:t>
            </w:r>
          </w:p>
          <w:p w:rsidR="006453F1" w:rsidRPr="006453F1" w:rsidRDefault="006453F1" w:rsidP="006453F1">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noProof w:val="0"/>
                <w:sz w:val="18"/>
                <w:szCs w:val="18"/>
              </w:rPr>
              <w:t xml:space="preserve">         </w:t>
            </w:r>
          </w:p>
          <w:p w:rsidR="006453F1" w:rsidRPr="006453F1" w:rsidRDefault="006453F1" w:rsidP="006453F1">
            <w:pPr>
              <w:spacing w:after="0" w:line="240" w:lineRule="auto"/>
              <w:rPr>
                <w:rFonts w:ascii="Times New Roman" w:eastAsia="Times New Roman" w:hAnsi="Times New Roman" w:cs="Times New Roman"/>
                <w:noProof w:val="0"/>
                <w:sz w:val="18"/>
                <w:szCs w:val="18"/>
              </w:rPr>
            </w:pPr>
          </w:p>
          <w:p w:rsidR="006453F1" w:rsidRPr="006453F1" w:rsidRDefault="006453F1" w:rsidP="006453F1">
            <w:pPr>
              <w:spacing w:after="0" w:line="240" w:lineRule="auto"/>
              <w:rPr>
                <w:rFonts w:ascii="Times New Roman" w:eastAsia="Times New Roman" w:hAnsi="Times New Roman" w:cs="Times New Roman"/>
                <w:b/>
                <w:noProof w:val="0"/>
                <w:sz w:val="18"/>
                <w:szCs w:val="18"/>
              </w:rPr>
            </w:pPr>
            <w:r w:rsidRPr="006453F1">
              <w:rPr>
                <w:rFonts w:ascii="Times New Roman" w:eastAsia="Times New Roman" w:hAnsi="Times New Roman" w:cs="Times New Roman"/>
                <w:b/>
                <w:noProof w:val="0"/>
                <w:sz w:val="18"/>
                <w:szCs w:val="18"/>
              </w:rPr>
              <w:t>AVIZAT JURIDIC</w:t>
            </w:r>
          </w:p>
          <w:p w:rsidR="006453F1" w:rsidRPr="006453F1" w:rsidRDefault="006453F1" w:rsidP="006453F1">
            <w:pPr>
              <w:spacing w:after="0" w:line="240" w:lineRule="auto"/>
              <w:rPr>
                <w:rFonts w:ascii="Times New Roman" w:eastAsia="Times New Roman" w:hAnsi="Times New Roman" w:cs="Times New Roman"/>
                <w:b/>
                <w:noProof w:val="0"/>
                <w:sz w:val="18"/>
                <w:szCs w:val="18"/>
              </w:rPr>
            </w:pPr>
            <w:r w:rsidRPr="006453F1">
              <w:rPr>
                <w:rFonts w:ascii="Times New Roman" w:eastAsia="Times New Roman" w:hAnsi="Times New Roman" w:cs="Times New Roman"/>
                <w:b/>
                <w:noProof w:val="0"/>
                <w:sz w:val="18"/>
                <w:szCs w:val="18"/>
              </w:rPr>
              <w:t>SERVICIUL ACHIZITII PUBLICE</w:t>
            </w:r>
          </w:p>
          <w:p w:rsidR="006453F1" w:rsidRPr="006453F1" w:rsidRDefault="006453F1" w:rsidP="006453F1">
            <w:pPr>
              <w:spacing w:after="0" w:line="240" w:lineRule="auto"/>
              <w:rPr>
                <w:rFonts w:ascii="Times New Roman" w:eastAsia="Times New Roman" w:hAnsi="Times New Roman" w:cs="Times New Roman"/>
                <w:noProof w:val="0"/>
                <w:sz w:val="18"/>
                <w:szCs w:val="18"/>
              </w:rPr>
            </w:pPr>
            <w:proofErr w:type="spellStart"/>
            <w:r w:rsidRPr="006453F1">
              <w:rPr>
                <w:rFonts w:ascii="Times New Roman" w:eastAsia="Times New Roman" w:hAnsi="Times New Roman" w:cs="Times New Roman"/>
                <w:noProof w:val="0"/>
                <w:sz w:val="18"/>
                <w:szCs w:val="18"/>
              </w:rPr>
              <w:t>Cons.jur</w:t>
            </w:r>
            <w:proofErr w:type="spellEnd"/>
            <w:r w:rsidRPr="006453F1">
              <w:rPr>
                <w:rFonts w:ascii="Times New Roman" w:eastAsia="Times New Roman" w:hAnsi="Times New Roman" w:cs="Times New Roman"/>
                <w:noProof w:val="0"/>
                <w:sz w:val="18"/>
                <w:szCs w:val="18"/>
              </w:rPr>
              <w:t>.  NEGOITA MARILENA</w:t>
            </w:r>
          </w:p>
          <w:p w:rsidR="006453F1" w:rsidRPr="006453F1" w:rsidRDefault="006453F1" w:rsidP="006453F1">
            <w:pPr>
              <w:spacing w:after="0" w:line="240" w:lineRule="auto"/>
              <w:rPr>
                <w:rFonts w:ascii="Times New Roman" w:eastAsia="Times New Roman" w:hAnsi="Times New Roman" w:cs="Times New Roman"/>
                <w:noProof w:val="0"/>
                <w:sz w:val="18"/>
                <w:szCs w:val="18"/>
              </w:rPr>
            </w:pPr>
          </w:p>
          <w:p w:rsidR="006453F1" w:rsidRPr="006453F1" w:rsidRDefault="006453F1" w:rsidP="006453F1">
            <w:pPr>
              <w:spacing w:after="0" w:line="240" w:lineRule="auto"/>
              <w:rPr>
                <w:rFonts w:ascii="Times New Roman" w:eastAsia="Times New Roman" w:hAnsi="Times New Roman" w:cs="Times New Roman"/>
                <w:noProof w:val="0"/>
                <w:sz w:val="18"/>
                <w:szCs w:val="18"/>
              </w:rPr>
            </w:pPr>
          </w:p>
          <w:p w:rsidR="006453F1" w:rsidRPr="006453F1" w:rsidRDefault="006453F1" w:rsidP="006453F1">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b/>
                <w:noProof w:val="0"/>
                <w:sz w:val="18"/>
                <w:szCs w:val="18"/>
              </w:rPr>
              <w:t xml:space="preserve"> SERVICIUL ACHIZITII PUBLICE</w:t>
            </w:r>
            <w:r w:rsidRPr="006453F1">
              <w:rPr>
                <w:rFonts w:ascii="Times New Roman" w:eastAsia="Times New Roman" w:hAnsi="Times New Roman" w:cs="Times New Roman"/>
                <w:noProof w:val="0"/>
                <w:sz w:val="18"/>
                <w:szCs w:val="18"/>
              </w:rPr>
              <w:t xml:space="preserve">        </w:t>
            </w:r>
          </w:p>
          <w:p w:rsidR="006453F1" w:rsidRDefault="006453F1" w:rsidP="006453F1">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noProof w:val="0"/>
                <w:sz w:val="18"/>
                <w:szCs w:val="18"/>
              </w:rPr>
              <w:t xml:space="preserve"> </w:t>
            </w:r>
            <w:proofErr w:type="spellStart"/>
            <w:r w:rsidRPr="006453F1">
              <w:rPr>
                <w:rFonts w:ascii="Times New Roman" w:eastAsia="Times New Roman" w:hAnsi="Times New Roman" w:cs="Times New Roman"/>
                <w:noProof w:val="0"/>
                <w:sz w:val="18"/>
                <w:szCs w:val="18"/>
              </w:rPr>
              <w:t>Cons</w:t>
            </w:r>
            <w:proofErr w:type="spellEnd"/>
            <w:r w:rsidRPr="006453F1">
              <w:rPr>
                <w:rFonts w:ascii="Times New Roman" w:eastAsia="Times New Roman" w:hAnsi="Times New Roman" w:cs="Times New Roman"/>
                <w:noProof w:val="0"/>
                <w:sz w:val="18"/>
                <w:szCs w:val="18"/>
              </w:rPr>
              <w:t xml:space="preserve">.  A.P. </w:t>
            </w:r>
            <w:r w:rsidR="00236308">
              <w:rPr>
                <w:rFonts w:ascii="Times New Roman" w:eastAsia="Times New Roman" w:hAnsi="Times New Roman" w:cs="Times New Roman"/>
                <w:noProof w:val="0"/>
                <w:sz w:val="18"/>
                <w:szCs w:val="18"/>
              </w:rPr>
              <w:t>BENAHMED HAJNALKA</w:t>
            </w:r>
            <w:r w:rsidRPr="006453F1">
              <w:rPr>
                <w:rFonts w:ascii="Times New Roman" w:eastAsia="Times New Roman" w:hAnsi="Times New Roman" w:cs="Times New Roman"/>
                <w:noProof w:val="0"/>
                <w:sz w:val="18"/>
                <w:szCs w:val="18"/>
              </w:rPr>
              <w:t xml:space="preserve"> </w:t>
            </w:r>
          </w:p>
          <w:p w:rsidR="00D864EA" w:rsidRDefault="00D864EA" w:rsidP="006453F1">
            <w:pPr>
              <w:spacing w:after="0" w:line="240" w:lineRule="auto"/>
              <w:rPr>
                <w:rFonts w:ascii="Times New Roman" w:eastAsia="Times New Roman" w:hAnsi="Times New Roman" w:cs="Times New Roman"/>
                <w:noProof w:val="0"/>
                <w:sz w:val="18"/>
                <w:szCs w:val="18"/>
              </w:rPr>
            </w:pPr>
          </w:p>
          <w:p w:rsidR="00D864EA" w:rsidRPr="00D864EA" w:rsidRDefault="00D864EA" w:rsidP="00D864EA">
            <w:pPr>
              <w:spacing w:after="0" w:line="240" w:lineRule="auto"/>
              <w:rPr>
                <w:rFonts w:ascii="Times New Roman" w:eastAsia="Times New Roman" w:hAnsi="Times New Roman" w:cs="Times New Roman"/>
                <w:b/>
                <w:noProof w:val="0"/>
                <w:sz w:val="18"/>
                <w:szCs w:val="18"/>
              </w:rPr>
            </w:pPr>
            <w:r w:rsidRPr="00D864EA">
              <w:rPr>
                <w:rFonts w:ascii="Times New Roman" w:eastAsia="Times New Roman" w:hAnsi="Times New Roman" w:cs="Times New Roman"/>
                <w:b/>
                <w:noProof w:val="0"/>
                <w:sz w:val="18"/>
                <w:szCs w:val="18"/>
              </w:rPr>
              <w:t xml:space="preserve">SERVICIUL TEHNIC INVSTITII </w:t>
            </w:r>
          </w:p>
          <w:p w:rsidR="00D864EA" w:rsidRDefault="00D864EA" w:rsidP="00D864EA">
            <w:pPr>
              <w:spacing w:after="0" w:line="240" w:lineRule="auto"/>
              <w:rPr>
                <w:rFonts w:ascii="Times New Roman" w:eastAsia="Times New Roman" w:hAnsi="Times New Roman" w:cs="Times New Roman"/>
                <w:noProof w:val="0"/>
                <w:sz w:val="18"/>
                <w:szCs w:val="18"/>
              </w:rPr>
            </w:pPr>
            <w:r>
              <w:rPr>
                <w:rFonts w:ascii="Times New Roman" w:eastAsia="Times New Roman" w:hAnsi="Times New Roman" w:cs="Times New Roman"/>
                <w:noProof w:val="0"/>
                <w:sz w:val="18"/>
                <w:szCs w:val="18"/>
              </w:rPr>
              <w:t xml:space="preserve">SEF SERVICIU VIRNA MIHAI </w:t>
            </w:r>
          </w:p>
          <w:p w:rsidR="00D864EA" w:rsidRDefault="00D864EA" w:rsidP="006453F1">
            <w:pPr>
              <w:spacing w:after="0" w:line="240" w:lineRule="auto"/>
              <w:rPr>
                <w:rFonts w:ascii="Times New Roman" w:eastAsia="Times New Roman" w:hAnsi="Times New Roman" w:cs="Times New Roman"/>
                <w:noProof w:val="0"/>
                <w:sz w:val="18"/>
                <w:szCs w:val="18"/>
              </w:rPr>
            </w:pPr>
          </w:p>
          <w:p w:rsidR="006453F1" w:rsidRDefault="006453F1" w:rsidP="006453F1">
            <w:pPr>
              <w:spacing w:after="0" w:line="240" w:lineRule="auto"/>
              <w:rPr>
                <w:rFonts w:ascii="Times New Roman" w:eastAsia="Times New Roman" w:hAnsi="Times New Roman" w:cs="Times New Roman"/>
                <w:noProof w:val="0"/>
                <w:sz w:val="18"/>
                <w:szCs w:val="18"/>
              </w:rPr>
            </w:pPr>
          </w:p>
          <w:p w:rsidR="006453F1" w:rsidRPr="00D864EA" w:rsidRDefault="00D864EA" w:rsidP="006453F1">
            <w:pPr>
              <w:spacing w:after="0" w:line="240" w:lineRule="auto"/>
              <w:rPr>
                <w:rFonts w:ascii="Times New Roman" w:eastAsia="Times New Roman" w:hAnsi="Times New Roman" w:cs="Times New Roman"/>
                <w:b/>
                <w:noProof w:val="0"/>
                <w:sz w:val="18"/>
                <w:szCs w:val="18"/>
              </w:rPr>
            </w:pPr>
            <w:r w:rsidRPr="00D864EA">
              <w:rPr>
                <w:rFonts w:ascii="Times New Roman" w:eastAsia="Times New Roman" w:hAnsi="Times New Roman" w:cs="Times New Roman"/>
                <w:b/>
                <w:noProof w:val="0"/>
                <w:sz w:val="18"/>
                <w:szCs w:val="18"/>
              </w:rPr>
              <w:t xml:space="preserve">SERVICIUL TEHNIC INVESTITII </w:t>
            </w:r>
          </w:p>
          <w:p w:rsidR="006453F1" w:rsidRPr="006453F1" w:rsidRDefault="00D864EA" w:rsidP="006453F1">
            <w:pPr>
              <w:spacing w:after="0" w:line="240" w:lineRule="auto"/>
              <w:rPr>
                <w:rFonts w:ascii="Times New Roman" w:eastAsia="Times New Roman" w:hAnsi="Times New Roman" w:cs="Times New Roman"/>
                <w:noProof w:val="0"/>
                <w:sz w:val="18"/>
                <w:szCs w:val="18"/>
              </w:rPr>
            </w:pPr>
            <w:r>
              <w:rPr>
                <w:rFonts w:ascii="Times New Roman" w:eastAsia="Times New Roman" w:hAnsi="Times New Roman" w:cs="Times New Roman"/>
                <w:noProof w:val="0"/>
                <w:sz w:val="18"/>
                <w:szCs w:val="18"/>
              </w:rPr>
              <w:t>Ing. RACHIERU NICOLETA</w:t>
            </w:r>
          </w:p>
          <w:p w:rsidR="006453F1" w:rsidRPr="006453F1" w:rsidRDefault="006453F1" w:rsidP="006453F1">
            <w:pPr>
              <w:spacing w:after="0" w:line="240" w:lineRule="auto"/>
              <w:rPr>
                <w:rFonts w:ascii="Times New Roman" w:eastAsia="Times New Roman" w:hAnsi="Times New Roman" w:cs="Times New Roman"/>
                <w:noProof w:val="0"/>
                <w:sz w:val="18"/>
                <w:szCs w:val="18"/>
              </w:rPr>
            </w:pPr>
          </w:p>
          <w:p w:rsidR="006453F1" w:rsidRPr="006453F1" w:rsidRDefault="006453F1" w:rsidP="006453F1">
            <w:pPr>
              <w:spacing w:after="0" w:line="240" w:lineRule="auto"/>
              <w:rPr>
                <w:rFonts w:ascii="Times New Roman" w:eastAsia="Times New Roman" w:hAnsi="Times New Roman" w:cs="Times New Roman"/>
                <w:noProof w:val="0"/>
                <w:sz w:val="18"/>
                <w:szCs w:val="18"/>
              </w:rPr>
            </w:pPr>
            <w:r w:rsidRPr="006453F1">
              <w:rPr>
                <w:rFonts w:ascii="Times New Roman" w:eastAsia="Times New Roman" w:hAnsi="Times New Roman" w:cs="Times New Roman"/>
                <w:b/>
                <w:noProof w:val="0"/>
                <w:sz w:val="18"/>
                <w:szCs w:val="18"/>
              </w:rPr>
              <w:t xml:space="preserve">       </w:t>
            </w:r>
          </w:p>
          <w:p w:rsidR="001578B7" w:rsidRDefault="001578B7" w:rsidP="0043502A">
            <w:pPr>
              <w:spacing w:after="0" w:line="240" w:lineRule="auto"/>
              <w:jc w:val="both"/>
              <w:rPr>
                <w:rFonts w:ascii="Times New Roman" w:hAnsi="Times New Roman" w:cs="Times New Roman"/>
                <w:sz w:val="20"/>
                <w:szCs w:val="20"/>
                <w:lang w:val="pt-BR"/>
              </w:rPr>
            </w:pPr>
          </w:p>
          <w:p w:rsidR="001578B7" w:rsidRDefault="001578B7" w:rsidP="0043502A">
            <w:pPr>
              <w:spacing w:after="0" w:line="240" w:lineRule="auto"/>
              <w:jc w:val="both"/>
              <w:rPr>
                <w:rFonts w:ascii="Times New Roman" w:hAnsi="Times New Roman" w:cs="Times New Roman"/>
                <w:sz w:val="20"/>
                <w:szCs w:val="20"/>
                <w:lang w:val="pt-BR"/>
              </w:rPr>
            </w:pPr>
          </w:p>
          <w:p w:rsidR="00A36F6E" w:rsidRDefault="00A36F6E" w:rsidP="0043502A">
            <w:pPr>
              <w:spacing w:after="0" w:line="240" w:lineRule="auto"/>
              <w:jc w:val="both"/>
              <w:rPr>
                <w:rFonts w:ascii="Times New Roman" w:hAnsi="Times New Roman" w:cs="Times New Roman"/>
                <w:sz w:val="20"/>
                <w:szCs w:val="20"/>
                <w:lang w:val="pt-BR"/>
              </w:rPr>
            </w:pPr>
          </w:p>
          <w:p w:rsidR="001578B7" w:rsidRDefault="001578B7" w:rsidP="0043502A">
            <w:pPr>
              <w:spacing w:after="0" w:line="240" w:lineRule="auto"/>
              <w:jc w:val="both"/>
              <w:rPr>
                <w:rFonts w:ascii="Times New Roman" w:hAnsi="Times New Roman" w:cs="Times New Roman"/>
                <w:sz w:val="20"/>
                <w:szCs w:val="20"/>
                <w:lang w:val="pt-BR"/>
              </w:rPr>
            </w:pPr>
          </w:p>
          <w:p w:rsidR="001578B7" w:rsidRDefault="001578B7" w:rsidP="0043502A">
            <w:pPr>
              <w:spacing w:after="0" w:line="240" w:lineRule="auto"/>
              <w:jc w:val="both"/>
              <w:rPr>
                <w:rFonts w:ascii="Times New Roman" w:hAnsi="Times New Roman" w:cs="Times New Roman"/>
                <w:sz w:val="20"/>
                <w:szCs w:val="20"/>
                <w:lang w:val="pt-BR"/>
              </w:rPr>
            </w:pPr>
          </w:p>
          <w:p w:rsidR="00A36F6E" w:rsidRDefault="00A36F6E" w:rsidP="0043502A">
            <w:pPr>
              <w:spacing w:after="0" w:line="240" w:lineRule="auto"/>
              <w:jc w:val="both"/>
              <w:rPr>
                <w:rFonts w:ascii="Times New Roman" w:hAnsi="Times New Roman" w:cs="Times New Roman"/>
                <w:sz w:val="20"/>
                <w:szCs w:val="20"/>
                <w:lang w:val="pt-BR"/>
              </w:rPr>
            </w:pPr>
          </w:p>
          <w:p w:rsidR="001421F4" w:rsidRPr="00E16C4F" w:rsidRDefault="001421F4" w:rsidP="0043502A">
            <w:pPr>
              <w:spacing w:after="0" w:line="240" w:lineRule="auto"/>
              <w:jc w:val="both"/>
              <w:rPr>
                <w:rFonts w:ascii="Times New Roman" w:hAnsi="Times New Roman" w:cs="Times New Roman"/>
                <w:sz w:val="20"/>
                <w:szCs w:val="20"/>
              </w:rPr>
            </w:pPr>
            <w:r w:rsidRPr="00E16C4F">
              <w:rPr>
                <w:rFonts w:ascii="Times New Roman" w:hAnsi="Times New Roman" w:cs="Times New Roman"/>
                <w:sz w:val="20"/>
                <w:szCs w:val="20"/>
                <w:lang w:val="pt-BR"/>
              </w:rPr>
              <w:tab/>
            </w:r>
            <w:r w:rsidRPr="00E16C4F">
              <w:rPr>
                <w:rFonts w:ascii="Times New Roman" w:hAnsi="Times New Roman" w:cs="Times New Roman"/>
                <w:sz w:val="20"/>
                <w:szCs w:val="20"/>
                <w:lang w:val="pt-BR"/>
              </w:rPr>
              <w:tab/>
            </w:r>
            <w:r w:rsidRPr="00E16C4F">
              <w:rPr>
                <w:rFonts w:ascii="Times New Roman" w:hAnsi="Times New Roman" w:cs="Times New Roman"/>
                <w:sz w:val="20"/>
                <w:szCs w:val="20"/>
                <w:lang w:val="pt-BR"/>
              </w:rPr>
              <w:tab/>
              <w:t xml:space="preserve">  </w:t>
            </w:r>
          </w:p>
        </w:tc>
        <w:tc>
          <w:tcPr>
            <w:tcW w:w="3739" w:type="dxa"/>
            <w:shd w:val="clear" w:color="auto" w:fill="auto"/>
            <w:tcMar>
              <w:top w:w="0" w:type="dxa"/>
              <w:left w:w="108" w:type="dxa"/>
              <w:bottom w:w="0" w:type="dxa"/>
              <w:right w:w="108" w:type="dxa"/>
            </w:tcMar>
          </w:tcPr>
          <w:p w:rsidR="001421F4" w:rsidRPr="00E16C4F" w:rsidRDefault="001421F4" w:rsidP="0043502A">
            <w:pPr>
              <w:spacing w:after="0" w:line="240" w:lineRule="auto"/>
              <w:jc w:val="center"/>
              <w:rPr>
                <w:rFonts w:ascii="Times New Roman" w:hAnsi="Times New Roman" w:cs="Times New Roman"/>
                <w:sz w:val="20"/>
                <w:szCs w:val="20"/>
                <w:lang w:val="pt-BR"/>
              </w:rPr>
            </w:pPr>
            <w:r w:rsidRPr="00E16C4F">
              <w:rPr>
                <w:rFonts w:ascii="Times New Roman" w:hAnsi="Times New Roman" w:cs="Times New Roman"/>
                <w:sz w:val="20"/>
                <w:szCs w:val="20"/>
                <w:lang w:val="pt-BR"/>
              </w:rPr>
              <w:lastRenderedPageBreak/>
              <w:t>reprezentat prin,</w:t>
            </w:r>
          </w:p>
          <w:p w:rsidR="001421F4" w:rsidRPr="00E16C4F" w:rsidRDefault="001421F4" w:rsidP="0043502A">
            <w:pPr>
              <w:spacing w:after="0" w:line="240" w:lineRule="auto"/>
              <w:jc w:val="center"/>
              <w:rPr>
                <w:rFonts w:ascii="Times New Roman" w:hAnsi="Times New Roman" w:cs="Times New Roman"/>
                <w:b/>
                <w:sz w:val="20"/>
                <w:szCs w:val="20"/>
                <w:lang w:val="pt-BR"/>
              </w:rPr>
            </w:pPr>
            <w:r w:rsidRPr="00E16C4F">
              <w:rPr>
                <w:rFonts w:ascii="Times New Roman" w:hAnsi="Times New Roman" w:cs="Times New Roman"/>
                <w:b/>
                <w:sz w:val="20"/>
                <w:szCs w:val="20"/>
                <w:lang w:val="pt-BR"/>
              </w:rPr>
              <w:t>Administrator</w:t>
            </w:r>
          </w:p>
          <w:p w:rsidR="001421F4" w:rsidRPr="00E16C4F" w:rsidRDefault="00A5309F" w:rsidP="005434E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bl>
    <w:p w:rsidR="001578B7" w:rsidRDefault="001578B7" w:rsidP="006B67D9">
      <w:pPr>
        <w:widowControl w:val="0"/>
        <w:autoSpaceDE w:val="0"/>
        <w:autoSpaceDN w:val="0"/>
        <w:adjustRightInd w:val="0"/>
        <w:spacing w:after="0" w:line="240" w:lineRule="auto"/>
        <w:rPr>
          <w:rFonts w:ascii="Arial" w:eastAsia="Times New Roman" w:hAnsi="Arial" w:cs="Arial"/>
          <w:b/>
          <w:noProof w:val="0"/>
          <w:sz w:val="24"/>
          <w:szCs w:val="24"/>
          <w:u w:val="single"/>
          <w:lang w:eastAsia="ro-RO"/>
        </w:rPr>
      </w:pPr>
    </w:p>
    <w:p w:rsidR="006B67D9" w:rsidRPr="006B67D9" w:rsidRDefault="006B67D9" w:rsidP="006B67D9">
      <w:pPr>
        <w:widowControl w:val="0"/>
        <w:autoSpaceDE w:val="0"/>
        <w:autoSpaceDN w:val="0"/>
        <w:adjustRightInd w:val="0"/>
        <w:spacing w:after="0" w:line="240" w:lineRule="auto"/>
        <w:rPr>
          <w:rFonts w:ascii="Arial" w:eastAsia="Times New Roman" w:hAnsi="Arial" w:cs="Arial"/>
          <w:b/>
          <w:noProof w:val="0"/>
          <w:sz w:val="24"/>
          <w:szCs w:val="24"/>
          <w:u w:val="single"/>
          <w:lang w:eastAsia="ro-RO"/>
        </w:rPr>
      </w:pPr>
      <w:r w:rsidRPr="006B67D9">
        <w:rPr>
          <w:rFonts w:ascii="Arial" w:eastAsia="Times New Roman" w:hAnsi="Arial" w:cs="Arial"/>
          <w:b/>
          <w:noProof w:val="0"/>
          <w:sz w:val="24"/>
          <w:szCs w:val="24"/>
          <w:u w:val="single"/>
          <w:lang w:eastAsia="ro-RO"/>
        </w:rPr>
        <w:fldChar w:fldCharType="begin"/>
      </w:r>
      <w:r w:rsidRPr="006B67D9">
        <w:rPr>
          <w:rFonts w:ascii="Arial" w:eastAsia="Times New Roman" w:hAnsi="Arial" w:cs="Arial"/>
          <w:b/>
          <w:noProof w:val="0"/>
          <w:sz w:val="24"/>
          <w:szCs w:val="24"/>
          <w:u w:val="single"/>
          <w:lang w:eastAsia="ro-RO"/>
        </w:rPr>
        <w:instrText xml:space="preserve"> MERGEFIELD Nume_primarie </w:instrText>
      </w:r>
      <w:r w:rsidRPr="006B67D9">
        <w:rPr>
          <w:rFonts w:ascii="Arial" w:eastAsia="Times New Roman" w:hAnsi="Arial" w:cs="Arial"/>
          <w:b/>
          <w:noProof w:val="0"/>
          <w:sz w:val="24"/>
          <w:szCs w:val="24"/>
          <w:u w:val="single"/>
          <w:lang w:eastAsia="ro-RO"/>
        </w:rPr>
        <w:fldChar w:fldCharType="separate"/>
      </w:r>
      <w:r w:rsidRPr="006B67D9">
        <w:rPr>
          <w:rFonts w:ascii="Arial" w:eastAsia="Times New Roman" w:hAnsi="Arial" w:cs="Arial"/>
          <w:b/>
          <w:sz w:val="24"/>
          <w:szCs w:val="24"/>
          <w:u w:val="single"/>
          <w:lang w:eastAsia="ro-RO"/>
        </w:rPr>
        <w:t>Municipiul Onesti</w:t>
      </w:r>
      <w:r w:rsidRPr="006B67D9">
        <w:rPr>
          <w:rFonts w:ascii="Arial" w:eastAsia="Times New Roman" w:hAnsi="Arial" w:cs="Arial"/>
          <w:b/>
          <w:noProof w:val="0"/>
          <w:sz w:val="24"/>
          <w:szCs w:val="24"/>
          <w:u w:val="single"/>
          <w:lang w:eastAsia="ro-RO"/>
        </w:rPr>
        <w:fldChar w:fldCharType="end"/>
      </w:r>
      <w:r w:rsidRPr="006B67D9">
        <w:rPr>
          <w:rFonts w:ascii="Arial" w:eastAsia="Times New Roman" w:hAnsi="Arial" w:cs="Arial"/>
          <w:b/>
          <w:noProof w:val="0"/>
          <w:sz w:val="24"/>
          <w:szCs w:val="24"/>
          <w:lang w:eastAsia="ro-RO"/>
        </w:rPr>
        <w:tab/>
      </w:r>
      <w:r w:rsidRPr="006B67D9">
        <w:rPr>
          <w:rFonts w:ascii="Arial" w:eastAsia="Times New Roman" w:hAnsi="Arial" w:cs="Arial"/>
          <w:b/>
          <w:noProof w:val="0"/>
          <w:sz w:val="24"/>
          <w:szCs w:val="24"/>
          <w:lang w:eastAsia="ro-RO"/>
        </w:rPr>
        <w:tab/>
      </w:r>
      <w:r w:rsidRPr="006B67D9">
        <w:rPr>
          <w:rFonts w:ascii="Arial" w:eastAsia="Times New Roman" w:hAnsi="Arial" w:cs="Arial"/>
          <w:b/>
          <w:noProof w:val="0"/>
          <w:sz w:val="24"/>
          <w:szCs w:val="24"/>
          <w:lang w:eastAsia="ro-RO"/>
        </w:rPr>
        <w:tab/>
      </w:r>
      <w:r w:rsidRPr="006B67D9">
        <w:rPr>
          <w:rFonts w:ascii="Arial" w:eastAsia="Times New Roman" w:hAnsi="Arial" w:cs="Arial"/>
          <w:b/>
          <w:noProof w:val="0"/>
          <w:sz w:val="24"/>
          <w:szCs w:val="24"/>
          <w:lang w:eastAsia="ro-RO"/>
        </w:rPr>
        <w:tab/>
      </w:r>
      <w:r w:rsidRPr="006B67D9">
        <w:rPr>
          <w:rFonts w:ascii="Arial" w:eastAsia="Times New Roman" w:hAnsi="Arial" w:cs="Arial"/>
          <w:b/>
          <w:noProof w:val="0"/>
          <w:sz w:val="24"/>
          <w:szCs w:val="24"/>
          <w:lang w:eastAsia="ro-RO"/>
        </w:rPr>
        <w:tab/>
      </w:r>
      <w:r w:rsidRPr="006B67D9">
        <w:rPr>
          <w:rFonts w:ascii="Arial" w:eastAsia="Times New Roman" w:hAnsi="Arial" w:cs="Arial"/>
          <w:b/>
          <w:noProof w:val="0"/>
          <w:sz w:val="24"/>
          <w:szCs w:val="24"/>
          <w:lang w:eastAsia="ro-RO"/>
        </w:rPr>
        <w:tab/>
      </w:r>
      <w:r w:rsidRPr="006B67D9">
        <w:rPr>
          <w:rFonts w:ascii="Arial" w:eastAsia="Times New Roman" w:hAnsi="Arial" w:cs="Arial"/>
          <w:b/>
          <w:noProof w:val="0"/>
          <w:sz w:val="24"/>
          <w:szCs w:val="24"/>
          <w:lang w:eastAsia="ro-RO"/>
        </w:rPr>
        <w:tab/>
      </w:r>
      <w:r w:rsidRPr="006B67D9">
        <w:rPr>
          <w:rFonts w:ascii="Arial" w:eastAsia="Times New Roman" w:hAnsi="Arial" w:cs="Arial"/>
          <w:b/>
          <w:noProof w:val="0"/>
          <w:sz w:val="24"/>
          <w:szCs w:val="24"/>
          <w:lang w:eastAsia="ro-RO"/>
        </w:rPr>
        <w:tab/>
      </w:r>
      <w:r w:rsidRPr="006B67D9">
        <w:rPr>
          <w:rFonts w:ascii="Arial" w:eastAsia="Times New Roman" w:hAnsi="Arial" w:cs="Arial"/>
          <w:b/>
          <w:noProof w:val="0"/>
          <w:sz w:val="24"/>
          <w:szCs w:val="24"/>
          <w:lang w:eastAsia="ro-RO"/>
        </w:rPr>
        <w:tab/>
      </w:r>
    </w:p>
    <w:p w:rsidR="006B67D9" w:rsidRPr="006B67D9" w:rsidRDefault="006B67D9" w:rsidP="006B67D9">
      <w:pPr>
        <w:widowControl w:val="0"/>
        <w:autoSpaceDE w:val="0"/>
        <w:autoSpaceDN w:val="0"/>
        <w:adjustRightInd w:val="0"/>
        <w:spacing w:after="0" w:line="240" w:lineRule="auto"/>
        <w:rPr>
          <w:rFonts w:ascii="Arial" w:eastAsia="Times New Roman" w:hAnsi="Arial" w:cs="Arial"/>
          <w:b/>
          <w:noProof w:val="0"/>
          <w:sz w:val="24"/>
          <w:szCs w:val="24"/>
          <w:u w:val="single"/>
          <w:lang w:eastAsia="ro-RO"/>
        </w:rPr>
      </w:pPr>
      <w:r w:rsidRPr="006B67D9">
        <w:rPr>
          <w:rFonts w:ascii="Arial" w:eastAsia="Times New Roman" w:hAnsi="Arial" w:cs="Arial"/>
          <w:b/>
          <w:noProof w:val="0"/>
          <w:sz w:val="24"/>
          <w:szCs w:val="24"/>
          <w:u w:val="single"/>
          <w:lang w:eastAsia="ro-RO"/>
        </w:rPr>
        <w:t xml:space="preserve">Localitatea </w:t>
      </w:r>
      <w:r w:rsidRPr="006B67D9">
        <w:rPr>
          <w:rFonts w:ascii="Arial" w:eastAsia="Times New Roman" w:hAnsi="Arial" w:cs="Arial"/>
          <w:b/>
          <w:noProof w:val="0"/>
          <w:sz w:val="24"/>
          <w:szCs w:val="24"/>
          <w:u w:val="single"/>
          <w:lang w:eastAsia="ro-RO"/>
        </w:rPr>
        <w:fldChar w:fldCharType="begin"/>
      </w:r>
      <w:r w:rsidRPr="006B67D9">
        <w:rPr>
          <w:rFonts w:ascii="Arial" w:eastAsia="Times New Roman" w:hAnsi="Arial" w:cs="Arial"/>
          <w:b/>
          <w:noProof w:val="0"/>
          <w:sz w:val="24"/>
          <w:szCs w:val="24"/>
          <w:u w:val="single"/>
          <w:lang w:eastAsia="ro-RO"/>
        </w:rPr>
        <w:instrText xml:space="preserve"> MERGEFIELD Localitatea </w:instrText>
      </w:r>
      <w:r w:rsidRPr="006B67D9">
        <w:rPr>
          <w:rFonts w:ascii="Arial" w:eastAsia="Times New Roman" w:hAnsi="Arial" w:cs="Arial"/>
          <w:b/>
          <w:noProof w:val="0"/>
          <w:sz w:val="24"/>
          <w:szCs w:val="24"/>
          <w:u w:val="single"/>
          <w:lang w:eastAsia="ro-RO"/>
        </w:rPr>
        <w:fldChar w:fldCharType="separate"/>
      </w:r>
      <w:r w:rsidRPr="006B67D9">
        <w:rPr>
          <w:rFonts w:ascii="Arial" w:eastAsia="Times New Roman" w:hAnsi="Arial" w:cs="Arial"/>
          <w:b/>
          <w:sz w:val="24"/>
          <w:szCs w:val="24"/>
          <w:u w:val="single"/>
          <w:lang w:eastAsia="ro-RO"/>
        </w:rPr>
        <w:t>Municipiul Onesti</w:t>
      </w:r>
      <w:r w:rsidRPr="006B67D9">
        <w:rPr>
          <w:rFonts w:ascii="Arial" w:eastAsia="Times New Roman" w:hAnsi="Arial" w:cs="Arial"/>
          <w:b/>
          <w:noProof w:val="0"/>
          <w:sz w:val="24"/>
          <w:szCs w:val="24"/>
          <w:u w:val="single"/>
          <w:lang w:eastAsia="ro-RO"/>
        </w:rPr>
        <w:fldChar w:fldCharType="end"/>
      </w:r>
      <w:r w:rsidRPr="006B67D9">
        <w:rPr>
          <w:rFonts w:ascii="Arial" w:eastAsia="Times New Roman" w:hAnsi="Arial" w:cs="Arial"/>
          <w:b/>
          <w:noProof w:val="0"/>
          <w:sz w:val="24"/>
          <w:szCs w:val="24"/>
          <w:u w:val="single"/>
          <w:lang w:eastAsia="ro-RO"/>
        </w:rPr>
        <w:t xml:space="preserve">, Str. </w:t>
      </w:r>
      <w:r w:rsidRPr="006B67D9">
        <w:rPr>
          <w:rFonts w:ascii="Arial" w:eastAsia="Times New Roman" w:hAnsi="Arial" w:cs="Arial"/>
          <w:b/>
          <w:noProof w:val="0"/>
          <w:sz w:val="24"/>
          <w:szCs w:val="24"/>
          <w:u w:val="single"/>
          <w:lang w:eastAsia="ro-RO"/>
        </w:rPr>
        <w:fldChar w:fldCharType="begin"/>
      </w:r>
      <w:r w:rsidRPr="006B67D9">
        <w:rPr>
          <w:rFonts w:ascii="Arial" w:eastAsia="Times New Roman" w:hAnsi="Arial" w:cs="Arial"/>
          <w:b/>
          <w:noProof w:val="0"/>
          <w:sz w:val="24"/>
          <w:szCs w:val="24"/>
          <w:u w:val="single"/>
          <w:lang w:eastAsia="ro-RO"/>
        </w:rPr>
        <w:instrText xml:space="preserve"> MERGEFIELD Strada </w:instrText>
      </w:r>
      <w:r w:rsidRPr="006B67D9">
        <w:rPr>
          <w:rFonts w:ascii="Arial" w:eastAsia="Times New Roman" w:hAnsi="Arial" w:cs="Arial"/>
          <w:b/>
          <w:noProof w:val="0"/>
          <w:sz w:val="24"/>
          <w:szCs w:val="24"/>
          <w:u w:val="single"/>
          <w:lang w:eastAsia="ro-RO"/>
        </w:rPr>
        <w:fldChar w:fldCharType="separate"/>
      </w:r>
      <w:r w:rsidRPr="006B67D9">
        <w:rPr>
          <w:rFonts w:ascii="Arial" w:eastAsia="Times New Roman" w:hAnsi="Arial" w:cs="Arial"/>
          <w:b/>
          <w:sz w:val="24"/>
          <w:szCs w:val="24"/>
          <w:u w:val="single"/>
          <w:lang w:eastAsia="ro-RO"/>
        </w:rPr>
        <w:t>BLD. Oituz</w:t>
      </w:r>
      <w:r w:rsidRPr="006B67D9">
        <w:rPr>
          <w:rFonts w:ascii="Arial" w:eastAsia="Times New Roman" w:hAnsi="Arial" w:cs="Arial"/>
          <w:b/>
          <w:noProof w:val="0"/>
          <w:sz w:val="24"/>
          <w:szCs w:val="24"/>
          <w:u w:val="single"/>
          <w:lang w:eastAsia="ro-RO"/>
        </w:rPr>
        <w:fldChar w:fldCharType="end"/>
      </w:r>
      <w:r w:rsidRPr="006B67D9">
        <w:rPr>
          <w:rFonts w:ascii="Arial" w:eastAsia="Times New Roman" w:hAnsi="Arial" w:cs="Arial"/>
          <w:b/>
          <w:noProof w:val="0"/>
          <w:sz w:val="24"/>
          <w:szCs w:val="24"/>
          <w:u w:val="single"/>
          <w:lang w:eastAsia="ro-RO"/>
        </w:rPr>
        <w:t xml:space="preserve">, Nr. </w:t>
      </w:r>
      <w:r w:rsidRPr="006B67D9">
        <w:rPr>
          <w:rFonts w:ascii="Arial" w:eastAsia="Times New Roman" w:hAnsi="Arial" w:cs="Arial"/>
          <w:b/>
          <w:noProof w:val="0"/>
          <w:sz w:val="24"/>
          <w:szCs w:val="24"/>
          <w:u w:val="single"/>
          <w:lang w:eastAsia="ro-RO"/>
        </w:rPr>
        <w:fldChar w:fldCharType="begin"/>
      </w:r>
      <w:r w:rsidRPr="006B67D9">
        <w:rPr>
          <w:rFonts w:ascii="Arial" w:eastAsia="Times New Roman" w:hAnsi="Arial" w:cs="Arial"/>
          <w:b/>
          <w:noProof w:val="0"/>
          <w:sz w:val="24"/>
          <w:szCs w:val="24"/>
          <w:u w:val="single"/>
          <w:lang w:eastAsia="ro-RO"/>
        </w:rPr>
        <w:instrText xml:space="preserve"> MERGEFIELD Numarul </w:instrText>
      </w:r>
      <w:r w:rsidRPr="006B67D9">
        <w:rPr>
          <w:rFonts w:ascii="Arial" w:eastAsia="Times New Roman" w:hAnsi="Arial" w:cs="Arial"/>
          <w:b/>
          <w:noProof w:val="0"/>
          <w:sz w:val="24"/>
          <w:szCs w:val="24"/>
          <w:u w:val="single"/>
          <w:lang w:eastAsia="ro-RO"/>
        </w:rPr>
        <w:fldChar w:fldCharType="separate"/>
      </w:r>
      <w:r w:rsidRPr="006B67D9">
        <w:rPr>
          <w:rFonts w:ascii="Arial" w:eastAsia="Times New Roman" w:hAnsi="Arial" w:cs="Arial"/>
          <w:b/>
          <w:sz w:val="24"/>
          <w:szCs w:val="24"/>
          <w:u w:val="single"/>
          <w:lang w:eastAsia="ro-RO"/>
        </w:rPr>
        <w:t>17</w:t>
      </w:r>
      <w:r w:rsidRPr="006B67D9">
        <w:rPr>
          <w:rFonts w:ascii="Arial" w:eastAsia="Times New Roman" w:hAnsi="Arial" w:cs="Arial"/>
          <w:b/>
          <w:noProof w:val="0"/>
          <w:sz w:val="24"/>
          <w:szCs w:val="24"/>
          <w:u w:val="single"/>
          <w:lang w:eastAsia="ro-RO"/>
        </w:rPr>
        <w:fldChar w:fldCharType="end"/>
      </w:r>
    </w:p>
    <w:p w:rsidR="006B67D9" w:rsidRPr="006B67D9" w:rsidRDefault="006B67D9" w:rsidP="006B67D9">
      <w:pPr>
        <w:autoSpaceDE w:val="0"/>
        <w:autoSpaceDN w:val="0"/>
        <w:adjustRightInd w:val="0"/>
        <w:spacing w:before="221" w:after="0" w:line="240" w:lineRule="auto"/>
        <w:jc w:val="center"/>
        <w:rPr>
          <w:rFonts w:ascii="Arial" w:eastAsia="Times New Roman" w:hAnsi="Arial" w:cs="Arial"/>
          <w:b/>
          <w:noProof w:val="0"/>
          <w:sz w:val="24"/>
          <w:szCs w:val="24"/>
          <w:lang w:eastAsia="ro-RO"/>
        </w:rPr>
      </w:pPr>
      <w:r w:rsidRPr="006B67D9">
        <w:rPr>
          <w:rFonts w:ascii="Arial" w:eastAsia="Times New Roman" w:hAnsi="Arial" w:cs="Arial"/>
          <w:b/>
          <w:noProof w:val="0"/>
          <w:sz w:val="24"/>
          <w:szCs w:val="24"/>
          <w:lang w:eastAsia="ro-RO"/>
        </w:rPr>
        <w:t>ACORD PRIVIND PRELUCRAREA DATELOR CU CARACTER PERSONAL</w:t>
      </w:r>
    </w:p>
    <w:p w:rsidR="006B67D9" w:rsidRPr="006B67D9" w:rsidRDefault="006B67D9" w:rsidP="006B67D9">
      <w:pPr>
        <w:autoSpaceDE w:val="0"/>
        <w:autoSpaceDN w:val="0"/>
        <w:adjustRightInd w:val="0"/>
        <w:spacing w:before="221" w:after="0" w:line="240" w:lineRule="auto"/>
        <w:jc w:val="center"/>
        <w:rPr>
          <w:rFonts w:ascii="Arial" w:eastAsia="Times New Roman" w:hAnsi="Arial" w:cs="Arial"/>
          <w:b/>
          <w:noProof w:val="0"/>
          <w:sz w:val="24"/>
          <w:szCs w:val="24"/>
          <w:lang w:eastAsia="ro-RO"/>
        </w:rPr>
      </w:pPr>
      <w:r w:rsidRPr="006B67D9">
        <w:rPr>
          <w:rFonts w:ascii="Arial" w:eastAsia="Times New Roman" w:hAnsi="Arial" w:cs="Arial"/>
          <w:b/>
          <w:noProof w:val="0"/>
          <w:sz w:val="24"/>
          <w:szCs w:val="24"/>
          <w:lang w:eastAsia="ro-RO"/>
        </w:rPr>
        <w:t>INTRE OPERATOR - OPERATOR</w:t>
      </w:r>
    </w:p>
    <w:p w:rsidR="006B67D9" w:rsidRPr="006B67D9" w:rsidRDefault="006B67D9" w:rsidP="006B67D9">
      <w:pPr>
        <w:autoSpaceDE w:val="0"/>
        <w:autoSpaceDN w:val="0"/>
        <w:adjustRightInd w:val="0"/>
        <w:spacing w:after="0" w:line="240" w:lineRule="auto"/>
        <w:jc w:val="center"/>
        <w:rPr>
          <w:rFonts w:ascii="Arial" w:eastAsia="Times New Roman" w:hAnsi="Arial" w:cs="Arial"/>
          <w:b/>
          <w:noProof w:val="0"/>
          <w:sz w:val="24"/>
          <w:szCs w:val="24"/>
          <w:lang w:eastAsia="ro-RO"/>
        </w:rPr>
      </w:pPr>
      <w:r w:rsidRPr="006B67D9">
        <w:rPr>
          <w:rFonts w:ascii="Arial" w:eastAsia="Times New Roman" w:hAnsi="Arial" w:cs="Arial"/>
          <w:b/>
          <w:noProof w:val="0"/>
          <w:sz w:val="24"/>
          <w:szCs w:val="24"/>
          <w:lang w:eastAsia="ro-RO"/>
        </w:rPr>
        <w:t>DIN DATA DE ..........................</w:t>
      </w:r>
    </w:p>
    <w:p w:rsidR="006B67D9" w:rsidRPr="006B67D9" w:rsidRDefault="006B67D9" w:rsidP="006B67D9">
      <w:pPr>
        <w:autoSpaceDE w:val="0"/>
        <w:autoSpaceDN w:val="0"/>
        <w:adjustRightInd w:val="0"/>
        <w:spacing w:before="19" w:after="0" w:line="274" w:lineRule="exact"/>
        <w:rPr>
          <w:rFonts w:ascii="Arial" w:eastAsia="Times New Roman" w:hAnsi="Arial" w:cs="Arial"/>
          <w:b/>
          <w:bCs/>
          <w:noProof w:val="0"/>
          <w:sz w:val="24"/>
          <w:szCs w:val="24"/>
          <w:lang w:eastAsia="ro-RO"/>
        </w:rPr>
      </w:pPr>
      <w:r w:rsidRPr="006B67D9">
        <w:rPr>
          <w:rFonts w:ascii="Arial" w:eastAsia="Times New Roman" w:hAnsi="Arial" w:cs="Arial"/>
          <w:b/>
          <w:bCs/>
          <w:noProof w:val="0"/>
          <w:sz w:val="24"/>
          <w:szCs w:val="24"/>
          <w:lang w:eastAsia="ro-RO"/>
        </w:rPr>
        <w:t>între:</w:t>
      </w:r>
    </w:p>
    <w:p w:rsidR="006B67D9" w:rsidRPr="006B67D9" w:rsidRDefault="006B67D9" w:rsidP="006B67D9">
      <w:pPr>
        <w:tabs>
          <w:tab w:val="left" w:leader="dot" w:pos="2959"/>
          <w:tab w:val="left" w:leader="dot" w:pos="7906"/>
        </w:tabs>
        <w:autoSpaceDE w:val="0"/>
        <w:autoSpaceDN w:val="0"/>
        <w:adjustRightInd w:val="0"/>
        <w:spacing w:after="0" w:line="274" w:lineRule="exact"/>
        <w:jc w:val="both"/>
        <w:rPr>
          <w:rFonts w:ascii="Arial" w:eastAsia="Times New Roman" w:hAnsi="Arial" w:cs="Arial"/>
          <w:noProof w:val="0"/>
          <w:sz w:val="24"/>
          <w:szCs w:val="24"/>
        </w:rPr>
      </w:pPr>
      <w:r w:rsidRPr="006B67D9">
        <w:rPr>
          <w:rFonts w:ascii="Arial" w:eastAsia="Times New Roman" w:hAnsi="Arial" w:cs="Arial"/>
          <w:b/>
          <w:noProof w:val="0"/>
          <w:sz w:val="24"/>
          <w:szCs w:val="24"/>
          <w:lang w:eastAsia="ro-RO"/>
        </w:rPr>
        <w:t>1.1.</w:t>
      </w:r>
      <w:r w:rsidRPr="006B67D9">
        <w:rPr>
          <w:rFonts w:ascii="Arial" w:eastAsia="Times New Roman" w:hAnsi="Arial" w:cs="Arial"/>
          <w:noProof w:val="0"/>
          <w:sz w:val="24"/>
          <w:szCs w:val="24"/>
          <w:lang w:eastAsia="ro-RO"/>
        </w:rPr>
        <w:t xml:space="preserve">Primăria </w:t>
      </w:r>
      <w:r w:rsidRPr="006B67D9">
        <w:rPr>
          <w:rFonts w:ascii="Arial" w:eastAsia="Times New Roman" w:hAnsi="Arial" w:cs="Arial"/>
          <w:noProof w:val="0"/>
          <w:sz w:val="24"/>
          <w:szCs w:val="24"/>
          <w:lang w:eastAsia="ro-RO"/>
        </w:rPr>
        <w:fldChar w:fldCharType="begin"/>
      </w:r>
      <w:r w:rsidRPr="006B67D9">
        <w:rPr>
          <w:rFonts w:ascii="Arial" w:eastAsia="Times New Roman" w:hAnsi="Arial" w:cs="Arial"/>
          <w:noProof w:val="0"/>
          <w:sz w:val="24"/>
          <w:szCs w:val="24"/>
          <w:lang w:eastAsia="ro-RO"/>
        </w:rPr>
        <w:instrText xml:space="preserve"> MERGEFIELD Nume_primarie </w:instrText>
      </w:r>
      <w:r w:rsidRPr="006B67D9">
        <w:rPr>
          <w:rFonts w:ascii="Arial" w:eastAsia="Times New Roman" w:hAnsi="Arial" w:cs="Arial"/>
          <w:noProof w:val="0"/>
          <w:sz w:val="24"/>
          <w:szCs w:val="24"/>
          <w:lang w:eastAsia="ro-RO"/>
        </w:rPr>
        <w:fldChar w:fldCharType="separate"/>
      </w:r>
      <w:r w:rsidRPr="006B67D9">
        <w:rPr>
          <w:rFonts w:ascii="Arial" w:eastAsia="Times New Roman" w:hAnsi="Arial" w:cs="Arial"/>
          <w:sz w:val="24"/>
          <w:szCs w:val="24"/>
          <w:lang w:eastAsia="ro-RO"/>
        </w:rPr>
        <w:t>Municipiul Onesti</w:t>
      </w:r>
      <w:r w:rsidRPr="006B67D9">
        <w:rPr>
          <w:rFonts w:ascii="Arial" w:eastAsia="Times New Roman" w:hAnsi="Arial" w:cs="Arial"/>
          <w:noProof w:val="0"/>
          <w:sz w:val="24"/>
          <w:szCs w:val="24"/>
          <w:lang w:eastAsia="ro-RO"/>
        </w:rPr>
        <w:fldChar w:fldCharType="end"/>
      </w:r>
      <w:r w:rsidRPr="006B67D9">
        <w:rPr>
          <w:rFonts w:ascii="Arial" w:eastAsia="Times New Roman" w:hAnsi="Arial" w:cs="Arial"/>
          <w:noProof w:val="0"/>
          <w:sz w:val="24"/>
          <w:szCs w:val="24"/>
          <w:lang w:eastAsia="ro-RO"/>
        </w:rPr>
        <w:t xml:space="preserve">, cu sediul în Localitatea </w:t>
      </w:r>
      <w:r w:rsidRPr="006B67D9">
        <w:rPr>
          <w:rFonts w:ascii="Arial" w:eastAsia="Times New Roman" w:hAnsi="Arial" w:cs="Arial"/>
          <w:noProof w:val="0"/>
          <w:sz w:val="24"/>
          <w:szCs w:val="24"/>
          <w:lang w:eastAsia="ro-RO"/>
        </w:rPr>
        <w:fldChar w:fldCharType="begin"/>
      </w:r>
      <w:r w:rsidRPr="006B67D9">
        <w:rPr>
          <w:rFonts w:ascii="Arial" w:eastAsia="Times New Roman" w:hAnsi="Arial" w:cs="Arial"/>
          <w:noProof w:val="0"/>
          <w:sz w:val="24"/>
          <w:szCs w:val="24"/>
          <w:lang w:eastAsia="ro-RO"/>
        </w:rPr>
        <w:instrText xml:space="preserve"> MERGEFIELD Localitatea </w:instrText>
      </w:r>
      <w:r w:rsidRPr="006B67D9">
        <w:rPr>
          <w:rFonts w:ascii="Arial" w:eastAsia="Times New Roman" w:hAnsi="Arial" w:cs="Arial"/>
          <w:noProof w:val="0"/>
          <w:sz w:val="24"/>
          <w:szCs w:val="24"/>
          <w:lang w:eastAsia="ro-RO"/>
        </w:rPr>
        <w:fldChar w:fldCharType="separate"/>
      </w:r>
      <w:r w:rsidRPr="006B67D9">
        <w:rPr>
          <w:rFonts w:ascii="Arial" w:eastAsia="Times New Roman" w:hAnsi="Arial" w:cs="Arial"/>
          <w:sz w:val="24"/>
          <w:szCs w:val="24"/>
          <w:lang w:eastAsia="ro-RO"/>
        </w:rPr>
        <w:t>Municipiul Onesti</w:t>
      </w:r>
      <w:r w:rsidRPr="006B67D9">
        <w:rPr>
          <w:rFonts w:ascii="Arial" w:eastAsia="Times New Roman" w:hAnsi="Arial" w:cs="Arial"/>
          <w:noProof w:val="0"/>
          <w:sz w:val="24"/>
          <w:szCs w:val="24"/>
          <w:lang w:eastAsia="ro-RO"/>
        </w:rPr>
        <w:fldChar w:fldCharType="end"/>
      </w:r>
      <w:r w:rsidRPr="006B67D9">
        <w:rPr>
          <w:rFonts w:ascii="Arial" w:eastAsia="Times New Roman" w:hAnsi="Arial" w:cs="Arial"/>
          <w:noProof w:val="0"/>
          <w:sz w:val="24"/>
          <w:szCs w:val="24"/>
          <w:lang w:eastAsia="ro-RO"/>
        </w:rPr>
        <w:t xml:space="preserve">, Str. </w:t>
      </w:r>
      <w:r w:rsidRPr="006B67D9">
        <w:rPr>
          <w:rFonts w:ascii="Arial" w:eastAsia="Times New Roman" w:hAnsi="Arial" w:cs="Arial"/>
          <w:noProof w:val="0"/>
          <w:sz w:val="24"/>
          <w:szCs w:val="24"/>
          <w:lang w:eastAsia="ro-RO"/>
        </w:rPr>
        <w:fldChar w:fldCharType="begin"/>
      </w:r>
      <w:r w:rsidRPr="006B67D9">
        <w:rPr>
          <w:rFonts w:ascii="Arial" w:eastAsia="Times New Roman" w:hAnsi="Arial" w:cs="Arial"/>
          <w:noProof w:val="0"/>
          <w:sz w:val="24"/>
          <w:szCs w:val="24"/>
          <w:lang w:eastAsia="ro-RO"/>
        </w:rPr>
        <w:instrText xml:space="preserve"> MERGEFIELD Strada </w:instrText>
      </w:r>
      <w:r w:rsidRPr="006B67D9">
        <w:rPr>
          <w:rFonts w:ascii="Arial" w:eastAsia="Times New Roman" w:hAnsi="Arial" w:cs="Arial"/>
          <w:noProof w:val="0"/>
          <w:sz w:val="24"/>
          <w:szCs w:val="24"/>
          <w:lang w:eastAsia="ro-RO"/>
        </w:rPr>
        <w:fldChar w:fldCharType="separate"/>
      </w:r>
      <w:r w:rsidRPr="006B67D9">
        <w:rPr>
          <w:rFonts w:ascii="Arial" w:eastAsia="Times New Roman" w:hAnsi="Arial" w:cs="Arial"/>
          <w:sz w:val="24"/>
          <w:szCs w:val="24"/>
          <w:lang w:eastAsia="ro-RO"/>
        </w:rPr>
        <w:t>BLD. Oituz</w:t>
      </w:r>
      <w:r w:rsidRPr="006B67D9">
        <w:rPr>
          <w:rFonts w:ascii="Arial" w:eastAsia="Times New Roman" w:hAnsi="Arial" w:cs="Arial"/>
          <w:noProof w:val="0"/>
          <w:sz w:val="24"/>
          <w:szCs w:val="24"/>
          <w:lang w:eastAsia="ro-RO"/>
        </w:rPr>
        <w:fldChar w:fldCharType="end"/>
      </w:r>
      <w:r w:rsidRPr="006B67D9">
        <w:rPr>
          <w:rFonts w:ascii="Arial" w:eastAsia="Times New Roman" w:hAnsi="Arial" w:cs="Arial"/>
          <w:noProof w:val="0"/>
          <w:sz w:val="24"/>
          <w:szCs w:val="24"/>
          <w:lang w:eastAsia="ro-RO"/>
        </w:rPr>
        <w:t xml:space="preserve">, Numărul </w:t>
      </w:r>
      <w:r w:rsidRPr="006B67D9">
        <w:rPr>
          <w:rFonts w:ascii="Arial" w:eastAsia="Times New Roman" w:hAnsi="Arial" w:cs="Arial"/>
          <w:noProof w:val="0"/>
          <w:sz w:val="24"/>
          <w:szCs w:val="24"/>
          <w:lang w:eastAsia="ro-RO"/>
        </w:rPr>
        <w:fldChar w:fldCharType="begin"/>
      </w:r>
      <w:r w:rsidRPr="006B67D9">
        <w:rPr>
          <w:rFonts w:ascii="Arial" w:eastAsia="Times New Roman" w:hAnsi="Arial" w:cs="Arial"/>
          <w:noProof w:val="0"/>
          <w:sz w:val="24"/>
          <w:szCs w:val="24"/>
          <w:lang w:eastAsia="ro-RO"/>
        </w:rPr>
        <w:instrText xml:space="preserve"> MERGEFIELD Numarul </w:instrText>
      </w:r>
      <w:r w:rsidRPr="006B67D9">
        <w:rPr>
          <w:rFonts w:ascii="Arial" w:eastAsia="Times New Roman" w:hAnsi="Arial" w:cs="Arial"/>
          <w:noProof w:val="0"/>
          <w:sz w:val="24"/>
          <w:szCs w:val="24"/>
          <w:lang w:eastAsia="ro-RO"/>
        </w:rPr>
        <w:fldChar w:fldCharType="separate"/>
      </w:r>
      <w:r w:rsidRPr="006B67D9">
        <w:rPr>
          <w:rFonts w:ascii="Arial" w:eastAsia="Times New Roman" w:hAnsi="Arial" w:cs="Arial"/>
          <w:sz w:val="24"/>
          <w:szCs w:val="24"/>
          <w:lang w:eastAsia="ro-RO"/>
        </w:rPr>
        <w:t>17</w:t>
      </w:r>
      <w:r w:rsidRPr="006B67D9">
        <w:rPr>
          <w:rFonts w:ascii="Arial" w:eastAsia="Times New Roman" w:hAnsi="Arial" w:cs="Arial"/>
          <w:noProof w:val="0"/>
          <w:sz w:val="24"/>
          <w:szCs w:val="24"/>
          <w:lang w:eastAsia="ro-RO"/>
        </w:rPr>
        <w:fldChar w:fldCharType="end"/>
      </w:r>
      <w:r w:rsidRPr="006B67D9">
        <w:rPr>
          <w:rFonts w:ascii="Arial" w:eastAsia="Times New Roman" w:hAnsi="Arial" w:cs="Arial"/>
          <w:noProof w:val="0"/>
          <w:sz w:val="24"/>
          <w:szCs w:val="24"/>
          <w:lang w:eastAsia="ro-RO"/>
        </w:rPr>
        <w:t xml:space="preserve">, C.U.I </w:t>
      </w:r>
      <w:r w:rsidRPr="006B67D9">
        <w:rPr>
          <w:rFonts w:ascii="Arial" w:eastAsia="Times New Roman" w:hAnsi="Arial" w:cs="Arial"/>
          <w:noProof w:val="0"/>
          <w:sz w:val="24"/>
          <w:szCs w:val="24"/>
          <w:lang w:eastAsia="ro-RO"/>
        </w:rPr>
        <w:fldChar w:fldCharType="begin"/>
      </w:r>
      <w:r w:rsidRPr="006B67D9">
        <w:rPr>
          <w:rFonts w:ascii="Arial" w:eastAsia="Times New Roman" w:hAnsi="Arial" w:cs="Arial"/>
          <w:noProof w:val="0"/>
          <w:sz w:val="24"/>
          <w:szCs w:val="24"/>
          <w:lang w:eastAsia="ro-RO"/>
        </w:rPr>
        <w:instrText xml:space="preserve"> MERGEFIELD Cui </w:instrText>
      </w:r>
      <w:r w:rsidRPr="006B67D9">
        <w:rPr>
          <w:rFonts w:ascii="Arial" w:eastAsia="Times New Roman" w:hAnsi="Arial" w:cs="Arial"/>
          <w:noProof w:val="0"/>
          <w:sz w:val="24"/>
          <w:szCs w:val="24"/>
          <w:lang w:eastAsia="ro-RO"/>
        </w:rPr>
        <w:fldChar w:fldCharType="separate"/>
      </w:r>
      <w:r w:rsidRPr="006B67D9">
        <w:rPr>
          <w:rFonts w:ascii="Arial" w:eastAsia="Times New Roman" w:hAnsi="Arial" w:cs="Arial"/>
          <w:sz w:val="24"/>
          <w:szCs w:val="24"/>
          <w:lang w:eastAsia="ro-RO"/>
        </w:rPr>
        <w:t>4353250</w:t>
      </w:r>
      <w:r w:rsidRPr="006B67D9">
        <w:rPr>
          <w:rFonts w:ascii="Arial" w:eastAsia="Times New Roman" w:hAnsi="Arial" w:cs="Arial"/>
          <w:noProof w:val="0"/>
          <w:sz w:val="24"/>
          <w:szCs w:val="24"/>
          <w:lang w:eastAsia="ro-RO"/>
        </w:rPr>
        <w:fldChar w:fldCharType="end"/>
      </w:r>
      <w:r w:rsidRPr="006B67D9">
        <w:rPr>
          <w:rFonts w:ascii="Arial" w:eastAsia="Times New Roman" w:hAnsi="Arial" w:cs="Arial"/>
          <w:noProof w:val="0"/>
          <w:sz w:val="24"/>
          <w:szCs w:val="24"/>
          <w:lang w:eastAsia="ro-RO"/>
        </w:rPr>
        <w:t xml:space="preserve">, reprezentată legal prin D-nul. </w:t>
      </w:r>
      <w:r w:rsidR="006453F1">
        <w:rPr>
          <w:rFonts w:ascii="Arial" w:eastAsia="Times New Roman" w:hAnsi="Arial" w:cs="Arial"/>
          <w:noProof w:val="0"/>
          <w:sz w:val="24"/>
          <w:szCs w:val="24"/>
          <w:lang w:eastAsia="ro-RO"/>
        </w:rPr>
        <w:t xml:space="preserve">Viceprimar cu </w:t>
      </w:r>
      <w:proofErr w:type="spellStart"/>
      <w:r w:rsidR="006453F1">
        <w:rPr>
          <w:rFonts w:ascii="Arial" w:eastAsia="Times New Roman" w:hAnsi="Arial" w:cs="Arial"/>
          <w:noProof w:val="0"/>
          <w:sz w:val="24"/>
          <w:szCs w:val="24"/>
          <w:lang w:eastAsia="ro-RO"/>
        </w:rPr>
        <w:t>atributii</w:t>
      </w:r>
      <w:proofErr w:type="spellEnd"/>
      <w:r w:rsidR="006453F1">
        <w:rPr>
          <w:rFonts w:ascii="Arial" w:eastAsia="Times New Roman" w:hAnsi="Arial" w:cs="Arial"/>
          <w:noProof w:val="0"/>
          <w:sz w:val="24"/>
          <w:szCs w:val="24"/>
          <w:lang w:eastAsia="ro-RO"/>
        </w:rPr>
        <w:t xml:space="preserve"> de </w:t>
      </w:r>
      <w:r w:rsidRPr="006B67D9">
        <w:rPr>
          <w:rFonts w:ascii="Arial" w:eastAsia="Times New Roman" w:hAnsi="Arial" w:cs="Arial"/>
          <w:noProof w:val="0"/>
          <w:sz w:val="24"/>
          <w:szCs w:val="24"/>
          <w:lang w:eastAsia="ro-RO"/>
        </w:rPr>
        <w:t xml:space="preserve">Primar </w:t>
      </w:r>
      <w:r w:rsidR="006453F1">
        <w:rPr>
          <w:rFonts w:ascii="Arial" w:eastAsia="Times New Roman" w:hAnsi="Arial" w:cs="Arial"/>
          <w:noProof w:val="0"/>
          <w:sz w:val="24"/>
          <w:szCs w:val="24"/>
          <w:lang w:eastAsia="ro-RO"/>
        </w:rPr>
        <w:t xml:space="preserve">JILCU ADRIAN </w:t>
      </w:r>
      <w:r w:rsidRPr="006B67D9">
        <w:rPr>
          <w:rFonts w:ascii="Arial" w:eastAsia="Times New Roman" w:hAnsi="Arial" w:cs="Arial"/>
          <w:noProof w:val="0"/>
          <w:sz w:val="24"/>
          <w:szCs w:val="24"/>
          <w:lang w:eastAsia="ro-RO"/>
        </w:rPr>
        <w:t xml:space="preserve"> </w:t>
      </w:r>
      <w:r w:rsidRPr="006B67D9">
        <w:rPr>
          <w:rFonts w:ascii="Arial" w:eastAsia="Times New Roman" w:hAnsi="Arial" w:cs="Arial"/>
          <w:noProof w:val="0"/>
          <w:sz w:val="24"/>
          <w:szCs w:val="24"/>
        </w:rPr>
        <w:t>în calitate de operator de date cu caracter personal,</w:t>
      </w:r>
      <w:r w:rsidRPr="006B67D9">
        <w:rPr>
          <w:rFonts w:ascii="Arial" w:eastAsia="Times New Roman" w:hAnsi="Arial" w:cs="Arial"/>
          <w:noProof w:val="0"/>
          <w:sz w:val="24"/>
          <w:szCs w:val="24"/>
          <w:lang w:eastAsia="ro-RO"/>
        </w:rPr>
        <w:t xml:space="preserve"> denumită </w:t>
      </w:r>
      <w:proofErr w:type="spellStart"/>
      <w:r w:rsidRPr="006B67D9">
        <w:rPr>
          <w:rFonts w:ascii="Arial" w:eastAsia="Times New Roman" w:hAnsi="Arial" w:cs="Arial"/>
          <w:noProof w:val="0"/>
          <w:sz w:val="24"/>
          <w:szCs w:val="24"/>
          <w:lang w:eastAsia="ro-RO"/>
        </w:rPr>
        <w:t>încontinuare</w:t>
      </w:r>
      <w:proofErr w:type="spellEnd"/>
      <w:r w:rsidRPr="006B67D9">
        <w:rPr>
          <w:rFonts w:ascii="Arial" w:eastAsia="Times New Roman" w:hAnsi="Arial" w:cs="Arial"/>
          <w:noProof w:val="0"/>
          <w:sz w:val="24"/>
          <w:szCs w:val="24"/>
          <w:lang w:eastAsia="ro-RO"/>
        </w:rPr>
        <w:t xml:space="preserve"> „ Achizitor"</w:t>
      </w:r>
    </w:p>
    <w:p w:rsidR="006B67D9" w:rsidRPr="006B67D9" w:rsidRDefault="006B67D9" w:rsidP="006B67D9">
      <w:pPr>
        <w:autoSpaceDE w:val="0"/>
        <w:autoSpaceDN w:val="0"/>
        <w:adjustRightInd w:val="0"/>
        <w:spacing w:after="0" w:line="274" w:lineRule="exact"/>
        <w:rPr>
          <w:rFonts w:ascii="Arial" w:eastAsia="Times New Roman" w:hAnsi="Arial" w:cs="Arial"/>
          <w:b/>
          <w:bCs/>
          <w:noProof w:val="0"/>
          <w:sz w:val="24"/>
          <w:szCs w:val="24"/>
          <w:lang w:eastAsia="ro-RO"/>
        </w:rPr>
      </w:pPr>
      <w:r w:rsidRPr="006B67D9">
        <w:rPr>
          <w:rFonts w:ascii="Arial" w:eastAsia="Times New Roman" w:hAnsi="Arial" w:cs="Arial"/>
          <w:b/>
          <w:bCs/>
          <w:noProof w:val="0"/>
          <w:sz w:val="24"/>
          <w:szCs w:val="24"/>
          <w:lang w:eastAsia="ro-RO"/>
        </w:rPr>
        <w:t>și</w:t>
      </w:r>
    </w:p>
    <w:p w:rsidR="006B67D9" w:rsidRPr="006B67D9" w:rsidRDefault="006B67D9" w:rsidP="006B67D9">
      <w:pPr>
        <w:autoSpaceDE w:val="0"/>
        <w:autoSpaceDN w:val="0"/>
        <w:adjustRightInd w:val="0"/>
        <w:spacing w:after="0" w:line="274" w:lineRule="exact"/>
        <w:jc w:val="both"/>
        <w:rPr>
          <w:rFonts w:ascii="Arial" w:eastAsia="Times New Roman" w:hAnsi="Arial" w:cs="Arial"/>
          <w:b/>
          <w:noProof w:val="0"/>
          <w:sz w:val="24"/>
          <w:szCs w:val="24"/>
          <w:lang w:eastAsia="ro-RO"/>
        </w:rPr>
      </w:pPr>
      <w:r w:rsidRPr="006B67D9">
        <w:rPr>
          <w:rFonts w:ascii="Arial" w:eastAsia="Times New Roman" w:hAnsi="Arial" w:cs="Arial"/>
          <w:b/>
          <w:noProof w:val="0"/>
          <w:sz w:val="24"/>
          <w:szCs w:val="24"/>
          <w:lang w:eastAsia="ro-RO"/>
        </w:rPr>
        <w:t xml:space="preserve">1.2 - ........ </w:t>
      </w:r>
      <w:r w:rsidRPr="006B67D9">
        <w:rPr>
          <w:rFonts w:ascii="Arial" w:eastAsia="Times New Roman" w:hAnsi="Arial" w:cs="Arial"/>
          <w:b/>
          <w:i/>
          <w:noProof w:val="0"/>
          <w:sz w:val="24"/>
          <w:szCs w:val="24"/>
          <w:lang w:eastAsia="ro-RO"/>
        </w:rPr>
        <w:t xml:space="preserve">(se </w:t>
      </w:r>
      <w:proofErr w:type="spellStart"/>
      <w:r w:rsidRPr="006B67D9">
        <w:rPr>
          <w:rFonts w:ascii="Arial" w:eastAsia="Times New Roman" w:hAnsi="Arial" w:cs="Arial"/>
          <w:b/>
          <w:i/>
          <w:noProof w:val="0"/>
          <w:sz w:val="24"/>
          <w:szCs w:val="24"/>
          <w:lang w:eastAsia="ro-RO"/>
        </w:rPr>
        <w:t>completeaza</w:t>
      </w:r>
      <w:proofErr w:type="spellEnd"/>
      <w:r w:rsidRPr="006B67D9">
        <w:rPr>
          <w:rFonts w:ascii="Arial" w:eastAsia="Times New Roman" w:hAnsi="Arial" w:cs="Arial"/>
          <w:b/>
          <w:i/>
          <w:noProof w:val="0"/>
          <w:sz w:val="24"/>
          <w:szCs w:val="24"/>
          <w:lang w:eastAsia="ro-RO"/>
        </w:rPr>
        <w:t xml:space="preserve"> </w:t>
      </w:r>
      <w:proofErr w:type="spellStart"/>
      <w:r w:rsidRPr="006B67D9">
        <w:rPr>
          <w:rFonts w:ascii="Arial" w:eastAsia="Times New Roman" w:hAnsi="Arial" w:cs="Arial"/>
          <w:b/>
          <w:i/>
          <w:noProof w:val="0"/>
          <w:sz w:val="24"/>
          <w:szCs w:val="24"/>
          <w:lang w:eastAsia="ro-RO"/>
        </w:rPr>
        <w:t>dupa</w:t>
      </w:r>
      <w:proofErr w:type="spellEnd"/>
      <w:r w:rsidRPr="006B67D9">
        <w:rPr>
          <w:rFonts w:ascii="Arial" w:eastAsia="Times New Roman" w:hAnsi="Arial" w:cs="Arial"/>
          <w:b/>
          <w:i/>
          <w:noProof w:val="0"/>
          <w:sz w:val="24"/>
          <w:szCs w:val="24"/>
          <w:lang w:eastAsia="ro-RO"/>
        </w:rPr>
        <w:t xml:space="preserve"> adjudecare)</w:t>
      </w:r>
      <w:r w:rsidRPr="006B67D9">
        <w:rPr>
          <w:rFonts w:ascii="Arial" w:eastAsia="Times New Roman" w:hAnsi="Arial" w:cs="Arial"/>
          <w:b/>
          <w:noProof w:val="0"/>
          <w:sz w:val="24"/>
          <w:szCs w:val="24"/>
          <w:lang w:eastAsia="ro-RO"/>
        </w:rPr>
        <w:t xml:space="preserve"> ..........., </w:t>
      </w:r>
      <w:r w:rsidRPr="006B67D9">
        <w:rPr>
          <w:rFonts w:ascii="Arial" w:eastAsia="Times New Roman" w:hAnsi="Arial" w:cs="Arial"/>
          <w:b/>
          <w:i/>
          <w:noProof w:val="0"/>
          <w:sz w:val="24"/>
          <w:szCs w:val="24"/>
          <w:lang w:eastAsia="ro-RO"/>
        </w:rPr>
        <w:t>denumită operator economic</w:t>
      </w:r>
      <w:r w:rsidRPr="006B67D9">
        <w:rPr>
          <w:rFonts w:ascii="Arial" w:eastAsia="Times New Roman" w:hAnsi="Arial" w:cs="Arial"/>
          <w:b/>
          <w:noProof w:val="0"/>
          <w:sz w:val="24"/>
          <w:szCs w:val="24"/>
          <w:lang w:eastAsia="ro-RO"/>
        </w:rPr>
        <w:t>, cu sediul in  ....................................... ......................... telefon ........................, fax ..........................., număr de înmatriculare  ....................,  cod fiscal  ……………….,  cont (trezorerie, banca) ..............................................................................</w:t>
      </w:r>
      <w:r w:rsidR="00A4413C">
        <w:rPr>
          <w:rFonts w:ascii="Arial" w:eastAsia="Times New Roman" w:hAnsi="Arial" w:cs="Arial"/>
          <w:b/>
          <w:noProof w:val="0"/>
          <w:sz w:val="24"/>
          <w:szCs w:val="24"/>
          <w:lang w:eastAsia="ro-RO"/>
        </w:rPr>
        <w:t>....................</w:t>
      </w:r>
      <w:r w:rsidRPr="006B67D9">
        <w:rPr>
          <w:rFonts w:ascii="Arial" w:eastAsia="Times New Roman" w:hAnsi="Arial" w:cs="Arial"/>
          <w:b/>
          <w:noProof w:val="0"/>
          <w:sz w:val="24"/>
          <w:szCs w:val="24"/>
          <w:lang w:eastAsia="ro-RO"/>
        </w:rPr>
        <w:t xml:space="preserve"> reprezentată prin ……………………………………., </w:t>
      </w:r>
      <w:proofErr w:type="spellStart"/>
      <w:r w:rsidRPr="006B67D9">
        <w:rPr>
          <w:rFonts w:ascii="Arial" w:eastAsia="Times New Roman" w:hAnsi="Arial" w:cs="Arial"/>
          <w:b/>
          <w:noProof w:val="0"/>
          <w:sz w:val="24"/>
          <w:szCs w:val="24"/>
          <w:lang w:eastAsia="ro-RO"/>
        </w:rPr>
        <w:t>avand</w:t>
      </w:r>
      <w:proofErr w:type="spellEnd"/>
      <w:r w:rsidRPr="006B67D9">
        <w:rPr>
          <w:rFonts w:ascii="Arial" w:eastAsia="Times New Roman" w:hAnsi="Arial" w:cs="Arial"/>
          <w:b/>
          <w:noProof w:val="0"/>
          <w:sz w:val="24"/>
          <w:szCs w:val="24"/>
          <w:lang w:eastAsia="ro-RO"/>
        </w:rPr>
        <w:t xml:space="preserve"> </w:t>
      </w:r>
      <w:proofErr w:type="spellStart"/>
      <w:r w:rsidRPr="006B67D9">
        <w:rPr>
          <w:rFonts w:ascii="Arial" w:eastAsia="Times New Roman" w:hAnsi="Arial" w:cs="Arial"/>
          <w:b/>
          <w:noProof w:val="0"/>
          <w:sz w:val="24"/>
          <w:szCs w:val="24"/>
          <w:lang w:eastAsia="ro-RO"/>
        </w:rPr>
        <w:t>functia</w:t>
      </w:r>
      <w:proofErr w:type="spellEnd"/>
      <w:r w:rsidRPr="006B67D9">
        <w:rPr>
          <w:rFonts w:ascii="Arial" w:eastAsia="Times New Roman" w:hAnsi="Arial" w:cs="Arial"/>
          <w:b/>
          <w:noProof w:val="0"/>
          <w:sz w:val="24"/>
          <w:szCs w:val="24"/>
          <w:lang w:eastAsia="ro-RO"/>
        </w:rPr>
        <w:t xml:space="preserve"> de ………………………….. </w:t>
      </w:r>
      <w:r w:rsidRPr="006B67D9">
        <w:rPr>
          <w:rFonts w:ascii="Arial" w:eastAsia="Times New Roman" w:hAnsi="Arial" w:cs="Arial"/>
          <w:noProof w:val="0"/>
          <w:sz w:val="24"/>
          <w:szCs w:val="24"/>
          <w:lang w:eastAsia="ro-RO"/>
        </w:rPr>
        <w:t>în calitate de prestator</w:t>
      </w:r>
      <w:r w:rsidRPr="006B67D9">
        <w:rPr>
          <w:rFonts w:ascii="Arial" w:eastAsia="Times New Roman" w:hAnsi="Arial" w:cs="Arial"/>
          <w:b/>
          <w:noProof w:val="0"/>
          <w:sz w:val="24"/>
          <w:szCs w:val="24"/>
          <w:lang w:eastAsia="ro-RO"/>
        </w:rPr>
        <w:t>,</w:t>
      </w:r>
      <w:r w:rsidRPr="006B67D9">
        <w:rPr>
          <w:rFonts w:ascii="Arial" w:eastAsia="Times New Roman" w:hAnsi="Arial" w:cs="Arial"/>
          <w:noProof w:val="0"/>
          <w:sz w:val="24"/>
          <w:szCs w:val="24"/>
          <w:lang w:eastAsia="ro-RO"/>
        </w:rPr>
        <w:t xml:space="preserve"> pe de altă parte, denumite în continuare, în mod colectiv, "Părţile",</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p>
    <w:p w:rsidR="006B67D9" w:rsidRPr="006B67D9" w:rsidRDefault="006B67D9" w:rsidP="006B67D9">
      <w:pPr>
        <w:autoSpaceDE w:val="0"/>
        <w:autoSpaceDN w:val="0"/>
        <w:adjustRightInd w:val="0"/>
        <w:spacing w:after="0" w:line="274" w:lineRule="exact"/>
        <w:jc w:val="both"/>
        <w:rPr>
          <w:rFonts w:ascii="Arial" w:eastAsia="Times New Roman" w:hAnsi="Arial" w:cs="Arial"/>
          <w:b/>
          <w:bCs/>
          <w:noProof w:val="0"/>
          <w:sz w:val="24"/>
          <w:szCs w:val="24"/>
          <w:lang w:eastAsia="ro-RO"/>
        </w:rPr>
      </w:pPr>
      <w:r w:rsidRPr="006B67D9">
        <w:rPr>
          <w:rFonts w:ascii="Arial" w:eastAsia="Times New Roman" w:hAnsi="Arial" w:cs="Arial"/>
          <w:b/>
          <w:bCs/>
          <w:noProof w:val="0"/>
          <w:sz w:val="24"/>
          <w:szCs w:val="24"/>
          <w:lang w:eastAsia="ro-RO"/>
        </w:rPr>
        <w:t xml:space="preserve"> Având in vedere următoarele considerente:</w:t>
      </w:r>
    </w:p>
    <w:p w:rsidR="006B67D9" w:rsidRPr="006B67D9" w:rsidRDefault="006B67D9" w:rsidP="006B67D9">
      <w:pPr>
        <w:tabs>
          <w:tab w:val="left" w:pos="187"/>
          <w:tab w:val="left" w:leader="dot" w:pos="4414"/>
          <w:tab w:val="left" w:leader="dot" w:pos="6941"/>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w:t>
      </w:r>
      <w:r w:rsidRPr="006B67D9">
        <w:rPr>
          <w:rFonts w:ascii="Times New Roman" w:eastAsia="Times New Roman" w:hAnsi="Times New Roman" w:cs="Times New Roman"/>
          <w:noProof w:val="0"/>
          <w:sz w:val="20"/>
          <w:szCs w:val="20"/>
          <w:lang w:eastAsia="ro-RO"/>
        </w:rPr>
        <w:tab/>
      </w:r>
      <w:r w:rsidRPr="006B67D9">
        <w:rPr>
          <w:rFonts w:ascii="Arial" w:eastAsia="Times New Roman" w:hAnsi="Arial" w:cs="Arial"/>
          <w:noProof w:val="0"/>
          <w:sz w:val="24"/>
          <w:szCs w:val="24"/>
          <w:lang w:eastAsia="ro-RO"/>
        </w:rPr>
        <w:t>Contractul de Prestări Servicii  nr</w:t>
      </w:r>
      <w:r w:rsidRPr="006B67D9">
        <w:rPr>
          <w:rFonts w:ascii="Arial" w:eastAsia="Times New Roman" w:hAnsi="Arial" w:cs="Arial"/>
          <w:noProof w:val="0"/>
          <w:sz w:val="24"/>
          <w:szCs w:val="24"/>
          <w:lang w:eastAsia="ro-RO"/>
        </w:rPr>
        <w:tab/>
      </w:r>
      <w:r w:rsidR="00A4413C">
        <w:rPr>
          <w:rFonts w:ascii="Arial" w:eastAsia="Times New Roman" w:hAnsi="Arial" w:cs="Arial"/>
          <w:noProof w:val="0"/>
          <w:sz w:val="24"/>
          <w:szCs w:val="24"/>
          <w:lang w:eastAsia="ro-RO"/>
        </w:rPr>
        <w:t>………….</w:t>
      </w:r>
      <w:r w:rsidRPr="006B67D9">
        <w:rPr>
          <w:rFonts w:ascii="Arial" w:eastAsia="Times New Roman" w:hAnsi="Arial" w:cs="Arial"/>
          <w:noProof w:val="0"/>
          <w:sz w:val="24"/>
          <w:szCs w:val="24"/>
          <w:lang w:eastAsia="ro-RO"/>
        </w:rPr>
        <w:t xml:space="preserve"> din data </w:t>
      </w:r>
      <w:r w:rsidR="00A4413C">
        <w:rPr>
          <w:rFonts w:ascii="Arial" w:eastAsia="Times New Roman" w:hAnsi="Arial" w:cs="Arial"/>
          <w:noProof w:val="0"/>
          <w:sz w:val="24"/>
          <w:szCs w:val="24"/>
          <w:lang w:eastAsia="ro-RO"/>
        </w:rPr>
        <w:t>…………………..</w:t>
      </w:r>
      <w:r w:rsidRPr="006B67D9">
        <w:rPr>
          <w:rFonts w:ascii="Arial" w:eastAsia="Times New Roman" w:hAnsi="Arial" w:cs="Arial"/>
          <w:noProof w:val="0"/>
          <w:sz w:val="24"/>
          <w:szCs w:val="24"/>
          <w:lang w:eastAsia="ro-RO"/>
        </w:rPr>
        <w:t xml:space="preserve">, încheiat de către </w:t>
      </w:r>
      <w:proofErr w:type="spellStart"/>
      <w:r w:rsidRPr="006B67D9">
        <w:rPr>
          <w:rFonts w:ascii="Arial" w:eastAsia="Times New Roman" w:hAnsi="Arial" w:cs="Arial"/>
          <w:noProof w:val="0"/>
          <w:sz w:val="24"/>
          <w:szCs w:val="24"/>
          <w:lang w:eastAsia="ro-RO"/>
        </w:rPr>
        <w:t>parti</w:t>
      </w:r>
      <w:proofErr w:type="spellEnd"/>
      <w:r w:rsidRPr="006B67D9">
        <w:rPr>
          <w:rFonts w:ascii="Arial" w:eastAsia="Times New Roman" w:hAnsi="Arial" w:cs="Arial"/>
          <w:noProof w:val="0"/>
          <w:sz w:val="24"/>
          <w:szCs w:val="24"/>
          <w:lang w:eastAsia="ro-RO"/>
        </w:rPr>
        <w:t xml:space="preserve">, in care sunt descrise drepturile si obligaţiile ce decurg din calitatea de BENEFICIAR, pentru Primăria </w:t>
      </w:r>
      <w:r w:rsidRPr="006B67D9">
        <w:rPr>
          <w:rFonts w:ascii="Arial" w:eastAsia="Times New Roman" w:hAnsi="Arial" w:cs="Arial"/>
          <w:noProof w:val="0"/>
          <w:sz w:val="24"/>
          <w:szCs w:val="24"/>
          <w:lang w:eastAsia="ro-RO"/>
        </w:rPr>
        <w:fldChar w:fldCharType="begin"/>
      </w:r>
      <w:r w:rsidRPr="006B67D9">
        <w:rPr>
          <w:rFonts w:ascii="Arial" w:eastAsia="Times New Roman" w:hAnsi="Arial" w:cs="Arial"/>
          <w:noProof w:val="0"/>
          <w:sz w:val="24"/>
          <w:szCs w:val="24"/>
          <w:lang w:eastAsia="ro-RO"/>
        </w:rPr>
        <w:instrText xml:space="preserve"> MERGEFIELD Nume_primarie </w:instrText>
      </w:r>
      <w:r w:rsidRPr="006B67D9">
        <w:rPr>
          <w:rFonts w:ascii="Arial" w:eastAsia="Times New Roman" w:hAnsi="Arial" w:cs="Arial"/>
          <w:noProof w:val="0"/>
          <w:sz w:val="24"/>
          <w:szCs w:val="24"/>
          <w:lang w:eastAsia="ro-RO"/>
        </w:rPr>
        <w:fldChar w:fldCharType="separate"/>
      </w:r>
      <w:r w:rsidRPr="006B67D9">
        <w:rPr>
          <w:rFonts w:ascii="Arial" w:eastAsia="Times New Roman" w:hAnsi="Arial" w:cs="Arial"/>
          <w:sz w:val="24"/>
          <w:szCs w:val="24"/>
          <w:lang w:eastAsia="ro-RO"/>
        </w:rPr>
        <w:t>Municipiul Onesti</w:t>
      </w:r>
      <w:r w:rsidRPr="006B67D9">
        <w:rPr>
          <w:rFonts w:ascii="Arial" w:eastAsia="Times New Roman" w:hAnsi="Arial" w:cs="Arial"/>
          <w:noProof w:val="0"/>
          <w:sz w:val="24"/>
          <w:szCs w:val="24"/>
          <w:lang w:eastAsia="ro-RO"/>
        </w:rPr>
        <w:fldChar w:fldCharType="end"/>
      </w:r>
      <w:r w:rsidRPr="006B67D9">
        <w:rPr>
          <w:rFonts w:ascii="Arial" w:eastAsia="Times New Roman" w:hAnsi="Arial" w:cs="Arial"/>
          <w:noProof w:val="0"/>
          <w:sz w:val="24"/>
          <w:szCs w:val="24"/>
          <w:lang w:eastAsia="ro-RO"/>
        </w:rPr>
        <w:t xml:space="preserve"> şi Furnizorul de servicii sus amintite, denumit in continuare „Contractul";</w:t>
      </w:r>
    </w:p>
    <w:p w:rsidR="006B67D9" w:rsidRPr="006B67D9" w:rsidRDefault="006B67D9" w:rsidP="006B67D9">
      <w:pPr>
        <w:widowControl w:val="0"/>
        <w:numPr>
          <w:ilvl w:val="0"/>
          <w:numId w:val="24"/>
        </w:numPr>
        <w:tabs>
          <w:tab w:val="left" w:pos="187"/>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în desfăşurarea activităţii curente, dar şi faptul că pentru executarea contractului încheiat, părţile prelucrează date personale ale salariaţilor și ale persoanelor vizate aparţinând BENEFICIARULUI;</w:t>
      </w:r>
    </w:p>
    <w:p w:rsidR="006B67D9" w:rsidRPr="006B67D9" w:rsidRDefault="006B67D9" w:rsidP="006B67D9">
      <w:pPr>
        <w:widowControl w:val="0"/>
        <w:numPr>
          <w:ilvl w:val="0"/>
          <w:numId w:val="24"/>
        </w:numPr>
        <w:tabs>
          <w:tab w:val="left" w:pos="187"/>
        </w:tabs>
        <w:autoSpaceDE w:val="0"/>
        <w:autoSpaceDN w:val="0"/>
        <w:adjustRightInd w:val="0"/>
        <w:spacing w:before="7"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Exigenţele impuse de legislaţia în materie de prelucrare a datelor cu caracter personal, în special Regulamentului (UE) 2016/679 privind protecţia persoanelor fizice în ceea ce priveşte prelucrarea datelor cu caracter personal şi privind libera circulaţie a acestor date, a cărui aplicabilitate va începe la data de 25.05.2018;</w:t>
      </w:r>
    </w:p>
    <w:p w:rsidR="006B67D9" w:rsidRPr="006B67D9" w:rsidRDefault="006B67D9" w:rsidP="006B67D9">
      <w:pPr>
        <w:widowControl w:val="0"/>
        <w:numPr>
          <w:ilvl w:val="0"/>
          <w:numId w:val="24"/>
        </w:num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Obligaţia </w:t>
      </w:r>
      <w:proofErr w:type="spellStart"/>
      <w:r w:rsidRPr="006B67D9">
        <w:rPr>
          <w:rFonts w:ascii="Arial" w:eastAsia="Times New Roman" w:hAnsi="Arial" w:cs="Arial"/>
          <w:noProof w:val="0"/>
          <w:sz w:val="24"/>
          <w:szCs w:val="24"/>
          <w:lang w:eastAsia="ro-RO"/>
        </w:rPr>
        <w:t>Părtilor</w:t>
      </w:r>
      <w:proofErr w:type="spellEnd"/>
      <w:r w:rsidRPr="006B67D9">
        <w:rPr>
          <w:rFonts w:ascii="Arial" w:eastAsia="Times New Roman" w:hAnsi="Arial" w:cs="Arial"/>
          <w:noProof w:val="0"/>
          <w:sz w:val="24"/>
          <w:szCs w:val="24"/>
          <w:lang w:eastAsia="ro-RO"/>
        </w:rPr>
        <w:t xml:space="preserve"> de a se conforma noilor principii legale de prelucrarea datelor cu caracter personal adoptate prin GDPR;</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b/>
          <w:bCs/>
          <w:noProof w:val="0"/>
          <w:sz w:val="24"/>
          <w:szCs w:val="24"/>
          <w:lang w:eastAsia="ro-RO"/>
        </w:rPr>
        <w:t>Părţile decid aplicarea şi respectarea următoarelor prevederi</w:t>
      </w:r>
      <w:r w:rsidRPr="006B67D9">
        <w:rPr>
          <w:rFonts w:ascii="Arial" w:eastAsia="Times New Roman" w:hAnsi="Arial" w:cs="Arial"/>
          <w:noProof w:val="0"/>
          <w:sz w:val="24"/>
          <w:szCs w:val="24"/>
          <w:lang w:eastAsia="ro-RO"/>
        </w:rPr>
        <w:t xml:space="preserve"> pentru toate operaţiunile de prelucrare date efectuate în legătură cu contractul de prestări servicii:</w:t>
      </w:r>
    </w:p>
    <w:p w:rsidR="006B67D9" w:rsidRPr="006B67D9" w:rsidRDefault="006B67D9" w:rsidP="006B67D9">
      <w:pPr>
        <w:autoSpaceDE w:val="0"/>
        <w:autoSpaceDN w:val="0"/>
        <w:adjustRightInd w:val="0"/>
        <w:spacing w:before="19" w:after="0" w:line="274" w:lineRule="exact"/>
        <w:jc w:val="both"/>
        <w:rPr>
          <w:rFonts w:ascii="Arial" w:eastAsia="Times New Roman" w:hAnsi="Arial" w:cs="Arial"/>
          <w:b/>
          <w:bCs/>
          <w:noProof w:val="0"/>
          <w:sz w:val="24"/>
          <w:szCs w:val="24"/>
          <w:lang w:eastAsia="ro-RO"/>
        </w:rPr>
      </w:pPr>
      <w:r w:rsidRPr="006B67D9">
        <w:rPr>
          <w:rFonts w:ascii="Arial" w:eastAsia="Times New Roman" w:hAnsi="Arial" w:cs="Arial"/>
          <w:b/>
          <w:bCs/>
          <w:noProof w:val="0"/>
          <w:sz w:val="24"/>
          <w:szCs w:val="24"/>
          <w:lang w:eastAsia="ro-RO"/>
        </w:rPr>
        <w:t>Cap. I - DEFINIŢII:</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1.1. Dacă nu se impune altfel, in scopul prelucrării datelor personale ce decurg din contract menţionat mai sus, părţile vor avea în vedere semnificaţiile următorilor termeni:</w:t>
      </w:r>
    </w:p>
    <w:p w:rsidR="006B67D9" w:rsidRPr="006B67D9" w:rsidRDefault="006B67D9" w:rsidP="006B67D9">
      <w:pPr>
        <w:tabs>
          <w:tab w:val="left" w:pos="353"/>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w:t>
      </w:r>
      <w:r w:rsidRPr="006B67D9">
        <w:rPr>
          <w:rFonts w:ascii="Times New Roman" w:eastAsia="Times New Roman" w:hAnsi="Times New Roman" w:cs="Times New Roman"/>
          <w:noProof w:val="0"/>
          <w:sz w:val="20"/>
          <w:szCs w:val="20"/>
          <w:lang w:eastAsia="ro-RO"/>
        </w:rPr>
        <w:tab/>
      </w:r>
      <w:r w:rsidRPr="006B67D9">
        <w:rPr>
          <w:rFonts w:ascii="Arial" w:eastAsia="Times New Roman" w:hAnsi="Arial" w:cs="Arial"/>
          <w:noProof w:val="0"/>
          <w:sz w:val="24"/>
          <w:szCs w:val="24"/>
          <w:lang w:eastAsia="ro-RO"/>
        </w:rPr>
        <w:t>"Legislaţia aplicabilă în materie de protecţie a datelor cu caracter personal"înseamnă Regulamentul UE 2016/679 privind protecţia persoanelor fizice in ceea ce priveşte prelucrarea datelor cu caracter personal (denumit în continuare GDPR) şi toate celelalte acte normative care au impact asupra prelucrării datelor cu caracter personal;</w:t>
      </w:r>
    </w:p>
    <w:p w:rsidR="006B67D9" w:rsidRPr="006B67D9" w:rsidRDefault="006B67D9" w:rsidP="006B67D9">
      <w:pPr>
        <w:tabs>
          <w:tab w:val="left" w:pos="194"/>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w:t>
      </w:r>
      <w:r w:rsidRPr="006B67D9">
        <w:rPr>
          <w:rFonts w:ascii="Times New Roman" w:eastAsia="Times New Roman" w:hAnsi="Times New Roman" w:cs="Times New Roman"/>
          <w:noProof w:val="0"/>
          <w:sz w:val="20"/>
          <w:szCs w:val="20"/>
          <w:lang w:eastAsia="ro-RO"/>
        </w:rPr>
        <w:tab/>
      </w:r>
      <w:r w:rsidRPr="006B67D9">
        <w:rPr>
          <w:rFonts w:ascii="Arial" w:eastAsia="Times New Roman" w:hAnsi="Arial" w:cs="Arial"/>
          <w:noProof w:val="0"/>
          <w:sz w:val="24"/>
          <w:szCs w:val="24"/>
          <w:lang w:eastAsia="ro-RO"/>
        </w:rPr>
        <w:t xml:space="preserve">"Date cu caracter „personal"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w:t>
      </w:r>
      <w:r w:rsidRPr="006B67D9">
        <w:rPr>
          <w:rFonts w:ascii="Arial" w:eastAsia="Times New Roman" w:hAnsi="Arial" w:cs="Arial"/>
          <w:noProof w:val="0"/>
          <w:sz w:val="24"/>
          <w:szCs w:val="24"/>
          <w:lang w:eastAsia="ro-RO"/>
        </w:rPr>
        <w:lastRenderedPageBreak/>
        <w:t>un identificator Online, sau la unul sau mai multe elemente specifice, proprii identităţii sale fizice, fiziologice, genetice, psihice, economice, culturale sau sociale;</w:t>
      </w:r>
    </w:p>
    <w:p w:rsidR="006B67D9" w:rsidRPr="006B67D9" w:rsidRDefault="006B67D9" w:rsidP="006B67D9">
      <w:pPr>
        <w:widowControl w:val="0"/>
        <w:numPr>
          <w:ilvl w:val="0"/>
          <w:numId w:val="25"/>
        </w:numPr>
        <w:tabs>
          <w:tab w:val="left" w:pos="158"/>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"Date privind sănătatea" înseamnă date cu caracter personal legate de sănătatea fizică sau mentală a unei persoane fizice, inclusiv prestarea de servicii de asistenţă medicală, care dezvăluie informaţii despre starea de sănătate a acesteia;</w:t>
      </w:r>
    </w:p>
    <w:p w:rsidR="006B67D9" w:rsidRPr="006B67D9" w:rsidRDefault="006B67D9" w:rsidP="006B67D9">
      <w:pPr>
        <w:widowControl w:val="0"/>
        <w:numPr>
          <w:ilvl w:val="0"/>
          <w:numId w:val="25"/>
        </w:numPr>
        <w:tabs>
          <w:tab w:val="left" w:pos="158"/>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"Prelucrarea datelor "sau „prelucrarea datelor cu caracter personal"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6B67D9" w:rsidRPr="006B67D9" w:rsidRDefault="006B67D9" w:rsidP="006B67D9">
      <w:pPr>
        <w:widowControl w:val="0"/>
        <w:numPr>
          <w:ilvl w:val="0"/>
          <w:numId w:val="25"/>
        </w:numPr>
        <w:tabs>
          <w:tab w:val="left" w:pos="158"/>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"Operator de date cu caracter personal" înseamnă persoana fizică sau juridică, care singur sau împreună cu altele, stabileşte scopurile şi mijloacele de prelucrare a datelor cu caracter personal;</w:t>
      </w:r>
    </w:p>
    <w:p w:rsidR="006B67D9" w:rsidRPr="006B67D9" w:rsidRDefault="006B67D9" w:rsidP="006B67D9">
      <w:pPr>
        <w:autoSpaceDE w:val="0"/>
        <w:autoSpaceDN w:val="0"/>
        <w:adjustRightInd w:val="0"/>
        <w:spacing w:after="0" w:line="240" w:lineRule="auto"/>
        <w:jc w:val="both"/>
        <w:rPr>
          <w:rFonts w:ascii="Arial" w:eastAsia="Times New Roman" w:hAnsi="Arial" w:cs="Arial"/>
          <w:noProof w:val="0"/>
          <w:sz w:val="2"/>
          <w:szCs w:val="2"/>
          <w:lang w:eastAsia="ro-RO"/>
        </w:rPr>
      </w:pPr>
    </w:p>
    <w:p w:rsidR="006B67D9" w:rsidRPr="006B67D9" w:rsidRDefault="006B67D9" w:rsidP="006B67D9">
      <w:pPr>
        <w:widowControl w:val="0"/>
        <w:numPr>
          <w:ilvl w:val="0"/>
          <w:numId w:val="26"/>
        </w:numPr>
        <w:tabs>
          <w:tab w:val="left" w:pos="151"/>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"Persoană împuternicită de operator" înseamnă persoana fizică sau juridică, autoritatea publică, agenţia sau alt organism care prelucrează date cu caracter personal în numele operatorului;</w:t>
      </w:r>
    </w:p>
    <w:p w:rsidR="006B67D9" w:rsidRPr="006B67D9" w:rsidRDefault="006B67D9" w:rsidP="006B67D9">
      <w:pPr>
        <w:widowControl w:val="0"/>
        <w:numPr>
          <w:ilvl w:val="0"/>
          <w:numId w:val="26"/>
        </w:numPr>
        <w:tabs>
          <w:tab w:val="left" w:pos="151"/>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"Persoana vizata" înseamnă persoana fizică la care se refera datele;</w:t>
      </w:r>
    </w:p>
    <w:p w:rsidR="006B67D9" w:rsidRPr="006B67D9" w:rsidRDefault="006B67D9" w:rsidP="006B67D9">
      <w:pPr>
        <w:widowControl w:val="0"/>
        <w:numPr>
          <w:ilvl w:val="0"/>
          <w:numId w:val="26"/>
        </w:numPr>
        <w:tabs>
          <w:tab w:val="left" w:pos="151"/>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"Parte terţă" înseamnă o persoană fizică sau juridică, autoritate publică, agenţie sau organism altul decât persoana vizată, operatorul, persoana împuternicită de operator şi persoanele care, sub directa autoritate a operatorului sau a persoanei împuternicite de operator, sunt autorizate să prelucreze date cu caracter personal;</w:t>
      </w:r>
    </w:p>
    <w:p w:rsidR="006B67D9" w:rsidRPr="006B67D9" w:rsidRDefault="006B67D9" w:rsidP="006B67D9">
      <w:pPr>
        <w:widowControl w:val="0"/>
        <w:numPr>
          <w:ilvl w:val="0"/>
          <w:numId w:val="26"/>
        </w:numPr>
        <w:tabs>
          <w:tab w:val="left" w:pos="151"/>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"Contractul principal" este Contractul al cărui obiect determina/stabileşte relaţia comerciala dintre Operatori;</w:t>
      </w:r>
    </w:p>
    <w:p w:rsidR="006B67D9" w:rsidRPr="006B67D9" w:rsidRDefault="006B67D9" w:rsidP="006B67D9">
      <w:pPr>
        <w:autoSpaceDE w:val="0"/>
        <w:autoSpaceDN w:val="0"/>
        <w:adjustRightInd w:val="0"/>
        <w:spacing w:after="0" w:line="240" w:lineRule="auto"/>
        <w:jc w:val="both"/>
        <w:rPr>
          <w:rFonts w:ascii="Arial" w:eastAsia="Times New Roman" w:hAnsi="Arial" w:cs="Arial"/>
          <w:noProof w:val="0"/>
          <w:sz w:val="2"/>
          <w:szCs w:val="2"/>
          <w:lang w:eastAsia="ro-RO"/>
        </w:rPr>
      </w:pPr>
    </w:p>
    <w:p w:rsidR="006B67D9" w:rsidRPr="006B67D9" w:rsidRDefault="006B67D9" w:rsidP="006B67D9">
      <w:pPr>
        <w:widowControl w:val="0"/>
        <w:numPr>
          <w:ilvl w:val="0"/>
          <w:numId w:val="27"/>
        </w:numPr>
        <w:tabs>
          <w:tab w:val="left" w:pos="238"/>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"Responsabil cu protecţia datelor cu caracter personal"" înseamnă persoana desemnata sa supravegheze, sa monitorizeze si sa asigure prelucrarea datelor cu caracter personal in conformitate cu legislaţia in vigoare in materie de prelucrare a datelor cu caracter personal, aceasta reprezintă prelungirea Autorității în instituția </w:t>
      </w:r>
      <w:r w:rsidRPr="006B67D9">
        <w:rPr>
          <w:rFonts w:ascii="Arial" w:eastAsia="Times New Roman" w:hAnsi="Arial" w:cs="Arial"/>
          <w:noProof w:val="0"/>
          <w:sz w:val="24"/>
          <w:szCs w:val="24"/>
          <w:lang w:eastAsia="ro-RO"/>
        </w:rPr>
        <w:fldChar w:fldCharType="begin"/>
      </w:r>
      <w:r w:rsidRPr="006B67D9">
        <w:rPr>
          <w:rFonts w:ascii="Arial" w:eastAsia="Times New Roman" w:hAnsi="Arial" w:cs="Arial"/>
          <w:noProof w:val="0"/>
          <w:sz w:val="24"/>
          <w:szCs w:val="24"/>
          <w:lang w:eastAsia="ro-RO"/>
        </w:rPr>
        <w:instrText xml:space="preserve"> MERGEFIELD Nume_primarie </w:instrText>
      </w:r>
      <w:r w:rsidRPr="006B67D9">
        <w:rPr>
          <w:rFonts w:ascii="Arial" w:eastAsia="Times New Roman" w:hAnsi="Arial" w:cs="Arial"/>
          <w:noProof w:val="0"/>
          <w:sz w:val="24"/>
          <w:szCs w:val="24"/>
          <w:lang w:eastAsia="ro-RO"/>
        </w:rPr>
        <w:fldChar w:fldCharType="separate"/>
      </w:r>
      <w:r w:rsidRPr="006B67D9">
        <w:rPr>
          <w:rFonts w:ascii="Arial" w:eastAsia="Times New Roman" w:hAnsi="Arial" w:cs="Arial"/>
          <w:sz w:val="24"/>
          <w:szCs w:val="24"/>
          <w:lang w:eastAsia="ro-RO"/>
        </w:rPr>
        <w:t>Municipiul Onesti</w:t>
      </w:r>
      <w:r w:rsidRPr="006B67D9">
        <w:rPr>
          <w:rFonts w:ascii="Arial" w:eastAsia="Times New Roman" w:hAnsi="Arial" w:cs="Arial"/>
          <w:noProof w:val="0"/>
          <w:sz w:val="24"/>
          <w:szCs w:val="24"/>
          <w:lang w:eastAsia="ro-RO"/>
        </w:rPr>
        <w:fldChar w:fldCharType="end"/>
      </w:r>
      <w:r w:rsidRPr="006B67D9">
        <w:rPr>
          <w:rFonts w:ascii="Arial" w:eastAsia="Times New Roman" w:hAnsi="Arial" w:cs="Arial"/>
          <w:noProof w:val="0"/>
          <w:sz w:val="24"/>
          <w:szCs w:val="24"/>
          <w:lang w:eastAsia="ro-RO"/>
        </w:rPr>
        <w:t>;</w:t>
      </w:r>
    </w:p>
    <w:p w:rsidR="006B67D9" w:rsidRPr="006B67D9" w:rsidRDefault="006B67D9" w:rsidP="006B67D9">
      <w:pPr>
        <w:widowControl w:val="0"/>
        <w:numPr>
          <w:ilvl w:val="0"/>
          <w:numId w:val="27"/>
        </w:numPr>
        <w:tabs>
          <w:tab w:val="left" w:pos="238"/>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„încălcarea securităţii datelor cu caracter personal" înseamnă o încălcare a securităţii care duce, în mod accidental sau ilegal, la distrugerea, pierderea, modificarea, sau divulgarea neautorizată a datelor cu caracter personal transmise, stocate sau prelucrate într-un alt mod, sau la accesul neautorizat la acestea. Constatarea acestei stări de fapt, reprezintă in fapt constarea unui "Incident de securitate" sau "Incidentul";</w:t>
      </w:r>
    </w:p>
    <w:p w:rsidR="006B67D9" w:rsidRPr="006B67D9" w:rsidRDefault="006B67D9" w:rsidP="006B67D9">
      <w:pPr>
        <w:autoSpaceDE w:val="0"/>
        <w:autoSpaceDN w:val="0"/>
        <w:adjustRightInd w:val="0"/>
        <w:spacing w:before="19" w:after="0" w:line="281"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1.2. Termenii utilizaţi in prezentul acord vor fi interpretaţi in sensul conferit de către Regulamentul 2016/679.</w:t>
      </w:r>
    </w:p>
    <w:p w:rsidR="006B67D9" w:rsidRPr="006B67D9" w:rsidRDefault="006B67D9" w:rsidP="006B67D9">
      <w:pPr>
        <w:autoSpaceDE w:val="0"/>
        <w:autoSpaceDN w:val="0"/>
        <w:adjustRightInd w:val="0"/>
        <w:spacing w:before="34" w:after="0" w:line="266" w:lineRule="exact"/>
        <w:jc w:val="both"/>
        <w:rPr>
          <w:rFonts w:ascii="Arial" w:eastAsia="Times New Roman" w:hAnsi="Arial" w:cs="Arial"/>
          <w:b/>
          <w:bCs/>
          <w:noProof w:val="0"/>
          <w:sz w:val="24"/>
          <w:szCs w:val="24"/>
          <w:lang w:eastAsia="ro-RO"/>
        </w:rPr>
      </w:pPr>
      <w:r w:rsidRPr="006B67D9">
        <w:rPr>
          <w:rFonts w:ascii="Arial" w:eastAsia="Times New Roman" w:hAnsi="Arial" w:cs="Arial"/>
          <w:b/>
          <w:bCs/>
          <w:noProof w:val="0"/>
          <w:sz w:val="24"/>
          <w:szCs w:val="24"/>
          <w:lang w:eastAsia="ro-RO"/>
        </w:rPr>
        <w:t>Cap. II - Domeniul de aplicare</w:t>
      </w:r>
    </w:p>
    <w:p w:rsidR="006B67D9" w:rsidRPr="006B67D9" w:rsidRDefault="006B67D9" w:rsidP="006B67D9">
      <w:pPr>
        <w:autoSpaceDE w:val="0"/>
        <w:autoSpaceDN w:val="0"/>
        <w:adjustRightInd w:val="0"/>
        <w:spacing w:after="0" w:line="266"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2.1. In decursul executării </w:t>
      </w:r>
      <w:proofErr w:type="spellStart"/>
      <w:r w:rsidRPr="006B67D9">
        <w:rPr>
          <w:rFonts w:ascii="Arial" w:eastAsia="Times New Roman" w:hAnsi="Arial" w:cs="Arial"/>
          <w:noProof w:val="0"/>
          <w:sz w:val="24"/>
          <w:szCs w:val="24"/>
          <w:lang w:eastAsia="ro-RO"/>
        </w:rPr>
        <w:t>Contractului</w:t>
      </w:r>
      <w:r w:rsidRPr="006B67D9">
        <w:rPr>
          <w:rFonts w:ascii="Arial" w:eastAsia="Times New Roman" w:hAnsi="Arial" w:cs="Arial"/>
          <w:noProof w:val="0"/>
          <w:sz w:val="24"/>
          <w:szCs w:val="24"/>
          <w:vertAlign w:val="subscript"/>
          <w:lang w:eastAsia="ro-RO"/>
        </w:rPr>
        <w:t>T</w:t>
      </w:r>
      <w:r w:rsidRPr="006B67D9">
        <w:rPr>
          <w:rFonts w:ascii="Arial" w:eastAsia="Times New Roman" w:hAnsi="Arial" w:cs="Arial"/>
          <w:noProof w:val="0"/>
          <w:sz w:val="24"/>
          <w:szCs w:val="24"/>
          <w:lang w:eastAsia="ro-RO"/>
        </w:rPr>
        <w:t>prelucrarea</w:t>
      </w:r>
      <w:proofErr w:type="spellEnd"/>
      <w:r w:rsidRPr="006B67D9">
        <w:rPr>
          <w:rFonts w:ascii="Arial" w:eastAsia="Times New Roman" w:hAnsi="Arial" w:cs="Arial"/>
          <w:noProof w:val="0"/>
          <w:sz w:val="24"/>
          <w:szCs w:val="24"/>
          <w:lang w:eastAsia="ro-RO"/>
        </w:rPr>
        <w:t xml:space="preserve"> datelor persoanelor vizate de către </w:t>
      </w:r>
      <w:proofErr w:type="spellStart"/>
      <w:r w:rsidRPr="006B67D9">
        <w:rPr>
          <w:rFonts w:ascii="Arial" w:eastAsia="Times New Roman" w:hAnsi="Arial" w:cs="Arial"/>
          <w:noProof w:val="0"/>
          <w:sz w:val="24"/>
          <w:szCs w:val="24"/>
          <w:lang w:eastAsia="ro-RO"/>
        </w:rPr>
        <w:t>Parti</w:t>
      </w:r>
      <w:proofErr w:type="spellEnd"/>
      <w:r w:rsidRPr="006B67D9">
        <w:rPr>
          <w:rFonts w:ascii="Arial" w:eastAsia="Times New Roman" w:hAnsi="Arial" w:cs="Arial"/>
          <w:noProof w:val="0"/>
          <w:sz w:val="24"/>
          <w:szCs w:val="24"/>
          <w:lang w:eastAsia="ro-RO"/>
        </w:rPr>
        <w:t xml:space="preserve"> se va efectua doar cu respectarea dispoziţiilor prezentului acord. </w:t>
      </w:r>
    </w:p>
    <w:p w:rsidR="006B67D9" w:rsidRPr="006B67D9" w:rsidRDefault="006B67D9" w:rsidP="006B67D9">
      <w:pPr>
        <w:autoSpaceDE w:val="0"/>
        <w:autoSpaceDN w:val="0"/>
        <w:adjustRightInd w:val="0"/>
        <w:spacing w:after="0" w:line="266"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2.2.Prevederile Contractului principal sau a altor acte juridice ulterioare încheiate de către </w:t>
      </w:r>
      <w:proofErr w:type="spellStart"/>
      <w:r w:rsidRPr="006B67D9">
        <w:rPr>
          <w:rFonts w:ascii="Arial" w:eastAsia="Times New Roman" w:hAnsi="Arial" w:cs="Arial"/>
          <w:noProof w:val="0"/>
          <w:sz w:val="24"/>
          <w:szCs w:val="24"/>
          <w:lang w:eastAsia="ro-RO"/>
        </w:rPr>
        <w:t>Parti</w:t>
      </w:r>
      <w:proofErr w:type="spellEnd"/>
      <w:r w:rsidRPr="006B67D9">
        <w:rPr>
          <w:rFonts w:ascii="Arial" w:eastAsia="Times New Roman" w:hAnsi="Arial" w:cs="Arial"/>
          <w:noProof w:val="0"/>
          <w:sz w:val="24"/>
          <w:szCs w:val="24"/>
          <w:lang w:eastAsia="ro-RO"/>
        </w:rPr>
        <w:t xml:space="preserve"> care nu au legătura cu prelucrarea datelor cu caracter personal a persoanelor fizice vizate, nu sunt influenţate de </w:t>
      </w:r>
      <w:proofErr w:type="spellStart"/>
      <w:r w:rsidRPr="006B67D9">
        <w:rPr>
          <w:rFonts w:ascii="Arial" w:eastAsia="Times New Roman" w:hAnsi="Arial" w:cs="Arial"/>
          <w:noProof w:val="0"/>
          <w:sz w:val="24"/>
          <w:szCs w:val="24"/>
          <w:lang w:eastAsia="ro-RO"/>
        </w:rPr>
        <w:t>nicio</w:t>
      </w:r>
      <w:proofErr w:type="spellEnd"/>
      <w:r w:rsidRPr="006B67D9">
        <w:rPr>
          <w:rFonts w:ascii="Arial" w:eastAsia="Times New Roman" w:hAnsi="Arial" w:cs="Arial"/>
          <w:noProof w:val="0"/>
          <w:sz w:val="24"/>
          <w:szCs w:val="24"/>
          <w:lang w:eastAsia="ro-RO"/>
        </w:rPr>
        <w:t xml:space="preserve"> maniera de prezentul acord. </w:t>
      </w:r>
    </w:p>
    <w:p w:rsidR="006B67D9" w:rsidRPr="006B67D9" w:rsidRDefault="006B67D9" w:rsidP="006B67D9">
      <w:pPr>
        <w:autoSpaceDE w:val="0"/>
        <w:autoSpaceDN w:val="0"/>
        <w:adjustRightInd w:val="0"/>
        <w:spacing w:after="0" w:line="266"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2.3.Prezentul acord reglementează exclusiv relaţiile si raporturile derivate din calitatea părţilor, in urma intrării in aplicare a Regulamentului GDPR.</w:t>
      </w:r>
    </w:p>
    <w:p w:rsidR="006B67D9" w:rsidRPr="006B67D9" w:rsidRDefault="006B67D9" w:rsidP="006B67D9">
      <w:pPr>
        <w:autoSpaceDE w:val="0"/>
        <w:autoSpaceDN w:val="0"/>
        <w:adjustRightInd w:val="0"/>
        <w:spacing w:before="26" w:after="0" w:line="274" w:lineRule="exact"/>
        <w:jc w:val="both"/>
        <w:rPr>
          <w:rFonts w:ascii="Arial" w:eastAsia="Times New Roman" w:hAnsi="Arial" w:cs="Arial"/>
          <w:b/>
          <w:bCs/>
          <w:noProof w:val="0"/>
          <w:sz w:val="24"/>
          <w:szCs w:val="24"/>
          <w:lang w:eastAsia="ro-RO"/>
        </w:rPr>
      </w:pPr>
      <w:proofErr w:type="spellStart"/>
      <w:r w:rsidRPr="006B67D9">
        <w:rPr>
          <w:rFonts w:ascii="Arial" w:eastAsia="Times New Roman" w:hAnsi="Arial" w:cs="Arial"/>
          <w:b/>
          <w:bCs/>
          <w:noProof w:val="0"/>
          <w:sz w:val="24"/>
          <w:szCs w:val="24"/>
          <w:lang w:eastAsia="ro-RO"/>
        </w:rPr>
        <w:t>Cap.III</w:t>
      </w:r>
      <w:proofErr w:type="spellEnd"/>
      <w:r w:rsidRPr="006B67D9">
        <w:rPr>
          <w:rFonts w:ascii="Arial" w:eastAsia="Times New Roman" w:hAnsi="Arial" w:cs="Arial"/>
          <w:b/>
          <w:bCs/>
          <w:noProof w:val="0"/>
          <w:sz w:val="24"/>
          <w:szCs w:val="24"/>
          <w:lang w:eastAsia="ro-RO"/>
        </w:rPr>
        <w:t xml:space="preserve"> - Obiectul şi durata</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3.1. Prezentul acord stabileşte responsabilităţile </w:t>
      </w:r>
      <w:proofErr w:type="spellStart"/>
      <w:r w:rsidRPr="006B67D9">
        <w:rPr>
          <w:rFonts w:ascii="Arial" w:eastAsia="Times New Roman" w:hAnsi="Arial" w:cs="Arial"/>
          <w:noProof w:val="0"/>
          <w:sz w:val="24"/>
          <w:szCs w:val="24"/>
          <w:lang w:eastAsia="ro-RO"/>
        </w:rPr>
        <w:t>Părtilor</w:t>
      </w:r>
      <w:proofErr w:type="spellEnd"/>
      <w:r w:rsidRPr="006B67D9">
        <w:rPr>
          <w:rFonts w:ascii="Arial" w:eastAsia="Times New Roman" w:hAnsi="Arial" w:cs="Arial"/>
          <w:noProof w:val="0"/>
          <w:sz w:val="24"/>
          <w:szCs w:val="24"/>
          <w:lang w:eastAsia="ro-RO"/>
        </w:rPr>
        <w:t xml:space="preserve"> în ceea ce priveşte îndeplinirea obligaţiilor impuse prin GDPR, in mod special cele privind garantarea drepturilor persoanei vizate reglementate de art. 7, art. 13, art. 14, art. 15-22 GDPR, </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3.2.Valabilitatea acestui acord va fi aceeaşi cu durata de valabilitate a contractului principal.</w:t>
      </w:r>
    </w:p>
    <w:p w:rsidR="006B67D9" w:rsidRPr="006B67D9" w:rsidRDefault="006B67D9" w:rsidP="006B67D9">
      <w:pPr>
        <w:autoSpaceDE w:val="0"/>
        <w:autoSpaceDN w:val="0"/>
        <w:adjustRightInd w:val="0"/>
        <w:spacing w:after="0" w:line="274" w:lineRule="exact"/>
        <w:jc w:val="both"/>
        <w:rPr>
          <w:rFonts w:ascii="Arial" w:eastAsia="Times New Roman" w:hAnsi="Arial" w:cs="Arial"/>
          <w:b/>
          <w:bCs/>
          <w:noProof w:val="0"/>
          <w:sz w:val="24"/>
          <w:szCs w:val="24"/>
          <w:lang w:eastAsia="ro-RO"/>
        </w:rPr>
      </w:pPr>
      <w:r w:rsidRPr="006B67D9">
        <w:rPr>
          <w:rFonts w:ascii="Arial" w:eastAsia="Times New Roman" w:hAnsi="Arial" w:cs="Arial"/>
          <w:b/>
          <w:bCs/>
          <w:noProof w:val="0"/>
          <w:sz w:val="24"/>
          <w:szCs w:val="24"/>
          <w:lang w:eastAsia="ro-RO"/>
        </w:rPr>
        <w:t xml:space="preserve">Cap. IV - Tipul de date prelucrate de părți și categoriile de persoane vizate </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lastRenderedPageBreak/>
        <w:t xml:space="preserve">4.1. În desfăşurarea relaţiei contractuale, începând cu data semnării prezentului acord, Părţile stabilesc scopurile si mijloacele de prelucrare a datelor persoanelor vizate, iar in funcţie de scopul operaţiunii rezultă necesitatea prelucrării anumitor date cu caracter personal ale persoanelor vizate. </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4.2. În concret, în desfăşurarea relaţiei contractuale, Părţile prelucrează - </w:t>
      </w:r>
      <w:proofErr w:type="spellStart"/>
      <w:r w:rsidRPr="006B67D9">
        <w:rPr>
          <w:rFonts w:ascii="Arial" w:eastAsia="Times New Roman" w:hAnsi="Arial" w:cs="Arial"/>
          <w:noProof w:val="0"/>
          <w:sz w:val="24"/>
          <w:szCs w:val="24"/>
          <w:lang w:eastAsia="ro-RO"/>
        </w:rPr>
        <w:t>fara</w:t>
      </w:r>
      <w:proofErr w:type="spellEnd"/>
      <w:r w:rsidRPr="006B67D9">
        <w:rPr>
          <w:rFonts w:ascii="Arial" w:eastAsia="Times New Roman" w:hAnsi="Arial" w:cs="Arial"/>
          <w:noProof w:val="0"/>
          <w:sz w:val="24"/>
          <w:szCs w:val="24"/>
          <w:lang w:eastAsia="ro-RO"/>
        </w:rPr>
        <w:t xml:space="preserve"> a se limita la - următoarele categorii de date: nume, prenume salariat al Beneficiarului, CNP, date cuprinse in documentele de identitate ale salariaţilor Beneficiarului, domiciliul stabil/reşedinţa salariaţilor, naţionalitatea/cetăţenia, ocupaţia/funcţia/statutul social (</w:t>
      </w:r>
      <w:proofErr w:type="spellStart"/>
      <w:r w:rsidRPr="006B67D9">
        <w:rPr>
          <w:rFonts w:ascii="Arial" w:eastAsia="Times New Roman" w:hAnsi="Arial" w:cs="Arial"/>
          <w:noProof w:val="0"/>
          <w:sz w:val="24"/>
          <w:szCs w:val="24"/>
          <w:lang w:eastAsia="ro-RO"/>
        </w:rPr>
        <w:t>dupa</w:t>
      </w:r>
      <w:proofErr w:type="spellEnd"/>
      <w:r w:rsidRPr="006B67D9">
        <w:rPr>
          <w:rFonts w:ascii="Arial" w:eastAsia="Times New Roman" w:hAnsi="Arial" w:cs="Arial"/>
          <w:noProof w:val="0"/>
          <w:sz w:val="24"/>
          <w:szCs w:val="24"/>
          <w:lang w:eastAsia="ro-RO"/>
        </w:rPr>
        <w:t xml:space="preserve"> caz), date despre persoane aflate in întreţinere sau membrii ai familiei (</w:t>
      </w:r>
      <w:proofErr w:type="spellStart"/>
      <w:r w:rsidRPr="006B67D9">
        <w:rPr>
          <w:rFonts w:ascii="Arial" w:eastAsia="Times New Roman" w:hAnsi="Arial" w:cs="Arial"/>
          <w:noProof w:val="0"/>
          <w:sz w:val="24"/>
          <w:szCs w:val="24"/>
          <w:lang w:eastAsia="ro-RO"/>
        </w:rPr>
        <w:t>dupa</w:t>
      </w:r>
      <w:proofErr w:type="spellEnd"/>
      <w:r w:rsidRPr="006B67D9">
        <w:rPr>
          <w:rFonts w:ascii="Arial" w:eastAsia="Times New Roman" w:hAnsi="Arial" w:cs="Arial"/>
          <w:noProof w:val="0"/>
          <w:sz w:val="24"/>
          <w:szCs w:val="24"/>
          <w:lang w:eastAsia="ro-RO"/>
        </w:rPr>
        <w:t xml:space="preserve"> caz), imagine (</w:t>
      </w:r>
      <w:proofErr w:type="spellStart"/>
      <w:r w:rsidRPr="006B67D9">
        <w:rPr>
          <w:rFonts w:ascii="Arial" w:eastAsia="Times New Roman" w:hAnsi="Arial" w:cs="Arial"/>
          <w:noProof w:val="0"/>
          <w:sz w:val="24"/>
          <w:szCs w:val="24"/>
          <w:lang w:eastAsia="ro-RO"/>
        </w:rPr>
        <w:t>dupa</w:t>
      </w:r>
      <w:proofErr w:type="spellEnd"/>
      <w:r w:rsidRPr="006B67D9">
        <w:rPr>
          <w:rFonts w:ascii="Arial" w:eastAsia="Times New Roman" w:hAnsi="Arial" w:cs="Arial"/>
          <w:noProof w:val="0"/>
          <w:sz w:val="24"/>
          <w:szCs w:val="24"/>
          <w:lang w:eastAsia="ro-RO"/>
        </w:rPr>
        <w:t xml:space="preserve"> caz), număr de telefon, semnătura, date de localizare </w:t>
      </w:r>
      <w:proofErr w:type="spellStart"/>
      <w:r w:rsidRPr="006B67D9">
        <w:rPr>
          <w:rFonts w:ascii="Arial" w:eastAsia="Times New Roman" w:hAnsi="Arial" w:cs="Arial"/>
          <w:noProof w:val="0"/>
          <w:sz w:val="24"/>
          <w:szCs w:val="24"/>
          <w:lang w:eastAsia="ro-RO"/>
        </w:rPr>
        <w:t>georeferintiata</w:t>
      </w:r>
      <w:proofErr w:type="spellEnd"/>
      <w:r w:rsidRPr="006B67D9">
        <w:rPr>
          <w:rFonts w:ascii="Arial" w:eastAsia="Times New Roman" w:hAnsi="Arial" w:cs="Arial"/>
          <w:noProof w:val="0"/>
          <w:sz w:val="24"/>
          <w:szCs w:val="24"/>
          <w:lang w:eastAsia="ro-RO"/>
        </w:rPr>
        <w:t xml:space="preserve"> (</w:t>
      </w:r>
      <w:proofErr w:type="spellStart"/>
      <w:r w:rsidRPr="006B67D9">
        <w:rPr>
          <w:rFonts w:ascii="Arial" w:eastAsia="Times New Roman" w:hAnsi="Arial" w:cs="Arial"/>
          <w:noProof w:val="0"/>
          <w:sz w:val="24"/>
          <w:szCs w:val="24"/>
          <w:lang w:eastAsia="ro-RO"/>
        </w:rPr>
        <w:t>dupa</w:t>
      </w:r>
      <w:proofErr w:type="spellEnd"/>
      <w:r w:rsidRPr="006B67D9">
        <w:rPr>
          <w:rFonts w:ascii="Arial" w:eastAsia="Times New Roman" w:hAnsi="Arial" w:cs="Arial"/>
          <w:noProof w:val="0"/>
          <w:sz w:val="24"/>
          <w:szCs w:val="24"/>
          <w:lang w:eastAsia="ro-RO"/>
        </w:rPr>
        <w:t xml:space="preserve"> caz), adresa IP (</w:t>
      </w:r>
      <w:proofErr w:type="spellStart"/>
      <w:r w:rsidRPr="006B67D9">
        <w:rPr>
          <w:rFonts w:ascii="Arial" w:eastAsia="Times New Roman" w:hAnsi="Arial" w:cs="Arial"/>
          <w:noProof w:val="0"/>
          <w:sz w:val="24"/>
          <w:szCs w:val="24"/>
          <w:lang w:eastAsia="ro-RO"/>
        </w:rPr>
        <w:t>dupa</w:t>
      </w:r>
      <w:proofErr w:type="spellEnd"/>
      <w:r w:rsidRPr="006B67D9">
        <w:rPr>
          <w:rFonts w:ascii="Arial" w:eastAsia="Times New Roman" w:hAnsi="Arial" w:cs="Arial"/>
          <w:noProof w:val="0"/>
          <w:sz w:val="24"/>
          <w:szCs w:val="24"/>
          <w:lang w:eastAsia="ro-RO"/>
        </w:rPr>
        <w:t xml:space="preserve"> caz), adresă de mail, precum si date medicale, respectiv date </w:t>
      </w:r>
      <w:proofErr w:type="spellStart"/>
      <w:r w:rsidRPr="006B67D9">
        <w:rPr>
          <w:rFonts w:ascii="Arial" w:eastAsia="Times New Roman" w:hAnsi="Arial" w:cs="Arial"/>
          <w:noProof w:val="0"/>
          <w:sz w:val="24"/>
          <w:szCs w:val="24"/>
          <w:lang w:eastAsia="ro-RO"/>
        </w:rPr>
        <w:t>prinvind</w:t>
      </w:r>
      <w:proofErr w:type="spellEnd"/>
      <w:r w:rsidRPr="006B67D9">
        <w:rPr>
          <w:rFonts w:ascii="Arial" w:eastAsia="Times New Roman" w:hAnsi="Arial" w:cs="Arial"/>
          <w:noProof w:val="0"/>
          <w:sz w:val="24"/>
          <w:szCs w:val="24"/>
          <w:lang w:eastAsia="ro-RO"/>
        </w:rPr>
        <w:t xml:space="preserve"> starea de sănătate a salariaţilor Beneficiarului.</w:t>
      </w:r>
    </w:p>
    <w:p w:rsidR="006B67D9" w:rsidRPr="006B67D9" w:rsidRDefault="006B67D9" w:rsidP="006B67D9">
      <w:pPr>
        <w:autoSpaceDE w:val="0"/>
        <w:autoSpaceDN w:val="0"/>
        <w:adjustRightInd w:val="0"/>
        <w:spacing w:before="34" w:after="0" w:line="274" w:lineRule="exact"/>
        <w:jc w:val="both"/>
        <w:rPr>
          <w:rFonts w:ascii="Arial" w:eastAsia="Times New Roman" w:hAnsi="Arial" w:cs="Arial"/>
          <w:b/>
          <w:bCs/>
          <w:noProof w:val="0"/>
          <w:sz w:val="24"/>
          <w:szCs w:val="24"/>
          <w:lang w:eastAsia="ro-RO"/>
        </w:rPr>
      </w:pPr>
      <w:proofErr w:type="spellStart"/>
      <w:r w:rsidRPr="006B67D9">
        <w:rPr>
          <w:rFonts w:ascii="Arial" w:eastAsia="Times New Roman" w:hAnsi="Arial" w:cs="Arial"/>
          <w:b/>
          <w:bCs/>
          <w:noProof w:val="0"/>
          <w:sz w:val="24"/>
          <w:szCs w:val="24"/>
          <w:lang w:eastAsia="ro-RO"/>
        </w:rPr>
        <w:t>Cap.V</w:t>
      </w:r>
      <w:proofErr w:type="spellEnd"/>
      <w:r w:rsidRPr="006B67D9">
        <w:rPr>
          <w:rFonts w:ascii="Arial" w:eastAsia="Times New Roman" w:hAnsi="Arial" w:cs="Arial"/>
          <w:b/>
          <w:bCs/>
          <w:noProof w:val="0"/>
          <w:sz w:val="24"/>
          <w:szCs w:val="24"/>
          <w:lang w:eastAsia="ro-RO"/>
        </w:rPr>
        <w:t xml:space="preserve"> - Natura si scopul prelucrării</w:t>
      </w:r>
    </w:p>
    <w:p w:rsidR="006B67D9" w:rsidRPr="006B67D9" w:rsidRDefault="006B67D9" w:rsidP="006B67D9">
      <w:pPr>
        <w:widowControl w:val="0"/>
        <w:numPr>
          <w:ilvl w:val="0"/>
          <w:numId w:val="30"/>
        </w:numPr>
        <w:tabs>
          <w:tab w:val="left" w:pos="439"/>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Părţile prelucrează date in funcţie de operaţiunile de prelucrare specifice fiecăruia, pentru respectarea obligaţiilor rezultate din Contract, dar si pentru respectarea obligaţiilor impuse prin dispoziţiile legale specifice domeniului de activitate.</w:t>
      </w:r>
    </w:p>
    <w:p w:rsidR="006B67D9" w:rsidRPr="006B67D9" w:rsidRDefault="006B67D9" w:rsidP="006B67D9">
      <w:pPr>
        <w:widowControl w:val="0"/>
        <w:numPr>
          <w:ilvl w:val="0"/>
          <w:numId w:val="30"/>
        </w:numPr>
        <w:tabs>
          <w:tab w:val="left" w:pos="439"/>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Principalele operaţiuni de prelucrarea a datelor sunt efectuate de </w:t>
      </w:r>
      <w:proofErr w:type="spellStart"/>
      <w:r w:rsidRPr="006B67D9">
        <w:rPr>
          <w:rFonts w:ascii="Arial" w:eastAsia="Times New Roman" w:hAnsi="Arial" w:cs="Arial"/>
          <w:noProof w:val="0"/>
          <w:sz w:val="24"/>
          <w:szCs w:val="24"/>
          <w:lang w:eastAsia="ro-RO"/>
        </w:rPr>
        <w:t>parti</w:t>
      </w:r>
      <w:proofErr w:type="spellEnd"/>
      <w:r w:rsidRPr="006B67D9">
        <w:rPr>
          <w:rFonts w:ascii="Arial" w:eastAsia="Times New Roman" w:hAnsi="Arial" w:cs="Arial"/>
          <w:noProof w:val="0"/>
          <w:sz w:val="24"/>
          <w:szCs w:val="24"/>
          <w:lang w:eastAsia="ro-RO"/>
        </w:rPr>
        <w:t xml:space="preserve"> in temeiul art. 6 alin. (1) lit. b) si c) din GDPR, in baza prevederilor legale cuprinse in legislaţia specifica domeniului de activitate, în baza acordului persoanelor fizice, salariaţi ai Beneficiarului, pentru prelucrarea datelor personale, precum si in baza art. 9 alin. (2) lit. h) GDPR .</w:t>
      </w:r>
    </w:p>
    <w:p w:rsidR="006B67D9" w:rsidRPr="006B67D9" w:rsidRDefault="006B67D9" w:rsidP="006B67D9">
      <w:pPr>
        <w:widowControl w:val="0"/>
        <w:numPr>
          <w:ilvl w:val="0"/>
          <w:numId w:val="30"/>
        </w:numPr>
        <w:tabs>
          <w:tab w:val="left" w:pos="439"/>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Modalităţile de prelucrare a datelor cu caracter personal sunt cele prevăzute in Contractul iniţial, dar se bazează pe politicile/normele/procedurile interne ale părţilor si pe legislaţia specifica domeniului de activitate. Pe tot parcursul operaţiunii de prelucrare, părţile trebuie să respecte principiile prelucrării datelor cu caracter personal, precum și drepturile și libertăţile persoanelor vizate reglementate prin GDPR.</w:t>
      </w:r>
    </w:p>
    <w:p w:rsidR="006B67D9" w:rsidRPr="006B67D9" w:rsidRDefault="006B67D9" w:rsidP="006B67D9">
      <w:pPr>
        <w:autoSpaceDE w:val="0"/>
        <w:autoSpaceDN w:val="0"/>
        <w:adjustRightInd w:val="0"/>
        <w:spacing w:after="0" w:line="274" w:lineRule="exact"/>
        <w:jc w:val="both"/>
        <w:rPr>
          <w:rFonts w:ascii="Arial" w:eastAsia="Times New Roman" w:hAnsi="Arial" w:cs="Arial"/>
          <w:b/>
          <w:bCs/>
          <w:noProof w:val="0"/>
          <w:sz w:val="24"/>
          <w:szCs w:val="24"/>
          <w:lang w:eastAsia="ro-RO"/>
        </w:rPr>
      </w:pPr>
      <w:proofErr w:type="spellStart"/>
      <w:r w:rsidRPr="006B67D9">
        <w:rPr>
          <w:rFonts w:ascii="Arial" w:eastAsia="Times New Roman" w:hAnsi="Arial" w:cs="Arial"/>
          <w:b/>
          <w:bCs/>
          <w:noProof w:val="0"/>
          <w:sz w:val="24"/>
          <w:szCs w:val="24"/>
          <w:lang w:eastAsia="ro-RO"/>
        </w:rPr>
        <w:t>Cap.VI</w:t>
      </w:r>
      <w:proofErr w:type="spellEnd"/>
      <w:r w:rsidRPr="006B67D9">
        <w:rPr>
          <w:rFonts w:ascii="Arial" w:eastAsia="Times New Roman" w:hAnsi="Arial" w:cs="Arial"/>
          <w:b/>
          <w:bCs/>
          <w:noProof w:val="0"/>
          <w:sz w:val="24"/>
          <w:szCs w:val="24"/>
          <w:lang w:eastAsia="ro-RO"/>
        </w:rPr>
        <w:t xml:space="preserve"> - Responsabilităţile părţilor în contextul GDPR</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6.1. Părţile vor ține seama de următoarele obligaţii, conform prevederilor GDPR: </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 Beneficiarul sa realizeze informarea persoanei vizate in condiţii art. 13 si art. 14 GDPR atât cu privire la fiecare operaţiune proprie de prelucrare a datelor acesteia, cât și cu privire la existența persoanelor împuternicite, </w:t>
      </w:r>
      <w:proofErr w:type="spellStart"/>
      <w:r w:rsidRPr="006B67D9">
        <w:rPr>
          <w:rFonts w:ascii="Arial" w:eastAsia="Times New Roman" w:hAnsi="Arial" w:cs="Arial"/>
          <w:noProof w:val="0"/>
          <w:sz w:val="24"/>
          <w:szCs w:val="24"/>
          <w:lang w:eastAsia="ro-RO"/>
        </w:rPr>
        <w:t>dupa</w:t>
      </w:r>
      <w:proofErr w:type="spellEnd"/>
      <w:r w:rsidRPr="006B67D9">
        <w:rPr>
          <w:rFonts w:ascii="Arial" w:eastAsia="Times New Roman" w:hAnsi="Arial" w:cs="Arial"/>
          <w:noProof w:val="0"/>
          <w:sz w:val="24"/>
          <w:szCs w:val="24"/>
          <w:lang w:eastAsia="ro-RO"/>
        </w:rPr>
        <w:t xml:space="preserve"> caz; </w:t>
      </w:r>
    </w:p>
    <w:p w:rsidR="006B67D9" w:rsidRPr="006B67D9" w:rsidRDefault="006B67D9" w:rsidP="006B67D9">
      <w:pPr>
        <w:widowControl w:val="0"/>
        <w:numPr>
          <w:ilvl w:val="0"/>
          <w:numId w:val="28"/>
        </w:numPr>
        <w:tabs>
          <w:tab w:val="left" w:pos="166"/>
        </w:tabs>
        <w:autoSpaceDE w:val="0"/>
        <w:autoSpaceDN w:val="0"/>
        <w:adjustRightInd w:val="0"/>
        <w:spacing w:before="7"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Beneficiarul să obțină consimţământul persoanei vizate, in cazurile in care este necesara acordul persoanei vizate, in funcţie de operaţiune si de categoria datelor prelucrate, respectiv de temeiul juridic prevăzut de art. 6 sau 9 GDPR, după caz, pentru a transmite datele obţinute către persoana împuternicita;</w:t>
      </w:r>
    </w:p>
    <w:p w:rsidR="006B67D9" w:rsidRPr="006B67D9" w:rsidRDefault="006B67D9" w:rsidP="006B67D9">
      <w:pPr>
        <w:widowControl w:val="0"/>
        <w:numPr>
          <w:ilvl w:val="0"/>
          <w:numId w:val="28"/>
        </w:numPr>
        <w:tabs>
          <w:tab w:val="left" w:pos="166"/>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Părţile au obligaţia sa se informeze reciproc cu privire la cererile formulate de către persoanele vizate în legătură cu exercitarea drepturilor prevăzute prin GDPR art. 15-22 GDPR in legătura cu o operaţiunea de prelucrare a datelor realizata exclusiv de către Beneficiar. Într-o asemenea situaţie, Beneficiarul va răspunde direct persoanei vizate în termenul legal. </w:t>
      </w:r>
    </w:p>
    <w:p w:rsidR="006B67D9" w:rsidRPr="006B67D9" w:rsidRDefault="006B67D9" w:rsidP="006B67D9">
      <w:pPr>
        <w:widowControl w:val="0"/>
        <w:numPr>
          <w:ilvl w:val="0"/>
          <w:numId w:val="28"/>
        </w:numPr>
        <w:tabs>
          <w:tab w:val="left" w:pos="166"/>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În situaţia în care pentru a soluţiona cererea persoanei vizate, sunt necesare informaţii de la Prestator, Părţile vor coopera pentru a răspunde in termenul legal persoanei vizate; În cazul in care, cererile formulate de către persoanele vizate, cu trimitere la exercitarea drepturilor prevăzute prin art. 15-22 GDPR, in legătura cu o operaţiunea de prelucrare a datelor realizata exclusiv de către Furnizorul de servicii de resurse umane sau în legătura cu serviciul prestat de acesta, într-o asemenea situaţie, Furnizorul va răspunde direct persoanei vizate in termenul legal. </w:t>
      </w:r>
    </w:p>
    <w:p w:rsidR="006B67D9" w:rsidRPr="006B67D9" w:rsidRDefault="006B67D9" w:rsidP="006B67D9">
      <w:pPr>
        <w:widowControl w:val="0"/>
        <w:numPr>
          <w:ilvl w:val="0"/>
          <w:numId w:val="28"/>
        </w:numPr>
        <w:tabs>
          <w:tab w:val="left" w:pos="166"/>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În situaţia în care pentru a soluţiona cererea persoanei vizate, sunt necesare informaţii de la persoana împuternicită , Părţile vor coopera pentru a răspunde in termenul legal persoanei</w:t>
      </w:r>
    </w:p>
    <w:p w:rsidR="006B67D9" w:rsidRPr="006B67D9" w:rsidRDefault="006B67D9" w:rsidP="006B67D9">
      <w:pPr>
        <w:widowControl w:val="0"/>
        <w:numPr>
          <w:ilvl w:val="0"/>
          <w:numId w:val="28"/>
        </w:numPr>
        <w:tabs>
          <w:tab w:val="left" w:pos="166"/>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Să informeze cealaltă Parte cu privire la orice eventual incident/risc de incident de securitate in urma căruia au fost afectate/ar putea fi afectate date ce intra sub incidenţa </w:t>
      </w:r>
      <w:r w:rsidRPr="006B67D9">
        <w:rPr>
          <w:rFonts w:ascii="Arial" w:eastAsia="Times New Roman" w:hAnsi="Arial" w:cs="Arial"/>
          <w:noProof w:val="0"/>
          <w:sz w:val="24"/>
          <w:szCs w:val="24"/>
          <w:lang w:eastAsia="ro-RO"/>
        </w:rPr>
        <w:lastRenderedPageBreak/>
        <w:t xml:space="preserve">prezentului acord. Conţinutul și termenul de transmitere a notificării are regimul juridic prevăzut pentru notificarea faptei către ANSPDCP in condiţiile art. 33 GDPR respectiv in 72 ore de la data la care oricare dintre Părţi a luat </w:t>
      </w:r>
      <w:proofErr w:type="spellStart"/>
      <w:r w:rsidRPr="006B67D9">
        <w:rPr>
          <w:rFonts w:ascii="Arial" w:eastAsia="Times New Roman" w:hAnsi="Arial" w:cs="Arial"/>
          <w:noProof w:val="0"/>
          <w:sz w:val="24"/>
          <w:szCs w:val="24"/>
          <w:lang w:eastAsia="ro-RO"/>
        </w:rPr>
        <w:t>cunostiință</w:t>
      </w:r>
      <w:proofErr w:type="spellEnd"/>
      <w:r w:rsidRPr="006B67D9">
        <w:rPr>
          <w:rFonts w:ascii="Arial" w:eastAsia="Times New Roman" w:hAnsi="Arial" w:cs="Arial"/>
          <w:noProof w:val="0"/>
          <w:sz w:val="24"/>
          <w:szCs w:val="24"/>
          <w:lang w:eastAsia="ro-RO"/>
        </w:rPr>
        <w:t xml:space="preserve"> de existenta unui incident de securitate care poate prezenta riscuri pentru persoanele vizate;</w:t>
      </w:r>
    </w:p>
    <w:p w:rsidR="006B67D9" w:rsidRPr="006B67D9" w:rsidRDefault="006B67D9" w:rsidP="006B67D9">
      <w:pPr>
        <w:widowControl w:val="0"/>
        <w:numPr>
          <w:ilvl w:val="0"/>
          <w:numId w:val="28"/>
        </w:numPr>
        <w:tabs>
          <w:tab w:val="left" w:pos="166"/>
        </w:tabs>
        <w:autoSpaceDE w:val="0"/>
        <w:autoSpaceDN w:val="0"/>
        <w:adjustRightInd w:val="0"/>
        <w:spacing w:before="7"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Să transmită celeilalte Părți pe cale securizata (ex: pe calea corespondentei electronice printr-un </w:t>
      </w:r>
      <w:proofErr w:type="spellStart"/>
      <w:r w:rsidRPr="006B67D9">
        <w:rPr>
          <w:rFonts w:ascii="Arial" w:eastAsia="Times New Roman" w:hAnsi="Arial" w:cs="Arial"/>
          <w:noProof w:val="0"/>
          <w:sz w:val="24"/>
          <w:szCs w:val="24"/>
          <w:lang w:eastAsia="ro-RO"/>
        </w:rPr>
        <w:t>fiser</w:t>
      </w:r>
      <w:proofErr w:type="spellEnd"/>
      <w:r w:rsidRPr="006B67D9">
        <w:rPr>
          <w:rFonts w:ascii="Arial" w:eastAsia="Times New Roman" w:hAnsi="Arial" w:cs="Arial"/>
          <w:noProof w:val="0"/>
          <w:sz w:val="24"/>
          <w:szCs w:val="24"/>
          <w:lang w:eastAsia="ro-RO"/>
        </w:rPr>
        <w:t xml:space="preserve"> criptat/parolat), precum și să ia toate masurile necesare care să asigure că datele personale ale persoanelor vizate devin neinteligibile și neaccesibile persoanelor care nu sunt autorizate să le acceseze.</w:t>
      </w:r>
    </w:p>
    <w:p w:rsidR="006B67D9" w:rsidRPr="006B67D9" w:rsidRDefault="006B67D9" w:rsidP="006B67D9">
      <w:pPr>
        <w:widowControl w:val="0"/>
        <w:numPr>
          <w:ilvl w:val="0"/>
          <w:numId w:val="28"/>
        </w:numPr>
        <w:tabs>
          <w:tab w:val="left" w:pos="166"/>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împuternicitul NU va putea subcontracta obligaţiile sale definite în contractul principal,</w:t>
      </w:r>
    </w:p>
    <w:p w:rsidR="006B67D9" w:rsidRPr="006B67D9" w:rsidRDefault="006B67D9" w:rsidP="006B67D9">
      <w:pPr>
        <w:widowControl w:val="0"/>
        <w:numPr>
          <w:ilvl w:val="0"/>
          <w:numId w:val="28"/>
        </w:numPr>
        <w:tabs>
          <w:tab w:val="left" w:pos="166"/>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Părţile vor prelucra datele personale și/sau medicale cu respectarea Principiilor de prelucrare a datelor cu caracter personal astfel cum au fost acestea menţionate în cadrul Cap. II art. 5 din GDPR, cu respectarea prevederilor legale în vigoare în această materie, luând toate măsurile, organizatorice şi tehnice, necesare pentru asigurarea confidenţialităţii şi securităţii datelor cu caracter personal, inclusiv împotriva prelucrării neautorizate sau ilegale şi împotriva pierderii, a distrugerii sau a deteriorării accidentale. Masurile tehnice si organizatorice trebuie sa respecte art. 32 din GDPR, asigurând un nivel adecvat de protecţie si securitate a datelor cu caracter personal. Părţile trebuie să se informeze reciproc cu privire la orice decizie legata de securitate cu privire la prelucrarea datelor personale si medicale și procedurilor aplicate.</w:t>
      </w:r>
    </w:p>
    <w:p w:rsidR="006B67D9" w:rsidRPr="006B67D9" w:rsidRDefault="006B67D9" w:rsidP="006B67D9">
      <w:pPr>
        <w:widowControl w:val="0"/>
        <w:numPr>
          <w:ilvl w:val="0"/>
          <w:numId w:val="28"/>
        </w:numPr>
        <w:tabs>
          <w:tab w:val="left" w:pos="166"/>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Părţile au dreptul de a modifica măsurile tehnice și organizatorice existente dacă există soluţii mai eficiente;</w:t>
      </w:r>
    </w:p>
    <w:p w:rsidR="006B67D9" w:rsidRPr="006B67D9" w:rsidRDefault="006B67D9" w:rsidP="006B67D9">
      <w:pPr>
        <w:widowControl w:val="0"/>
        <w:numPr>
          <w:ilvl w:val="0"/>
          <w:numId w:val="28"/>
        </w:numPr>
        <w:tabs>
          <w:tab w:val="left" w:pos="166"/>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Stabilesc şi îşi asumă că prelucrarea datelor persoanelor vizate, ocazionată de prezentul contract, se va face\exclusiv în scopul executării obiectului contractului principal și al prezentului acord, şi înţeleg că orice eventuală deviere de la scopul stabilit va atrage răspunderea părţii în culpă.</w:t>
      </w:r>
    </w:p>
    <w:p w:rsidR="006B67D9" w:rsidRPr="006B67D9" w:rsidRDefault="006B67D9" w:rsidP="006B67D9">
      <w:pPr>
        <w:widowControl w:val="0"/>
        <w:numPr>
          <w:ilvl w:val="0"/>
          <w:numId w:val="29"/>
        </w:numPr>
        <w:tabs>
          <w:tab w:val="left" w:pos="173"/>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Părţile </w:t>
      </w:r>
      <w:proofErr w:type="spellStart"/>
      <w:r w:rsidRPr="006B67D9">
        <w:rPr>
          <w:rFonts w:ascii="Arial" w:eastAsia="Times New Roman" w:hAnsi="Arial" w:cs="Arial"/>
          <w:noProof w:val="0"/>
          <w:sz w:val="24"/>
          <w:szCs w:val="24"/>
          <w:lang w:eastAsia="ro-RO"/>
        </w:rPr>
        <w:t>inteleg</w:t>
      </w:r>
      <w:proofErr w:type="spellEnd"/>
      <w:r w:rsidRPr="006B67D9">
        <w:rPr>
          <w:rFonts w:ascii="Arial" w:eastAsia="Times New Roman" w:hAnsi="Arial" w:cs="Arial"/>
          <w:noProof w:val="0"/>
          <w:sz w:val="24"/>
          <w:szCs w:val="24"/>
          <w:lang w:eastAsia="ro-RO"/>
        </w:rPr>
        <w:t xml:space="preserve"> ca prelucrarea datelor personale si medicale se poate realiza de către fiecare dintre </w:t>
      </w:r>
      <w:proofErr w:type="spellStart"/>
      <w:r w:rsidRPr="006B67D9">
        <w:rPr>
          <w:rFonts w:ascii="Arial" w:eastAsia="Times New Roman" w:hAnsi="Arial" w:cs="Arial"/>
          <w:noProof w:val="0"/>
          <w:sz w:val="24"/>
          <w:szCs w:val="24"/>
          <w:lang w:eastAsia="ro-RO"/>
        </w:rPr>
        <w:t>Parti</w:t>
      </w:r>
      <w:proofErr w:type="spellEnd"/>
      <w:r w:rsidRPr="006B67D9">
        <w:rPr>
          <w:rFonts w:ascii="Arial" w:eastAsia="Times New Roman" w:hAnsi="Arial" w:cs="Arial"/>
          <w:noProof w:val="0"/>
          <w:sz w:val="24"/>
          <w:szCs w:val="24"/>
          <w:lang w:eastAsia="ro-RO"/>
        </w:rPr>
        <w:t xml:space="preserve"> doar cu respectarea drepturilor persoanelor vizate in conformitate cu </w:t>
      </w:r>
      <w:proofErr w:type="spellStart"/>
      <w:r w:rsidRPr="006B67D9">
        <w:rPr>
          <w:rFonts w:ascii="Arial" w:eastAsia="Times New Roman" w:hAnsi="Arial" w:cs="Arial"/>
          <w:noProof w:val="0"/>
          <w:sz w:val="24"/>
          <w:szCs w:val="24"/>
          <w:lang w:eastAsia="ro-RO"/>
        </w:rPr>
        <w:t>art</w:t>
      </w:r>
      <w:proofErr w:type="spellEnd"/>
      <w:r w:rsidRPr="006B67D9">
        <w:rPr>
          <w:rFonts w:ascii="Arial" w:eastAsia="Times New Roman" w:hAnsi="Arial" w:cs="Arial"/>
          <w:noProof w:val="0"/>
          <w:sz w:val="24"/>
          <w:szCs w:val="24"/>
          <w:lang w:eastAsia="ro-RO"/>
        </w:rPr>
        <w:t xml:space="preserve">, 7, art. 13, art. 14 - </w:t>
      </w:r>
      <w:proofErr w:type="spellStart"/>
      <w:r w:rsidRPr="006B67D9">
        <w:rPr>
          <w:rFonts w:ascii="Arial" w:eastAsia="Times New Roman" w:hAnsi="Arial" w:cs="Arial"/>
          <w:noProof w:val="0"/>
          <w:sz w:val="24"/>
          <w:szCs w:val="24"/>
          <w:lang w:eastAsia="ro-RO"/>
        </w:rPr>
        <w:t>art</w:t>
      </w:r>
      <w:proofErr w:type="spellEnd"/>
      <w:r w:rsidRPr="006B67D9">
        <w:rPr>
          <w:rFonts w:ascii="Arial" w:eastAsia="Times New Roman" w:hAnsi="Arial" w:cs="Arial"/>
          <w:noProof w:val="0"/>
          <w:sz w:val="24"/>
          <w:szCs w:val="24"/>
          <w:lang w:eastAsia="ro-RO"/>
        </w:rPr>
        <w:t>, 22 GDPR precum și că aceste drepturi pot fi exercitate cu privire la şi în raport cu fiecare/oricare dintre Părți;</w:t>
      </w:r>
    </w:p>
    <w:p w:rsidR="006B67D9" w:rsidRPr="006B67D9" w:rsidRDefault="006B67D9" w:rsidP="006B67D9">
      <w:pPr>
        <w:widowControl w:val="0"/>
        <w:numPr>
          <w:ilvl w:val="0"/>
          <w:numId w:val="29"/>
        </w:numPr>
        <w:tabs>
          <w:tab w:val="left" w:pos="173"/>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Datele cu caracter personal/medical vor fi stocate pe o durata determinata, ulterior fiind şterse - in măsura și condiţiile în care legislaţia specifică aplicabilă fiecărei părţi permite și/sau impune acest lucru.</w:t>
      </w:r>
    </w:p>
    <w:p w:rsidR="006B67D9" w:rsidRPr="006B67D9" w:rsidRDefault="006B67D9" w:rsidP="006B67D9">
      <w:pPr>
        <w:autoSpaceDE w:val="0"/>
        <w:autoSpaceDN w:val="0"/>
        <w:adjustRightInd w:val="0"/>
        <w:spacing w:before="26" w:after="0" w:line="274" w:lineRule="exact"/>
        <w:jc w:val="both"/>
        <w:rPr>
          <w:rFonts w:ascii="Arial" w:eastAsia="Times New Roman" w:hAnsi="Arial" w:cs="Arial"/>
          <w:b/>
          <w:bCs/>
          <w:noProof w:val="0"/>
          <w:sz w:val="24"/>
          <w:szCs w:val="24"/>
          <w:lang w:eastAsia="ro-RO"/>
        </w:rPr>
      </w:pPr>
      <w:proofErr w:type="spellStart"/>
      <w:r w:rsidRPr="006B67D9">
        <w:rPr>
          <w:rFonts w:ascii="Arial" w:eastAsia="Times New Roman" w:hAnsi="Arial" w:cs="Arial"/>
          <w:b/>
          <w:bCs/>
          <w:noProof w:val="0"/>
          <w:sz w:val="24"/>
          <w:szCs w:val="24"/>
          <w:lang w:eastAsia="ro-RO"/>
        </w:rPr>
        <w:t>Cap.VlI</w:t>
      </w:r>
      <w:proofErr w:type="spellEnd"/>
      <w:r w:rsidRPr="006B67D9">
        <w:rPr>
          <w:rFonts w:ascii="Arial" w:eastAsia="Times New Roman" w:hAnsi="Arial" w:cs="Arial"/>
          <w:b/>
          <w:bCs/>
          <w:noProof w:val="0"/>
          <w:sz w:val="24"/>
          <w:szCs w:val="24"/>
          <w:lang w:eastAsia="ro-RO"/>
        </w:rPr>
        <w:t xml:space="preserve"> - Confidenţialitatea datelor cu caracter personal prelucrate</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7.1. Părţile se angajează să respecte confidenţialitatea în legătura cu prelucrarea</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datelor.</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7.2.Părţile trebuie sa se asigure ca angajaţii implicaţi nu prelucrează date ale persoanelor vizate Beneficiarului </w:t>
      </w:r>
      <w:proofErr w:type="spellStart"/>
      <w:r w:rsidRPr="006B67D9">
        <w:rPr>
          <w:rFonts w:ascii="Arial" w:eastAsia="Times New Roman" w:hAnsi="Arial" w:cs="Arial"/>
          <w:noProof w:val="0"/>
          <w:sz w:val="24"/>
          <w:szCs w:val="24"/>
          <w:lang w:eastAsia="ro-RO"/>
        </w:rPr>
        <w:t>fara</w:t>
      </w:r>
      <w:proofErr w:type="spellEnd"/>
      <w:r w:rsidRPr="006B67D9">
        <w:rPr>
          <w:rFonts w:ascii="Arial" w:eastAsia="Times New Roman" w:hAnsi="Arial" w:cs="Arial"/>
          <w:noProof w:val="0"/>
          <w:sz w:val="24"/>
          <w:szCs w:val="24"/>
          <w:lang w:eastAsia="ro-RO"/>
        </w:rPr>
        <w:t xml:space="preserve"> autorizaţie și că angajaţii implicaţi sunt obligaţi să păstreze confidenţialitatea. Obligaţia de confidenţialitate continuă și </w:t>
      </w:r>
      <w:proofErr w:type="spellStart"/>
      <w:r w:rsidRPr="006B67D9">
        <w:rPr>
          <w:rFonts w:ascii="Arial" w:eastAsia="Times New Roman" w:hAnsi="Arial" w:cs="Arial"/>
          <w:noProof w:val="0"/>
          <w:sz w:val="24"/>
          <w:szCs w:val="24"/>
          <w:lang w:eastAsia="ro-RO"/>
        </w:rPr>
        <w:t>dupa</w:t>
      </w:r>
      <w:proofErr w:type="spellEnd"/>
      <w:r w:rsidRPr="006B67D9">
        <w:rPr>
          <w:rFonts w:ascii="Arial" w:eastAsia="Times New Roman" w:hAnsi="Arial" w:cs="Arial"/>
          <w:noProof w:val="0"/>
          <w:sz w:val="24"/>
          <w:szCs w:val="24"/>
          <w:lang w:eastAsia="ro-RO"/>
        </w:rPr>
        <w:t xml:space="preserve"> încetarea efectelor raporturilor de munca.</w:t>
      </w:r>
    </w:p>
    <w:p w:rsidR="006B67D9" w:rsidRPr="006B67D9" w:rsidRDefault="006B67D9" w:rsidP="006B67D9">
      <w:pPr>
        <w:tabs>
          <w:tab w:val="left" w:pos="482"/>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7.3.</w:t>
      </w:r>
      <w:r w:rsidRPr="006B67D9">
        <w:rPr>
          <w:rFonts w:ascii="Times New Roman" w:eastAsia="Times New Roman" w:hAnsi="Times New Roman" w:cs="Times New Roman"/>
          <w:noProof w:val="0"/>
          <w:sz w:val="20"/>
          <w:szCs w:val="20"/>
          <w:lang w:eastAsia="ro-RO"/>
        </w:rPr>
        <w:tab/>
      </w:r>
      <w:r w:rsidRPr="006B67D9">
        <w:rPr>
          <w:rFonts w:ascii="Arial" w:eastAsia="Times New Roman" w:hAnsi="Arial" w:cs="Arial"/>
          <w:noProof w:val="0"/>
          <w:sz w:val="24"/>
          <w:szCs w:val="24"/>
          <w:lang w:eastAsia="ro-RO"/>
        </w:rPr>
        <w:t>împuternicitului îi este interzis să furnizeze informaţii terţilor fără acordul scris,</w:t>
      </w:r>
      <w:r w:rsidRPr="006B67D9">
        <w:rPr>
          <w:rFonts w:ascii="Arial" w:eastAsia="Times New Roman" w:hAnsi="Arial" w:cs="Arial"/>
          <w:noProof w:val="0"/>
          <w:sz w:val="24"/>
          <w:szCs w:val="24"/>
          <w:lang w:eastAsia="ro-RO"/>
        </w:rPr>
        <w:br/>
        <w:t>prealabil, al celuilalt cu excepţia cazului în care au o obligaţie legală de a face acest</w:t>
      </w:r>
      <w:r w:rsidRPr="006B67D9">
        <w:rPr>
          <w:rFonts w:ascii="Arial" w:eastAsia="Times New Roman" w:hAnsi="Arial" w:cs="Arial"/>
          <w:noProof w:val="0"/>
          <w:sz w:val="24"/>
          <w:szCs w:val="24"/>
          <w:lang w:eastAsia="ro-RO"/>
        </w:rPr>
        <w:br/>
        <w:t>lucru (ex.: obligaţia de raportare către diverse autorităţi publice).</w:t>
      </w:r>
    </w:p>
    <w:p w:rsidR="006B67D9" w:rsidRPr="006B67D9" w:rsidRDefault="006B67D9" w:rsidP="006B67D9">
      <w:pPr>
        <w:autoSpaceDE w:val="0"/>
        <w:autoSpaceDN w:val="0"/>
        <w:adjustRightInd w:val="0"/>
        <w:spacing w:after="0" w:line="274" w:lineRule="exact"/>
        <w:jc w:val="both"/>
        <w:rPr>
          <w:rFonts w:ascii="Arial" w:eastAsia="Times New Roman" w:hAnsi="Arial" w:cs="Arial"/>
          <w:b/>
          <w:bCs/>
          <w:noProof w:val="0"/>
          <w:sz w:val="24"/>
          <w:szCs w:val="24"/>
          <w:lang w:eastAsia="ro-RO"/>
        </w:rPr>
      </w:pPr>
      <w:r w:rsidRPr="006B67D9">
        <w:rPr>
          <w:rFonts w:ascii="Arial" w:eastAsia="Times New Roman" w:hAnsi="Arial" w:cs="Arial"/>
          <w:b/>
          <w:bCs/>
          <w:noProof w:val="0"/>
          <w:sz w:val="24"/>
          <w:szCs w:val="24"/>
          <w:lang w:eastAsia="ro-RO"/>
        </w:rPr>
        <w:t>Cap. VIII - Dispoziţii finale</w:t>
      </w:r>
    </w:p>
    <w:p w:rsidR="006B67D9" w:rsidRPr="006B67D9" w:rsidRDefault="006B67D9" w:rsidP="006B67D9">
      <w:pPr>
        <w:autoSpaceDE w:val="0"/>
        <w:autoSpaceDN w:val="0"/>
        <w:adjustRightInd w:val="0"/>
        <w:spacing w:after="0" w:line="274" w:lineRule="exact"/>
        <w:jc w:val="both"/>
        <w:rPr>
          <w:rFonts w:ascii="Arial" w:eastAsia="Times New Roman" w:hAnsi="Arial" w:cs="Arial"/>
          <w:b/>
          <w:bCs/>
          <w:noProof w:val="0"/>
          <w:sz w:val="24"/>
          <w:szCs w:val="24"/>
          <w:lang w:eastAsia="ro-RO"/>
        </w:rPr>
      </w:pPr>
      <w:r w:rsidRPr="006B67D9">
        <w:rPr>
          <w:rFonts w:ascii="Arial" w:eastAsia="Times New Roman" w:hAnsi="Arial" w:cs="Arial"/>
          <w:noProof w:val="0"/>
          <w:sz w:val="24"/>
          <w:szCs w:val="24"/>
          <w:lang w:eastAsia="ro-RO"/>
        </w:rPr>
        <w:t xml:space="preserve">8.1. Părţile sunt și </w:t>
      </w:r>
      <w:proofErr w:type="spellStart"/>
      <w:r w:rsidRPr="006B67D9">
        <w:rPr>
          <w:rFonts w:ascii="Arial" w:eastAsia="Times New Roman" w:hAnsi="Arial" w:cs="Arial"/>
          <w:noProof w:val="0"/>
          <w:sz w:val="24"/>
          <w:szCs w:val="24"/>
          <w:lang w:eastAsia="ro-RO"/>
        </w:rPr>
        <w:t>ramân</w:t>
      </w:r>
      <w:proofErr w:type="spellEnd"/>
      <w:r w:rsidRPr="006B67D9">
        <w:rPr>
          <w:rFonts w:ascii="Arial" w:eastAsia="Times New Roman" w:hAnsi="Arial" w:cs="Arial"/>
          <w:noProof w:val="0"/>
          <w:sz w:val="24"/>
          <w:szCs w:val="24"/>
          <w:lang w:eastAsia="ro-RO"/>
        </w:rPr>
        <w:t xml:space="preserve"> responsabile în mod individual pentru conformarea cu reglementările legale statuare privind protecţia datelor care se aplică acestora. </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8.2. În situaţia în care legislaţia naţionala prin care vor fi transpuse prevederile GDPR va impune obligaţii suplimentare, acestea vor face obiectul unui act adiţional la prezentul acord.</w:t>
      </w:r>
    </w:p>
    <w:p w:rsidR="006B67D9" w:rsidRPr="006B67D9" w:rsidRDefault="006B67D9" w:rsidP="006B67D9">
      <w:pPr>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8.3.Nulitatea unei dispoziţii a prezentului Acord nu va afecta valabilitatea celorlalte prevederi. Daca o prevedere se dovedeşte a fi nula, Părţile o vor înlocui cu o noua prevedere care va ilustra intenţiile iniţiale ale Părților.</w:t>
      </w:r>
    </w:p>
    <w:p w:rsidR="006B67D9" w:rsidRPr="006B67D9" w:rsidRDefault="006B67D9" w:rsidP="006B67D9">
      <w:pPr>
        <w:tabs>
          <w:tab w:val="left" w:pos="482"/>
        </w:tabs>
        <w:autoSpaceDE w:val="0"/>
        <w:autoSpaceDN w:val="0"/>
        <w:adjustRightInd w:val="0"/>
        <w:spacing w:after="0"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lastRenderedPageBreak/>
        <w:t>8.4.</w:t>
      </w:r>
      <w:r w:rsidRPr="006B67D9">
        <w:rPr>
          <w:rFonts w:ascii="Times New Roman" w:eastAsia="Times New Roman" w:hAnsi="Times New Roman" w:cs="Times New Roman"/>
          <w:noProof w:val="0"/>
          <w:sz w:val="20"/>
          <w:szCs w:val="20"/>
          <w:lang w:eastAsia="ro-RO"/>
        </w:rPr>
        <w:tab/>
      </w:r>
      <w:r w:rsidRPr="006B67D9">
        <w:rPr>
          <w:rFonts w:ascii="Arial" w:eastAsia="Times New Roman" w:hAnsi="Arial" w:cs="Arial"/>
          <w:noProof w:val="0"/>
          <w:sz w:val="24"/>
          <w:szCs w:val="24"/>
          <w:lang w:eastAsia="ro-RO"/>
        </w:rPr>
        <w:t>Orice modificări ale prezentului Acord, precum și orice acte adiţionale vor fi</w:t>
      </w:r>
      <w:r w:rsidRPr="006B67D9">
        <w:rPr>
          <w:rFonts w:ascii="Arial" w:eastAsia="Times New Roman" w:hAnsi="Arial" w:cs="Arial"/>
          <w:noProof w:val="0"/>
          <w:sz w:val="24"/>
          <w:szCs w:val="24"/>
          <w:lang w:eastAsia="ro-RO"/>
        </w:rPr>
        <w:br/>
        <w:t>făcute in scris. Acest Acord este guvernat de legislaţia României, astfel ca unicul loc</w:t>
      </w:r>
      <w:r w:rsidRPr="006B67D9">
        <w:rPr>
          <w:rFonts w:ascii="Arial" w:eastAsia="Times New Roman" w:hAnsi="Arial" w:cs="Arial"/>
          <w:noProof w:val="0"/>
          <w:sz w:val="24"/>
          <w:szCs w:val="24"/>
          <w:lang w:eastAsia="ro-RO"/>
        </w:rPr>
        <w:br/>
        <w:t>de jurisdicţie pentru orice si toate litigiile care decurg din și în legătura cu prezentul</w:t>
      </w:r>
      <w:r w:rsidRPr="006B67D9">
        <w:rPr>
          <w:rFonts w:ascii="Arial" w:eastAsia="Times New Roman" w:hAnsi="Arial" w:cs="Arial"/>
          <w:noProof w:val="0"/>
          <w:sz w:val="24"/>
          <w:szCs w:val="24"/>
          <w:lang w:eastAsia="ro-RO"/>
        </w:rPr>
        <w:br/>
        <w:t>document este România.</w:t>
      </w:r>
    </w:p>
    <w:p w:rsidR="006B67D9" w:rsidRPr="006B67D9" w:rsidRDefault="006B67D9" w:rsidP="006B67D9">
      <w:pPr>
        <w:autoSpaceDE w:val="0"/>
        <w:autoSpaceDN w:val="0"/>
        <w:adjustRightInd w:val="0"/>
        <w:spacing w:after="252" w:line="274" w:lineRule="exact"/>
        <w:jc w:val="both"/>
        <w:rPr>
          <w:rFonts w:ascii="Arial" w:eastAsia="Times New Roman" w:hAnsi="Arial" w:cs="Arial"/>
          <w:noProof w:val="0"/>
          <w:sz w:val="24"/>
          <w:szCs w:val="24"/>
          <w:lang w:eastAsia="ro-RO"/>
        </w:rPr>
      </w:pPr>
      <w:r w:rsidRPr="006B67D9">
        <w:rPr>
          <w:rFonts w:ascii="Arial" w:eastAsia="Times New Roman" w:hAnsi="Arial" w:cs="Arial"/>
          <w:noProof w:val="0"/>
          <w:sz w:val="24"/>
          <w:szCs w:val="24"/>
          <w:lang w:eastAsia="ro-RO"/>
        </w:rPr>
        <w:t xml:space="preserve">      Acest acord a fost încheiat în 2 ( două) exemplare, la data de ............................., câte unul pentru fiecare parte.</w:t>
      </w:r>
    </w:p>
    <w:tbl>
      <w:tblPr>
        <w:tblW w:w="10458" w:type="dxa"/>
        <w:tblCellMar>
          <w:left w:w="10" w:type="dxa"/>
          <w:right w:w="10" w:type="dxa"/>
        </w:tblCellMar>
        <w:tblLook w:val="04A0" w:firstRow="1" w:lastRow="0" w:firstColumn="1" w:lastColumn="0" w:noHBand="0" w:noVBand="1"/>
      </w:tblPr>
      <w:tblGrid>
        <w:gridCol w:w="10458"/>
      </w:tblGrid>
      <w:tr w:rsidR="006B67D9" w:rsidRPr="006B67D9" w:rsidTr="00BF4B41">
        <w:trPr>
          <w:trHeight w:val="830"/>
        </w:trPr>
        <w:tc>
          <w:tcPr>
            <w:tcW w:w="10458" w:type="dxa"/>
            <w:tcMar>
              <w:top w:w="0" w:type="dxa"/>
              <w:left w:w="108" w:type="dxa"/>
              <w:bottom w:w="0" w:type="dxa"/>
              <w:right w:w="108" w:type="dxa"/>
            </w:tcMar>
            <w:hideMark/>
          </w:tcPr>
          <w:p w:rsidR="006B67D9" w:rsidRPr="006B67D9" w:rsidRDefault="006B67D9" w:rsidP="006B67D9">
            <w:pPr>
              <w:spacing w:after="0" w:line="240" w:lineRule="auto"/>
              <w:jc w:val="both"/>
              <w:rPr>
                <w:rFonts w:ascii="Arial" w:eastAsia="Calibri" w:hAnsi="Arial" w:cs="Arial"/>
                <w:b/>
                <w:noProof w:val="0"/>
                <w:sz w:val="24"/>
                <w:szCs w:val="24"/>
              </w:rPr>
            </w:pPr>
            <w:r w:rsidRPr="006B67D9">
              <w:rPr>
                <w:rFonts w:ascii="Arial" w:eastAsia="Times New Roman" w:hAnsi="Arial" w:cs="Arial"/>
                <w:b/>
                <w:noProof w:val="0"/>
                <w:sz w:val="24"/>
                <w:szCs w:val="24"/>
              </w:rPr>
              <w:t xml:space="preserve">          </w:t>
            </w:r>
            <w:r w:rsidRPr="006B67D9">
              <w:rPr>
                <w:rFonts w:ascii="Arial" w:eastAsia="Calibri" w:hAnsi="Arial" w:cs="Arial"/>
                <w:b/>
                <w:noProof w:val="0"/>
                <w:sz w:val="24"/>
                <w:szCs w:val="24"/>
              </w:rPr>
              <w:t xml:space="preserve">    Achizitor,                                                                                     Prestator</w:t>
            </w:r>
          </w:p>
          <w:p w:rsidR="006B67D9" w:rsidRPr="006B67D9" w:rsidRDefault="006B67D9" w:rsidP="006B67D9">
            <w:pPr>
              <w:spacing w:after="0" w:line="240" w:lineRule="auto"/>
              <w:jc w:val="both"/>
              <w:rPr>
                <w:rFonts w:ascii="Arial" w:eastAsia="Calibri" w:hAnsi="Arial" w:cs="Arial"/>
                <w:noProof w:val="0"/>
                <w:sz w:val="24"/>
                <w:szCs w:val="24"/>
              </w:rPr>
            </w:pPr>
            <w:r w:rsidRPr="006B67D9">
              <w:rPr>
                <w:rFonts w:ascii="Arial" w:eastAsia="Calibri" w:hAnsi="Arial" w:cs="Arial"/>
                <w:b/>
                <w:noProof w:val="0"/>
                <w:sz w:val="24"/>
                <w:szCs w:val="24"/>
              </w:rPr>
              <w:t xml:space="preserve">MUNICIPIUL ONEŞTI                                                         </w:t>
            </w:r>
            <w:r w:rsidRPr="006B67D9">
              <w:rPr>
                <w:rFonts w:ascii="Arial" w:eastAsia="Calibri" w:hAnsi="Arial" w:cs="Arial"/>
                <w:i/>
                <w:noProof w:val="0"/>
                <w:sz w:val="24"/>
                <w:szCs w:val="24"/>
                <w:highlight w:val="yellow"/>
              </w:rPr>
              <w:t xml:space="preserve">( se </w:t>
            </w:r>
            <w:proofErr w:type="spellStart"/>
            <w:r w:rsidRPr="006B67D9">
              <w:rPr>
                <w:rFonts w:ascii="Arial" w:eastAsia="Calibri" w:hAnsi="Arial" w:cs="Arial"/>
                <w:i/>
                <w:noProof w:val="0"/>
                <w:sz w:val="24"/>
                <w:szCs w:val="24"/>
                <w:highlight w:val="yellow"/>
              </w:rPr>
              <w:t>completeaza</w:t>
            </w:r>
            <w:proofErr w:type="spellEnd"/>
            <w:r w:rsidRPr="006B67D9">
              <w:rPr>
                <w:rFonts w:ascii="Arial" w:eastAsia="Calibri" w:hAnsi="Arial" w:cs="Arial"/>
                <w:i/>
                <w:noProof w:val="0"/>
                <w:sz w:val="24"/>
                <w:szCs w:val="24"/>
                <w:highlight w:val="yellow"/>
              </w:rPr>
              <w:t xml:space="preserve"> </w:t>
            </w:r>
            <w:proofErr w:type="spellStart"/>
            <w:r w:rsidRPr="006B67D9">
              <w:rPr>
                <w:rFonts w:ascii="Arial" w:eastAsia="Calibri" w:hAnsi="Arial" w:cs="Arial"/>
                <w:i/>
                <w:noProof w:val="0"/>
                <w:sz w:val="24"/>
                <w:szCs w:val="24"/>
                <w:highlight w:val="yellow"/>
              </w:rPr>
              <w:t>dupa</w:t>
            </w:r>
            <w:proofErr w:type="spellEnd"/>
            <w:r w:rsidRPr="006B67D9">
              <w:rPr>
                <w:rFonts w:ascii="Arial" w:eastAsia="Calibri" w:hAnsi="Arial" w:cs="Arial"/>
                <w:i/>
                <w:noProof w:val="0"/>
                <w:sz w:val="24"/>
                <w:szCs w:val="24"/>
                <w:highlight w:val="yellow"/>
              </w:rPr>
              <w:t xml:space="preserve"> adjudecare)</w:t>
            </w:r>
          </w:p>
        </w:tc>
      </w:tr>
      <w:tr w:rsidR="006B67D9" w:rsidRPr="006B67D9" w:rsidTr="00BF4B41">
        <w:trPr>
          <w:trHeight w:val="918"/>
        </w:trPr>
        <w:tc>
          <w:tcPr>
            <w:tcW w:w="10458" w:type="dxa"/>
            <w:tcMar>
              <w:top w:w="0" w:type="dxa"/>
              <w:left w:w="108" w:type="dxa"/>
              <w:bottom w:w="0" w:type="dxa"/>
              <w:right w:w="108" w:type="dxa"/>
            </w:tcMar>
          </w:tcPr>
          <w:p w:rsidR="006B67D9" w:rsidRDefault="006453F1" w:rsidP="006B67D9">
            <w:pPr>
              <w:spacing w:after="0" w:line="240" w:lineRule="auto"/>
              <w:rPr>
                <w:rFonts w:ascii="Arial" w:eastAsia="Calibri" w:hAnsi="Arial" w:cs="Arial"/>
                <w:b/>
                <w:noProof w:val="0"/>
                <w:sz w:val="24"/>
                <w:szCs w:val="24"/>
              </w:rPr>
            </w:pPr>
            <w:r w:rsidRPr="006453F1">
              <w:rPr>
                <w:rFonts w:ascii="Arial" w:eastAsia="Calibri" w:hAnsi="Arial" w:cs="Arial"/>
                <w:b/>
                <w:noProof w:val="0"/>
                <w:sz w:val="24"/>
                <w:szCs w:val="24"/>
              </w:rPr>
              <w:t xml:space="preserve">Viceprimar cu </w:t>
            </w:r>
            <w:proofErr w:type="spellStart"/>
            <w:r w:rsidRPr="006453F1">
              <w:rPr>
                <w:rFonts w:ascii="Arial" w:eastAsia="Calibri" w:hAnsi="Arial" w:cs="Arial"/>
                <w:b/>
                <w:noProof w:val="0"/>
                <w:sz w:val="24"/>
                <w:szCs w:val="24"/>
              </w:rPr>
              <w:t>atributii</w:t>
            </w:r>
            <w:proofErr w:type="spellEnd"/>
            <w:r w:rsidRPr="006453F1">
              <w:rPr>
                <w:rFonts w:ascii="Arial" w:eastAsia="Calibri" w:hAnsi="Arial" w:cs="Arial"/>
                <w:b/>
                <w:noProof w:val="0"/>
                <w:sz w:val="24"/>
                <w:szCs w:val="24"/>
              </w:rPr>
              <w:t xml:space="preserve"> de </w:t>
            </w:r>
            <w:r w:rsidR="006B67D9" w:rsidRPr="006453F1">
              <w:rPr>
                <w:rFonts w:ascii="Arial" w:eastAsia="Calibri" w:hAnsi="Arial" w:cs="Arial"/>
                <w:b/>
                <w:noProof w:val="0"/>
                <w:sz w:val="24"/>
                <w:szCs w:val="24"/>
              </w:rPr>
              <w:t>PRIMAR</w:t>
            </w:r>
          </w:p>
          <w:p w:rsidR="006453F1" w:rsidRPr="006453F1" w:rsidRDefault="006453F1" w:rsidP="006B67D9">
            <w:pPr>
              <w:spacing w:after="0" w:line="240" w:lineRule="auto"/>
              <w:rPr>
                <w:rFonts w:ascii="Arial" w:eastAsia="Calibri" w:hAnsi="Arial" w:cs="Arial"/>
                <w:b/>
                <w:noProof w:val="0"/>
                <w:sz w:val="24"/>
                <w:szCs w:val="24"/>
              </w:rPr>
            </w:pPr>
            <w:r>
              <w:rPr>
                <w:rFonts w:ascii="Arial" w:eastAsia="Calibri" w:hAnsi="Arial" w:cs="Arial"/>
                <w:b/>
                <w:noProof w:val="0"/>
                <w:sz w:val="24"/>
                <w:szCs w:val="24"/>
              </w:rPr>
              <w:t xml:space="preserve">ADRIAN JILCU </w:t>
            </w:r>
          </w:p>
          <w:p w:rsidR="006B67D9" w:rsidRDefault="006B67D9" w:rsidP="006B67D9">
            <w:pPr>
              <w:spacing w:after="0" w:line="240" w:lineRule="auto"/>
              <w:jc w:val="both"/>
              <w:rPr>
                <w:rFonts w:ascii="Arial" w:eastAsia="Calibri" w:hAnsi="Arial" w:cs="Arial"/>
                <w:b/>
                <w:noProof w:val="0"/>
                <w:sz w:val="24"/>
                <w:szCs w:val="24"/>
              </w:rPr>
            </w:pPr>
            <w:r w:rsidRPr="006453F1">
              <w:rPr>
                <w:rFonts w:ascii="Arial" w:eastAsia="Calibri" w:hAnsi="Arial" w:cs="Arial"/>
                <w:b/>
                <w:noProof w:val="0"/>
                <w:sz w:val="24"/>
                <w:szCs w:val="24"/>
              </w:rPr>
              <w:tab/>
            </w:r>
            <w:r w:rsidRPr="006453F1">
              <w:rPr>
                <w:rFonts w:ascii="Arial" w:eastAsia="Calibri" w:hAnsi="Arial" w:cs="Arial"/>
                <w:b/>
                <w:noProof w:val="0"/>
                <w:sz w:val="24"/>
                <w:szCs w:val="24"/>
              </w:rPr>
              <w:tab/>
              <w:t xml:space="preserve">  </w:t>
            </w:r>
          </w:p>
          <w:p w:rsidR="00D864EA" w:rsidRDefault="00D864EA" w:rsidP="006B67D9">
            <w:pPr>
              <w:spacing w:after="0" w:line="240" w:lineRule="auto"/>
              <w:jc w:val="both"/>
              <w:rPr>
                <w:rFonts w:ascii="Arial" w:eastAsia="Calibri" w:hAnsi="Arial" w:cs="Arial"/>
                <w:b/>
                <w:noProof w:val="0"/>
                <w:sz w:val="24"/>
                <w:szCs w:val="24"/>
              </w:rPr>
            </w:pPr>
          </w:p>
          <w:p w:rsidR="00D864EA" w:rsidRPr="006453F1" w:rsidRDefault="00D864EA" w:rsidP="00D864EA">
            <w:pPr>
              <w:spacing w:after="0" w:line="240" w:lineRule="auto"/>
              <w:rPr>
                <w:rFonts w:ascii="Arial" w:eastAsia="Times New Roman" w:hAnsi="Arial" w:cs="Arial"/>
                <w:b/>
                <w:noProof w:val="0"/>
                <w:szCs w:val="18"/>
              </w:rPr>
            </w:pPr>
            <w:r w:rsidRPr="006453F1">
              <w:rPr>
                <w:rFonts w:ascii="Arial" w:eastAsia="Times New Roman" w:hAnsi="Arial" w:cs="Arial"/>
                <w:b/>
                <w:noProof w:val="0"/>
                <w:szCs w:val="18"/>
              </w:rPr>
              <w:t xml:space="preserve">DIRECTOR GENERAL </w:t>
            </w:r>
          </w:p>
          <w:p w:rsidR="00D864EA" w:rsidRPr="006453F1" w:rsidRDefault="00D864EA" w:rsidP="00D864EA">
            <w:pPr>
              <w:spacing w:after="0" w:line="240" w:lineRule="auto"/>
              <w:rPr>
                <w:rFonts w:ascii="Arial" w:eastAsia="Times New Roman" w:hAnsi="Arial" w:cs="Arial"/>
                <w:b/>
                <w:noProof w:val="0"/>
                <w:szCs w:val="18"/>
              </w:rPr>
            </w:pPr>
            <w:r w:rsidRPr="006453F1">
              <w:rPr>
                <w:rFonts w:ascii="Arial" w:eastAsia="Times New Roman" w:hAnsi="Arial" w:cs="Arial"/>
                <w:b/>
                <w:noProof w:val="0"/>
                <w:szCs w:val="18"/>
              </w:rPr>
              <w:t xml:space="preserve"> DIRECTIA GENERALA DEZVOLTARE LOCALA</w:t>
            </w:r>
          </w:p>
          <w:p w:rsidR="00D864EA" w:rsidRPr="006453F1" w:rsidRDefault="00D864EA" w:rsidP="00D864EA">
            <w:pPr>
              <w:spacing w:after="0" w:line="240" w:lineRule="auto"/>
              <w:rPr>
                <w:rFonts w:ascii="Arial" w:eastAsia="Times New Roman" w:hAnsi="Arial" w:cs="Arial"/>
                <w:noProof w:val="0"/>
                <w:szCs w:val="18"/>
              </w:rPr>
            </w:pPr>
            <w:r w:rsidRPr="006453F1">
              <w:rPr>
                <w:rFonts w:ascii="Arial" w:eastAsia="Times New Roman" w:hAnsi="Arial" w:cs="Arial"/>
                <w:noProof w:val="0"/>
                <w:szCs w:val="18"/>
              </w:rPr>
              <w:t xml:space="preserve"> ANGHEL IRINA-ELENA</w:t>
            </w:r>
          </w:p>
          <w:p w:rsidR="00D864EA" w:rsidRPr="006453F1" w:rsidRDefault="00D864EA" w:rsidP="00D864EA">
            <w:pPr>
              <w:spacing w:after="0" w:line="240" w:lineRule="auto"/>
              <w:rPr>
                <w:rFonts w:ascii="Arial" w:eastAsia="Times New Roman" w:hAnsi="Arial" w:cs="Arial"/>
                <w:b/>
                <w:noProof w:val="0"/>
                <w:szCs w:val="18"/>
              </w:rPr>
            </w:pPr>
          </w:p>
          <w:p w:rsidR="00D864EA" w:rsidRPr="006453F1" w:rsidRDefault="00D864EA" w:rsidP="00D864EA">
            <w:pPr>
              <w:spacing w:after="0" w:line="240" w:lineRule="auto"/>
              <w:rPr>
                <w:rFonts w:ascii="Arial" w:eastAsia="Times New Roman" w:hAnsi="Arial" w:cs="Arial"/>
                <w:b/>
                <w:noProof w:val="0"/>
                <w:szCs w:val="18"/>
              </w:rPr>
            </w:pPr>
          </w:p>
          <w:p w:rsidR="00D864EA" w:rsidRPr="006453F1" w:rsidRDefault="00D864EA" w:rsidP="00D864EA">
            <w:pPr>
              <w:spacing w:after="0" w:line="240" w:lineRule="auto"/>
              <w:rPr>
                <w:rFonts w:ascii="Arial" w:eastAsia="Times New Roman" w:hAnsi="Arial" w:cs="Arial"/>
                <w:b/>
                <w:noProof w:val="0"/>
                <w:szCs w:val="18"/>
              </w:rPr>
            </w:pPr>
            <w:r w:rsidRPr="006453F1">
              <w:rPr>
                <w:rFonts w:ascii="Arial" w:eastAsia="Times New Roman" w:hAnsi="Arial" w:cs="Arial"/>
                <w:b/>
                <w:noProof w:val="0"/>
                <w:szCs w:val="18"/>
              </w:rPr>
              <w:t>SEF  SERVICIU  ACHIZITII PUBLICE</w:t>
            </w:r>
          </w:p>
          <w:p w:rsidR="00D864EA" w:rsidRPr="006453F1" w:rsidRDefault="00D864EA" w:rsidP="00D864EA">
            <w:pPr>
              <w:spacing w:after="0" w:line="240" w:lineRule="auto"/>
              <w:rPr>
                <w:rFonts w:ascii="Arial" w:eastAsia="Times New Roman" w:hAnsi="Arial" w:cs="Arial"/>
                <w:noProof w:val="0"/>
                <w:szCs w:val="18"/>
              </w:rPr>
            </w:pPr>
            <w:r w:rsidRPr="006453F1">
              <w:rPr>
                <w:rFonts w:ascii="Arial" w:eastAsia="Times New Roman" w:hAnsi="Arial" w:cs="Arial"/>
                <w:noProof w:val="0"/>
                <w:szCs w:val="18"/>
              </w:rPr>
              <w:t>CRACIUN MIHAELA</w:t>
            </w:r>
            <w:r w:rsidRPr="006453F1">
              <w:rPr>
                <w:rFonts w:ascii="Arial" w:eastAsia="Times New Roman" w:hAnsi="Arial" w:cs="Arial"/>
                <w:b/>
                <w:noProof w:val="0"/>
                <w:szCs w:val="18"/>
              </w:rPr>
              <w:t xml:space="preserve">   </w:t>
            </w:r>
          </w:p>
          <w:p w:rsidR="00D864EA" w:rsidRPr="006453F1" w:rsidRDefault="00D864EA" w:rsidP="00D864EA">
            <w:pPr>
              <w:spacing w:after="0" w:line="240" w:lineRule="auto"/>
              <w:rPr>
                <w:rFonts w:ascii="Arial" w:eastAsia="Times New Roman" w:hAnsi="Arial" w:cs="Arial"/>
                <w:noProof w:val="0"/>
                <w:szCs w:val="18"/>
              </w:rPr>
            </w:pPr>
            <w:r w:rsidRPr="006453F1">
              <w:rPr>
                <w:rFonts w:ascii="Arial" w:eastAsia="Times New Roman" w:hAnsi="Arial" w:cs="Arial"/>
                <w:noProof w:val="0"/>
                <w:szCs w:val="18"/>
              </w:rPr>
              <w:t xml:space="preserve">         </w:t>
            </w:r>
          </w:p>
          <w:p w:rsidR="00D864EA" w:rsidRPr="006453F1" w:rsidRDefault="00D864EA" w:rsidP="00D864EA">
            <w:pPr>
              <w:spacing w:after="0" w:line="240" w:lineRule="auto"/>
              <w:rPr>
                <w:rFonts w:ascii="Arial" w:eastAsia="Times New Roman" w:hAnsi="Arial" w:cs="Arial"/>
                <w:noProof w:val="0"/>
                <w:szCs w:val="18"/>
              </w:rPr>
            </w:pPr>
          </w:p>
          <w:p w:rsidR="00D864EA" w:rsidRPr="006453F1" w:rsidRDefault="00D864EA" w:rsidP="00D864EA">
            <w:pPr>
              <w:spacing w:after="0" w:line="240" w:lineRule="auto"/>
              <w:rPr>
                <w:rFonts w:ascii="Arial" w:eastAsia="Times New Roman" w:hAnsi="Arial" w:cs="Arial"/>
                <w:noProof w:val="0"/>
                <w:szCs w:val="18"/>
              </w:rPr>
            </w:pPr>
          </w:p>
          <w:p w:rsidR="00D864EA" w:rsidRPr="006453F1" w:rsidRDefault="00D864EA" w:rsidP="00D864EA">
            <w:pPr>
              <w:spacing w:after="0" w:line="240" w:lineRule="auto"/>
              <w:rPr>
                <w:rFonts w:ascii="Arial" w:eastAsia="Times New Roman" w:hAnsi="Arial" w:cs="Arial"/>
                <w:noProof w:val="0"/>
                <w:szCs w:val="18"/>
              </w:rPr>
            </w:pPr>
            <w:r w:rsidRPr="006453F1">
              <w:rPr>
                <w:rFonts w:ascii="Arial" w:eastAsia="Times New Roman" w:hAnsi="Arial" w:cs="Arial"/>
                <w:b/>
                <w:noProof w:val="0"/>
                <w:szCs w:val="18"/>
              </w:rPr>
              <w:t xml:space="preserve"> SERVICIUL ACHIZITII PUBLICE</w:t>
            </w:r>
            <w:r w:rsidRPr="006453F1">
              <w:rPr>
                <w:rFonts w:ascii="Arial" w:eastAsia="Times New Roman" w:hAnsi="Arial" w:cs="Arial"/>
                <w:noProof w:val="0"/>
                <w:szCs w:val="18"/>
              </w:rPr>
              <w:t xml:space="preserve">        </w:t>
            </w:r>
          </w:p>
          <w:p w:rsidR="00D864EA" w:rsidRPr="00D864EA" w:rsidRDefault="00D864EA" w:rsidP="00D864EA">
            <w:pPr>
              <w:spacing w:after="0" w:line="240" w:lineRule="auto"/>
              <w:rPr>
                <w:rFonts w:ascii="Arial" w:eastAsia="Times New Roman" w:hAnsi="Arial" w:cs="Arial"/>
                <w:noProof w:val="0"/>
                <w:szCs w:val="18"/>
              </w:rPr>
            </w:pPr>
            <w:r w:rsidRPr="006453F1">
              <w:rPr>
                <w:rFonts w:ascii="Arial" w:eastAsia="Times New Roman" w:hAnsi="Arial" w:cs="Arial"/>
                <w:noProof w:val="0"/>
                <w:szCs w:val="18"/>
              </w:rPr>
              <w:t xml:space="preserve"> </w:t>
            </w:r>
            <w:proofErr w:type="spellStart"/>
            <w:r w:rsidRPr="006453F1">
              <w:rPr>
                <w:rFonts w:ascii="Arial" w:eastAsia="Times New Roman" w:hAnsi="Arial" w:cs="Arial"/>
                <w:noProof w:val="0"/>
                <w:szCs w:val="18"/>
              </w:rPr>
              <w:t>Cons</w:t>
            </w:r>
            <w:proofErr w:type="spellEnd"/>
            <w:r w:rsidRPr="006453F1">
              <w:rPr>
                <w:rFonts w:ascii="Arial" w:eastAsia="Times New Roman" w:hAnsi="Arial" w:cs="Arial"/>
                <w:noProof w:val="0"/>
                <w:szCs w:val="18"/>
              </w:rPr>
              <w:t xml:space="preserve">.  A.P. </w:t>
            </w:r>
            <w:r w:rsidR="00A4413C">
              <w:rPr>
                <w:rFonts w:ascii="Arial" w:eastAsia="Times New Roman" w:hAnsi="Arial" w:cs="Arial"/>
                <w:noProof w:val="0"/>
                <w:szCs w:val="18"/>
              </w:rPr>
              <w:t>BENAHMED HAJNALKA</w:t>
            </w:r>
            <w:r w:rsidRPr="006453F1">
              <w:rPr>
                <w:rFonts w:ascii="Arial" w:eastAsia="Times New Roman" w:hAnsi="Arial" w:cs="Arial"/>
                <w:noProof w:val="0"/>
                <w:szCs w:val="18"/>
              </w:rPr>
              <w:t xml:space="preserve"> </w:t>
            </w:r>
          </w:p>
          <w:p w:rsidR="00D864EA" w:rsidRPr="006453F1" w:rsidRDefault="00D864EA" w:rsidP="006B67D9">
            <w:pPr>
              <w:spacing w:after="0" w:line="240" w:lineRule="auto"/>
              <w:jc w:val="both"/>
              <w:rPr>
                <w:rFonts w:ascii="Arial" w:eastAsia="Calibri" w:hAnsi="Arial" w:cs="Arial"/>
                <w:b/>
                <w:noProof w:val="0"/>
                <w:sz w:val="24"/>
                <w:szCs w:val="24"/>
              </w:rPr>
            </w:pPr>
          </w:p>
        </w:tc>
      </w:tr>
      <w:tr w:rsidR="006B67D9" w:rsidRPr="006B67D9" w:rsidTr="001578B7">
        <w:tc>
          <w:tcPr>
            <w:tcW w:w="10458" w:type="dxa"/>
            <w:tcMar>
              <w:top w:w="0" w:type="dxa"/>
              <w:left w:w="108" w:type="dxa"/>
              <w:bottom w:w="0" w:type="dxa"/>
              <w:right w:w="108" w:type="dxa"/>
            </w:tcMar>
          </w:tcPr>
          <w:p w:rsidR="006B67D9" w:rsidRPr="006B67D9" w:rsidRDefault="006B67D9" w:rsidP="006B67D9">
            <w:pPr>
              <w:spacing w:after="0" w:line="240" w:lineRule="auto"/>
              <w:rPr>
                <w:rFonts w:ascii="Arial" w:eastAsia="Times New Roman" w:hAnsi="Arial" w:cs="Arial"/>
                <w:noProof w:val="0"/>
                <w:sz w:val="24"/>
                <w:szCs w:val="24"/>
              </w:rPr>
            </w:pPr>
          </w:p>
        </w:tc>
      </w:tr>
      <w:tr w:rsidR="006B67D9" w:rsidRPr="006B67D9" w:rsidTr="00BF4B41">
        <w:tc>
          <w:tcPr>
            <w:tcW w:w="10458" w:type="dxa"/>
            <w:tcMar>
              <w:top w:w="0" w:type="dxa"/>
              <w:left w:w="108" w:type="dxa"/>
              <w:bottom w:w="0" w:type="dxa"/>
              <w:right w:w="108" w:type="dxa"/>
            </w:tcMar>
          </w:tcPr>
          <w:p w:rsidR="006B67D9" w:rsidRPr="006B67D9" w:rsidRDefault="006B67D9" w:rsidP="00C34EC2">
            <w:pPr>
              <w:spacing w:after="0" w:line="240" w:lineRule="auto"/>
              <w:rPr>
                <w:rFonts w:ascii="Arial" w:eastAsia="Times New Roman" w:hAnsi="Arial" w:cs="Arial"/>
                <w:noProof w:val="0"/>
                <w:sz w:val="24"/>
                <w:szCs w:val="24"/>
              </w:rPr>
            </w:pPr>
          </w:p>
        </w:tc>
      </w:tr>
    </w:tbl>
    <w:p w:rsidR="006B67D9" w:rsidRPr="006B67D9" w:rsidRDefault="006B67D9" w:rsidP="006B67D9">
      <w:pPr>
        <w:widowControl w:val="0"/>
        <w:autoSpaceDE w:val="0"/>
        <w:autoSpaceDN w:val="0"/>
        <w:adjustRightInd w:val="0"/>
        <w:spacing w:after="0" w:line="240" w:lineRule="auto"/>
        <w:rPr>
          <w:rFonts w:ascii="Arial" w:eastAsia="Calibri" w:hAnsi="Arial" w:cs="Arial"/>
          <w:noProof w:val="0"/>
          <w:sz w:val="20"/>
          <w:szCs w:val="20"/>
        </w:rPr>
      </w:pPr>
    </w:p>
    <w:p w:rsidR="006B67D9" w:rsidRPr="006B67D9" w:rsidRDefault="006B67D9" w:rsidP="006B67D9">
      <w:pPr>
        <w:widowControl w:val="0"/>
        <w:autoSpaceDE w:val="0"/>
        <w:autoSpaceDN w:val="0"/>
        <w:adjustRightInd w:val="0"/>
        <w:spacing w:after="0" w:line="240" w:lineRule="auto"/>
        <w:rPr>
          <w:rFonts w:ascii="Arial" w:hAnsi="Arial" w:cs="Arial"/>
          <w:noProof w:val="0"/>
          <w:sz w:val="20"/>
          <w:szCs w:val="20"/>
        </w:rPr>
      </w:pPr>
    </w:p>
    <w:p w:rsidR="006B67D9" w:rsidRPr="006B67D9" w:rsidRDefault="006B67D9" w:rsidP="006B67D9">
      <w:pPr>
        <w:spacing w:after="0" w:line="240" w:lineRule="auto"/>
        <w:jc w:val="both"/>
        <w:rPr>
          <w:rFonts w:ascii="Arial" w:eastAsia="Times New Roman" w:hAnsi="Arial" w:cs="Arial"/>
          <w:noProof w:val="0"/>
        </w:rPr>
      </w:pPr>
      <w:bookmarkStart w:id="0" w:name="_GoBack"/>
      <w:bookmarkEnd w:id="0"/>
    </w:p>
    <w:p w:rsidR="006B67D9" w:rsidRPr="00E16C4F" w:rsidRDefault="006B67D9" w:rsidP="00B273CA">
      <w:pPr>
        <w:spacing w:after="0" w:line="240" w:lineRule="auto"/>
        <w:ind w:left="-567" w:firstLine="709"/>
        <w:rPr>
          <w:rFonts w:ascii="Times New Roman" w:eastAsia="Times New Roman" w:hAnsi="Times New Roman" w:cs="Times New Roman"/>
          <w:b/>
          <w:sz w:val="20"/>
          <w:szCs w:val="20"/>
          <w:lang w:val="it-IT"/>
        </w:rPr>
      </w:pPr>
    </w:p>
    <w:sectPr w:rsidR="006B67D9" w:rsidRPr="00E16C4F" w:rsidSect="00E16C4F">
      <w:headerReference w:type="default" r:id="rId11"/>
      <w:footerReference w:type="default" r:id="rId1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B50" w:rsidRDefault="00BC0B50" w:rsidP="004F3F43">
      <w:pPr>
        <w:spacing w:after="0" w:line="240" w:lineRule="auto"/>
      </w:pPr>
      <w:r>
        <w:separator/>
      </w:r>
    </w:p>
  </w:endnote>
  <w:endnote w:type="continuationSeparator" w:id="0">
    <w:p w:rsidR="00BC0B50" w:rsidRDefault="00BC0B50" w:rsidP="004F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439157"/>
      <w:docPartObj>
        <w:docPartGallery w:val="Page Numbers (Bottom of Page)"/>
        <w:docPartUnique/>
      </w:docPartObj>
    </w:sdtPr>
    <w:sdtEndPr/>
    <w:sdtContent>
      <w:sdt>
        <w:sdtPr>
          <w:id w:val="860082579"/>
          <w:docPartObj>
            <w:docPartGallery w:val="Page Numbers (Top of Page)"/>
            <w:docPartUnique/>
          </w:docPartObj>
        </w:sdtPr>
        <w:sdtEndPr/>
        <w:sdtContent>
          <w:p w:rsidR="004F15DF" w:rsidRDefault="004F15DF">
            <w:pPr>
              <w:pStyle w:val="Footer"/>
              <w:jc w:val="right"/>
            </w:pPr>
            <w:r w:rsidRPr="004F15DF">
              <w:rPr>
                <w:rFonts w:ascii="Times New Roman" w:hAnsi="Times New Roman" w:cs="Times New Roman"/>
                <w:sz w:val="16"/>
                <w:szCs w:val="16"/>
              </w:rPr>
              <w:t xml:space="preserve"> </w:t>
            </w:r>
            <w:r w:rsidR="00EB55A2" w:rsidRPr="004F15DF">
              <w:rPr>
                <w:rFonts w:ascii="Times New Roman" w:hAnsi="Times New Roman" w:cs="Times New Roman"/>
                <w:bCs/>
                <w:sz w:val="16"/>
                <w:szCs w:val="16"/>
              </w:rPr>
              <w:fldChar w:fldCharType="begin"/>
            </w:r>
            <w:r w:rsidRPr="004F15DF">
              <w:rPr>
                <w:rFonts w:ascii="Times New Roman" w:hAnsi="Times New Roman" w:cs="Times New Roman"/>
                <w:bCs/>
                <w:sz w:val="16"/>
                <w:szCs w:val="16"/>
              </w:rPr>
              <w:instrText xml:space="preserve"> PAGE </w:instrText>
            </w:r>
            <w:r w:rsidR="00EB55A2" w:rsidRPr="004F15DF">
              <w:rPr>
                <w:rFonts w:ascii="Times New Roman" w:hAnsi="Times New Roman" w:cs="Times New Roman"/>
                <w:bCs/>
                <w:sz w:val="16"/>
                <w:szCs w:val="16"/>
              </w:rPr>
              <w:fldChar w:fldCharType="separate"/>
            </w:r>
            <w:r w:rsidR="00395307">
              <w:rPr>
                <w:rFonts w:ascii="Times New Roman" w:hAnsi="Times New Roman" w:cs="Times New Roman"/>
                <w:bCs/>
                <w:sz w:val="16"/>
                <w:szCs w:val="16"/>
              </w:rPr>
              <w:t>8</w:t>
            </w:r>
            <w:r w:rsidR="00EB55A2" w:rsidRPr="004F15DF">
              <w:rPr>
                <w:rFonts w:ascii="Times New Roman" w:hAnsi="Times New Roman" w:cs="Times New Roman"/>
                <w:bCs/>
                <w:sz w:val="16"/>
                <w:szCs w:val="16"/>
              </w:rPr>
              <w:fldChar w:fldCharType="end"/>
            </w:r>
            <w:r w:rsidRPr="004F15DF">
              <w:rPr>
                <w:rFonts w:ascii="Times New Roman" w:hAnsi="Times New Roman" w:cs="Times New Roman"/>
                <w:sz w:val="16"/>
                <w:szCs w:val="16"/>
              </w:rPr>
              <w:t xml:space="preserve"> / </w:t>
            </w:r>
            <w:r w:rsidR="00EB55A2" w:rsidRPr="004F15DF">
              <w:rPr>
                <w:rFonts w:ascii="Times New Roman" w:hAnsi="Times New Roman" w:cs="Times New Roman"/>
                <w:bCs/>
                <w:sz w:val="16"/>
                <w:szCs w:val="16"/>
              </w:rPr>
              <w:fldChar w:fldCharType="begin"/>
            </w:r>
            <w:r w:rsidRPr="004F15DF">
              <w:rPr>
                <w:rFonts w:ascii="Times New Roman" w:hAnsi="Times New Roman" w:cs="Times New Roman"/>
                <w:bCs/>
                <w:sz w:val="16"/>
                <w:szCs w:val="16"/>
              </w:rPr>
              <w:instrText xml:space="preserve"> NUMPAGES  </w:instrText>
            </w:r>
            <w:r w:rsidR="00EB55A2" w:rsidRPr="004F15DF">
              <w:rPr>
                <w:rFonts w:ascii="Times New Roman" w:hAnsi="Times New Roman" w:cs="Times New Roman"/>
                <w:bCs/>
                <w:sz w:val="16"/>
                <w:szCs w:val="16"/>
              </w:rPr>
              <w:fldChar w:fldCharType="separate"/>
            </w:r>
            <w:r w:rsidR="00395307">
              <w:rPr>
                <w:rFonts w:ascii="Times New Roman" w:hAnsi="Times New Roman" w:cs="Times New Roman"/>
                <w:bCs/>
                <w:sz w:val="16"/>
                <w:szCs w:val="16"/>
              </w:rPr>
              <w:t>13</w:t>
            </w:r>
            <w:r w:rsidR="00EB55A2" w:rsidRPr="004F15DF">
              <w:rPr>
                <w:rFonts w:ascii="Times New Roman" w:hAnsi="Times New Roman" w:cs="Times New Roman"/>
                <w:bCs/>
                <w:sz w:val="16"/>
                <w:szCs w:val="16"/>
              </w:rPr>
              <w:fldChar w:fldCharType="end"/>
            </w:r>
          </w:p>
        </w:sdtContent>
      </w:sdt>
    </w:sdtContent>
  </w:sdt>
  <w:p w:rsidR="004543E3" w:rsidRDefault="00454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B50" w:rsidRDefault="00BC0B50" w:rsidP="004F3F43">
      <w:pPr>
        <w:spacing w:after="0" w:line="240" w:lineRule="auto"/>
      </w:pPr>
      <w:r>
        <w:separator/>
      </w:r>
    </w:p>
  </w:footnote>
  <w:footnote w:type="continuationSeparator" w:id="0">
    <w:p w:rsidR="00BC0B50" w:rsidRDefault="00BC0B50" w:rsidP="004F3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4F" w:rsidRPr="00E16C4F" w:rsidRDefault="00C55F55">
    <w:pPr>
      <w:pStyle w:val="Header"/>
      <w:rPr>
        <w:lang w:val="en-US"/>
      </w:rPr>
    </w:pPr>
    <w:r>
      <w:rPr>
        <w:lang w:val="en-US"/>
      </w:rPr>
      <w:t>Model de contract de prestari servicii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Arial" w:hAnsi="Arial" w:cs="Symbol"/>
      </w:rPr>
    </w:lvl>
    <w:lvl w:ilvl="1">
      <w:start w:val="1"/>
      <w:numFmt w:val="bullet"/>
      <w:lvlText w:val="o"/>
      <w:lvlJc w:val="left"/>
      <w:pPr>
        <w:tabs>
          <w:tab w:val="num" w:pos="1440"/>
        </w:tabs>
        <w:ind w:left="1440" w:hanging="360"/>
      </w:pPr>
      <w:rPr>
        <w:rFonts w:ascii="Courier New" w:hAnsi="Courier New" w:cs="Wingdings 2"/>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Wingdings 2"/>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Wingdings 2"/>
      </w:rPr>
    </w:lvl>
    <w:lvl w:ilvl="8">
      <w:start w:val="1"/>
      <w:numFmt w:val="bullet"/>
      <w:lvlText w:val=""/>
      <w:lvlJc w:val="left"/>
      <w:pPr>
        <w:tabs>
          <w:tab w:val="num" w:pos="6480"/>
        </w:tabs>
        <w:ind w:left="6480" w:hanging="360"/>
      </w:pPr>
      <w:rPr>
        <w:rFonts w:ascii="Wingdings" w:hAnsi="Wingdings" w:cs="Courier New"/>
      </w:rPr>
    </w:lvl>
  </w:abstractNum>
  <w:abstractNum w:abstractNumId="3">
    <w:nsid w:val="00000009"/>
    <w:multiLevelType w:val="multilevel"/>
    <w:tmpl w:val="F28C8422"/>
    <w:name w:val="WW8Num20"/>
    <w:lvl w:ilvl="0">
      <w:start w:val="1"/>
      <w:numFmt w:val="lowerLetter"/>
      <w:lvlText w:val="%1)"/>
      <w:lvlJc w:val="left"/>
      <w:pPr>
        <w:tabs>
          <w:tab w:val="num" w:pos="720"/>
        </w:tabs>
        <w:ind w:left="720" w:hanging="360"/>
      </w:pPr>
      <w:rPr>
        <w:rFonts w:ascii="Times New Roman" w:hAnsi="Times New Roman" w:cs="Times New Roman"/>
        <w:sz w:val="22"/>
        <w:szCs w:val="22"/>
        <w:lang w:val="ro-RO" w:eastAsia="ro-R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E4F1C9C"/>
    <w:multiLevelType w:val="singleLevel"/>
    <w:tmpl w:val="6E645D66"/>
    <w:lvl w:ilvl="0">
      <w:start w:val="2"/>
      <w:numFmt w:val="decimal"/>
      <w:lvlText w:val="11.%1."/>
      <w:legacy w:legacy="1" w:legacySpace="0" w:legacyIndent="431"/>
      <w:lvlJc w:val="left"/>
      <w:rPr>
        <w:rFonts w:ascii="Times New Roman" w:hAnsi="Times New Roman" w:cs="Times New Roman" w:hint="default"/>
      </w:rPr>
    </w:lvl>
  </w:abstractNum>
  <w:abstractNum w:abstractNumId="5">
    <w:nsid w:val="0FC05E4C"/>
    <w:multiLevelType w:val="hybridMultilevel"/>
    <w:tmpl w:val="C0421870"/>
    <w:lvl w:ilvl="0" w:tplc="00000006">
      <w:start w:val="2"/>
      <w:numFmt w:val="bullet"/>
      <w:lvlText w:val="-"/>
      <w:lvlJc w:val="left"/>
      <w:pPr>
        <w:ind w:left="720" w:hanging="360"/>
      </w:pPr>
      <w:rPr>
        <w:rFonts w:ascii="Arial Narrow" w:hAnsi="Arial Narrow"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A70F7"/>
    <w:multiLevelType w:val="singleLevel"/>
    <w:tmpl w:val="E2E62EE8"/>
    <w:lvl w:ilvl="0">
      <w:start w:val="1"/>
      <w:numFmt w:val="decimal"/>
      <w:lvlText w:val="5.%1."/>
      <w:legacy w:legacy="1" w:legacySpace="0" w:legacyIndent="439"/>
      <w:lvlJc w:val="left"/>
      <w:rPr>
        <w:rFonts w:ascii="Arial" w:hAnsi="Arial" w:cs="Arial" w:hint="default"/>
      </w:rPr>
    </w:lvl>
  </w:abstractNum>
  <w:abstractNum w:abstractNumId="7">
    <w:nsid w:val="1C366EA7"/>
    <w:multiLevelType w:val="hybridMultilevel"/>
    <w:tmpl w:val="3EB061AA"/>
    <w:lvl w:ilvl="0" w:tplc="1C76605C">
      <w:start w:val="1"/>
      <w:numFmt w:val="lowerLetter"/>
      <w:lvlText w:val="%1)"/>
      <w:lvlJc w:val="left"/>
      <w:pPr>
        <w:ind w:left="458" w:hanging="360"/>
      </w:pPr>
      <w:rPr>
        <w:rFonts w:hint="default"/>
        <w:b/>
      </w:rPr>
    </w:lvl>
    <w:lvl w:ilvl="1" w:tplc="04180019" w:tentative="1">
      <w:start w:val="1"/>
      <w:numFmt w:val="lowerLetter"/>
      <w:lvlText w:val="%2."/>
      <w:lvlJc w:val="left"/>
      <w:pPr>
        <w:ind w:left="1178" w:hanging="360"/>
      </w:pPr>
    </w:lvl>
    <w:lvl w:ilvl="2" w:tplc="0418001B" w:tentative="1">
      <w:start w:val="1"/>
      <w:numFmt w:val="lowerRoman"/>
      <w:lvlText w:val="%3."/>
      <w:lvlJc w:val="right"/>
      <w:pPr>
        <w:ind w:left="1898" w:hanging="180"/>
      </w:pPr>
    </w:lvl>
    <w:lvl w:ilvl="3" w:tplc="0418000F" w:tentative="1">
      <w:start w:val="1"/>
      <w:numFmt w:val="decimal"/>
      <w:lvlText w:val="%4."/>
      <w:lvlJc w:val="left"/>
      <w:pPr>
        <w:ind w:left="2618" w:hanging="360"/>
      </w:pPr>
    </w:lvl>
    <w:lvl w:ilvl="4" w:tplc="04180019" w:tentative="1">
      <w:start w:val="1"/>
      <w:numFmt w:val="lowerLetter"/>
      <w:lvlText w:val="%5."/>
      <w:lvlJc w:val="left"/>
      <w:pPr>
        <w:ind w:left="3338" w:hanging="360"/>
      </w:pPr>
    </w:lvl>
    <w:lvl w:ilvl="5" w:tplc="0418001B" w:tentative="1">
      <w:start w:val="1"/>
      <w:numFmt w:val="lowerRoman"/>
      <w:lvlText w:val="%6."/>
      <w:lvlJc w:val="right"/>
      <w:pPr>
        <w:ind w:left="4058" w:hanging="180"/>
      </w:pPr>
    </w:lvl>
    <w:lvl w:ilvl="6" w:tplc="0418000F" w:tentative="1">
      <w:start w:val="1"/>
      <w:numFmt w:val="decimal"/>
      <w:lvlText w:val="%7."/>
      <w:lvlJc w:val="left"/>
      <w:pPr>
        <w:ind w:left="4778" w:hanging="360"/>
      </w:pPr>
    </w:lvl>
    <w:lvl w:ilvl="7" w:tplc="04180019" w:tentative="1">
      <w:start w:val="1"/>
      <w:numFmt w:val="lowerLetter"/>
      <w:lvlText w:val="%8."/>
      <w:lvlJc w:val="left"/>
      <w:pPr>
        <w:ind w:left="5498" w:hanging="360"/>
      </w:pPr>
    </w:lvl>
    <w:lvl w:ilvl="8" w:tplc="0418001B" w:tentative="1">
      <w:start w:val="1"/>
      <w:numFmt w:val="lowerRoman"/>
      <w:lvlText w:val="%9."/>
      <w:lvlJc w:val="right"/>
      <w:pPr>
        <w:ind w:left="6218" w:hanging="180"/>
      </w:pPr>
    </w:lvl>
  </w:abstractNum>
  <w:abstractNum w:abstractNumId="8">
    <w:nsid w:val="22431143"/>
    <w:multiLevelType w:val="hybridMultilevel"/>
    <w:tmpl w:val="BC3E1BC2"/>
    <w:lvl w:ilvl="0" w:tplc="00000006">
      <w:start w:val="2"/>
      <w:numFmt w:val="bullet"/>
      <w:lvlText w:val="-"/>
      <w:lvlJc w:val="left"/>
      <w:pPr>
        <w:ind w:left="1080" w:hanging="360"/>
      </w:pPr>
      <w:rPr>
        <w:rFonts w:ascii="Arial Narrow" w:hAnsi="Arial Narrow" w:cs="Times New Roman"/>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26460E76"/>
    <w:multiLevelType w:val="hybridMultilevel"/>
    <w:tmpl w:val="D6620F0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8FA3DFA"/>
    <w:multiLevelType w:val="hybridMultilevel"/>
    <w:tmpl w:val="D8DAA6AA"/>
    <w:lvl w:ilvl="0" w:tplc="096274D8">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54C6EC4"/>
    <w:multiLevelType w:val="hybridMultilevel"/>
    <w:tmpl w:val="45565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954BC1"/>
    <w:multiLevelType w:val="hybridMultilevel"/>
    <w:tmpl w:val="D37AA8B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3A685503"/>
    <w:multiLevelType w:val="hybridMultilevel"/>
    <w:tmpl w:val="4170DA4C"/>
    <w:lvl w:ilvl="0" w:tplc="04090011">
      <w:start w:val="1"/>
      <w:numFmt w:val="decimal"/>
      <w:lvlText w:val="%1)"/>
      <w:lvlJc w:val="left"/>
      <w:pPr>
        <w:ind w:left="72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B674C"/>
    <w:multiLevelType w:val="hybridMultilevel"/>
    <w:tmpl w:val="5CD6E40E"/>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40497FAF"/>
    <w:multiLevelType w:val="hybridMultilevel"/>
    <w:tmpl w:val="4F48DF4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17">
      <w:start w:val="1"/>
      <w:numFmt w:val="lowerLetter"/>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4B4F54CB"/>
    <w:multiLevelType w:val="hybridMultilevel"/>
    <w:tmpl w:val="79DC8A78"/>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nsid w:val="4EA422AB"/>
    <w:multiLevelType w:val="hybridMultilevel"/>
    <w:tmpl w:val="840E6E96"/>
    <w:lvl w:ilvl="0" w:tplc="096274D8">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7F17D3A"/>
    <w:multiLevelType w:val="hybridMultilevel"/>
    <w:tmpl w:val="ED58E54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17">
      <w:start w:val="1"/>
      <w:numFmt w:val="lowerLetter"/>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591070D0"/>
    <w:multiLevelType w:val="singleLevel"/>
    <w:tmpl w:val="6E645D66"/>
    <w:lvl w:ilvl="0">
      <w:start w:val="2"/>
      <w:numFmt w:val="decimal"/>
      <w:lvlText w:val="11.%1."/>
      <w:legacy w:legacy="1" w:legacySpace="0" w:legacyIndent="431"/>
      <w:lvlJc w:val="left"/>
      <w:rPr>
        <w:rFonts w:ascii="Times New Roman" w:hAnsi="Times New Roman" w:cs="Times New Roman" w:hint="default"/>
      </w:rPr>
    </w:lvl>
  </w:abstractNum>
  <w:abstractNum w:abstractNumId="20">
    <w:nsid w:val="5E6F1C72"/>
    <w:multiLevelType w:val="hybridMultilevel"/>
    <w:tmpl w:val="DA3CDE7E"/>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5F5E65EC"/>
    <w:multiLevelType w:val="singleLevel"/>
    <w:tmpl w:val="096274D8"/>
    <w:lvl w:ilvl="0">
      <w:start w:val="1"/>
      <w:numFmt w:val="lowerLetter"/>
      <w:lvlText w:val="%1)"/>
      <w:legacy w:legacy="1" w:legacySpace="0" w:legacyIndent="245"/>
      <w:lvlJc w:val="left"/>
      <w:rPr>
        <w:rFonts w:ascii="Times New Roman" w:hAnsi="Times New Roman" w:cs="Times New Roman" w:hint="default"/>
      </w:rPr>
    </w:lvl>
  </w:abstractNum>
  <w:abstractNum w:abstractNumId="22">
    <w:nsid w:val="60B8388A"/>
    <w:multiLevelType w:val="hybridMultilevel"/>
    <w:tmpl w:val="A4608A5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1566D2D"/>
    <w:multiLevelType w:val="hybridMultilevel"/>
    <w:tmpl w:val="571642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B869FB"/>
    <w:multiLevelType w:val="hybridMultilevel"/>
    <w:tmpl w:val="9E547724"/>
    <w:lvl w:ilvl="0" w:tplc="0409000D">
      <w:start w:val="1"/>
      <w:numFmt w:val="bullet"/>
      <w:lvlText w:val=""/>
      <w:lvlJc w:val="left"/>
      <w:pPr>
        <w:ind w:left="1080" w:hanging="72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6"/>
  </w:num>
  <w:num w:numId="2">
    <w:abstractNumId w:val="19"/>
  </w:num>
  <w:num w:numId="3">
    <w:abstractNumId w:val="4"/>
  </w:num>
  <w:num w:numId="4">
    <w:abstractNumId w:val="2"/>
  </w:num>
  <w:num w:numId="5">
    <w:abstractNumId w:val="1"/>
  </w:num>
  <w:num w:numId="6">
    <w:abstractNumId w:val="11"/>
  </w:num>
  <w:num w:numId="7">
    <w:abstractNumId w:val="5"/>
  </w:num>
  <w:num w:numId="8">
    <w:abstractNumId w:val="9"/>
  </w:num>
  <w:num w:numId="9">
    <w:abstractNumId w:val="24"/>
  </w:num>
  <w:num w:numId="10">
    <w:abstractNumId w:val="23"/>
  </w:num>
  <w:num w:numId="11">
    <w:abstractNumId w:val="10"/>
  </w:num>
  <w:num w:numId="12">
    <w:abstractNumId w:val="7"/>
  </w:num>
  <w:num w:numId="13">
    <w:abstractNumId w:val="21"/>
  </w:num>
  <w:num w:numId="14">
    <w:abstractNumId w:val="17"/>
  </w:num>
  <w:num w:numId="15">
    <w:abstractNumId w:val="22"/>
  </w:num>
  <w:num w:numId="16">
    <w:abstractNumId w:val="3"/>
  </w:num>
  <w:num w:numId="17">
    <w:abstractNumId w:val="8"/>
  </w:num>
  <w:num w:numId="18">
    <w:abstractNumId w:val="14"/>
  </w:num>
  <w:num w:numId="19">
    <w:abstractNumId w:val="12"/>
  </w:num>
  <w:num w:numId="20">
    <w:abstractNumId w:val="15"/>
  </w:num>
  <w:num w:numId="21">
    <w:abstractNumId w:val="20"/>
  </w:num>
  <w:num w:numId="22">
    <w:abstractNumId w:val="18"/>
  </w:num>
  <w:num w:numId="23">
    <w:abstractNumId w:val="13"/>
  </w:num>
  <w:num w:numId="24">
    <w:abstractNumId w:val="0"/>
    <w:lvlOverride w:ilvl="0">
      <w:lvl w:ilvl="0">
        <w:numFmt w:val="bullet"/>
        <w:lvlText w:val="•"/>
        <w:legacy w:legacy="1" w:legacySpace="0" w:legacyIndent="187"/>
        <w:lvlJc w:val="left"/>
        <w:rPr>
          <w:rFonts w:ascii="Arial" w:hAnsi="Arial" w:hint="default"/>
        </w:rPr>
      </w:lvl>
    </w:lvlOverride>
  </w:num>
  <w:num w:numId="25">
    <w:abstractNumId w:val="0"/>
    <w:lvlOverride w:ilvl="0">
      <w:lvl w:ilvl="0">
        <w:numFmt w:val="bullet"/>
        <w:lvlText w:val="-"/>
        <w:legacy w:legacy="1" w:legacySpace="0" w:legacyIndent="158"/>
        <w:lvlJc w:val="left"/>
        <w:rPr>
          <w:rFonts w:ascii="Arial" w:hAnsi="Arial" w:hint="default"/>
        </w:rPr>
      </w:lvl>
    </w:lvlOverride>
  </w:num>
  <w:num w:numId="26">
    <w:abstractNumId w:val="0"/>
    <w:lvlOverride w:ilvl="0">
      <w:lvl w:ilvl="0">
        <w:numFmt w:val="bullet"/>
        <w:lvlText w:val="-"/>
        <w:legacy w:legacy="1" w:legacySpace="0" w:legacyIndent="151"/>
        <w:lvlJc w:val="left"/>
        <w:rPr>
          <w:rFonts w:ascii="Arial" w:hAnsi="Arial" w:hint="default"/>
        </w:rPr>
      </w:lvl>
    </w:lvlOverride>
  </w:num>
  <w:num w:numId="27">
    <w:abstractNumId w:val="0"/>
    <w:lvlOverride w:ilvl="0">
      <w:lvl w:ilvl="0">
        <w:numFmt w:val="bullet"/>
        <w:lvlText w:val="-"/>
        <w:legacy w:legacy="1" w:legacySpace="0" w:legacyIndent="238"/>
        <w:lvlJc w:val="left"/>
        <w:rPr>
          <w:rFonts w:ascii="Arial" w:hAnsi="Arial" w:hint="default"/>
        </w:rPr>
      </w:lvl>
    </w:lvlOverride>
  </w:num>
  <w:num w:numId="28">
    <w:abstractNumId w:val="0"/>
    <w:lvlOverride w:ilvl="0">
      <w:lvl w:ilvl="0">
        <w:numFmt w:val="bullet"/>
        <w:lvlText w:val="-"/>
        <w:legacy w:legacy="1" w:legacySpace="0" w:legacyIndent="166"/>
        <w:lvlJc w:val="left"/>
        <w:rPr>
          <w:rFonts w:ascii="Arial" w:hAnsi="Arial" w:hint="default"/>
        </w:rPr>
      </w:lvl>
    </w:lvlOverride>
  </w:num>
  <w:num w:numId="29">
    <w:abstractNumId w:val="0"/>
    <w:lvlOverride w:ilvl="0">
      <w:lvl w:ilvl="0">
        <w:numFmt w:val="bullet"/>
        <w:lvlText w:val="-"/>
        <w:legacy w:legacy="1" w:legacySpace="0" w:legacyIndent="173"/>
        <w:lvlJc w:val="left"/>
        <w:rPr>
          <w:rFonts w:ascii="Arial" w:hAnsi="Arial" w:hint="default"/>
        </w:rPr>
      </w:lvl>
    </w:lvlOverride>
  </w:num>
  <w:num w:numId="3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85"/>
    <w:rsid w:val="0000183C"/>
    <w:rsid w:val="0001256D"/>
    <w:rsid w:val="00013FD5"/>
    <w:rsid w:val="00014C76"/>
    <w:rsid w:val="00025784"/>
    <w:rsid w:val="00026167"/>
    <w:rsid w:val="00031447"/>
    <w:rsid w:val="0003354B"/>
    <w:rsid w:val="0003598F"/>
    <w:rsid w:val="00036212"/>
    <w:rsid w:val="000407BC"/>
    <w:rsid w:val="00051F93"/>
    <w:rsid w:val="00057CED"/>
    <w:rsid w:val="00066575"/>
    <w:rsid w:val="00075763"/>
    <w:rsid w:val="000873B7"/>
    <w:rsid w:val="000964FE"/>
    <w:rsid w:val="00096A3B"/>
    <w:rsid w:val="000A4CD9"/>
    <w:rsid w:val="000A6BB3"/>
    <w:rsid w:val="000A7F9C"/>
    <w:rsid w:val="000B06FA"/>
    <w:rsid w:val="000B0A98"/>
    <w:rsid w:val="000B1E5E"/>
    <w:rsid w:val="000B4A61"/>
    <w:rsid w:val="000C31D6"/>
    <w:rsid w:val="000C3D23"/>
    <w:rsid w:val="000C4270"/>
    <w:rsid w:val="000C7253"/>
    <w:rsid w:val="000D08D4"/>
    <w:rsid w:val="000F4778"/>
    <w:rsid w:val="000F6FC4"/>
    <w:rsid w:val="00101EFA"/>
    <w:rsid w:val="00107EE3"/>
    <w:rsid w:val="00114A90"/>
    <w:rsid w:val="0012389A"/>
    <w:rsid w:val="0013026F"/>
    <w:rsid w:val="00133621"/>
    <w:rsid w:val="001421F4"/>
    <w:rsid w:val="00143085"/>
    <w:rsid w:val="0014653B"/>
    <w:rsid w:val="0015234B"/>
    <w:rsid w:val="00153261"/>
    <w:rsid w:val="00154406"/>
    <w:rsid w:val="001578B7"/>
    <w:rsid w:val="00160223"/>
    <w:rsid w:val="00161CE2"/>
    <w:rsid w:val="00162BEC"/>
    <w:rsid w:val="001678EC"/>
    <w:rsid w:val="0017145A"/>
    <w:rsid w:val="00186FAF"/>
    <w:rsid w:val="00186FF5"/>
    <w:rsid w:val="00191B32"/>
    <w:rsid w:val="001A0A42"/>
    <w:rsid w:val="001A2806"/>
    <w:rsid w:val="001A32B5"/>
    <w:rsid w:val="001A5D68"/>
    <w:rsid w:val="001D096D"/>
    <w:rsid w:val="001D2469"/>
    <w:rsid w:val="001D359C"/>
    <w:rsid w:val="001D6120"/>
    <w:rsid w:val="001D721E"/>
    <w:rsid w:val="001F13F6"/>
    <w:rsid w:val="001F1E21"/>
    <w:rsid w:val="001F36D0"/>
    <w:rsid w:val="002019BE"/>
    <w:rsid w:val="00204637"/>
    <w:rsid w:val="0020690F"/>
    <w:rsid w:val="002077F7"/>
    <w:rsid w:val="00212469"/>
    <w:rsid w:val="0021344D"/>
    <w:rsid w:val="002155DC"/>
    <w:rsid w:val="00216E78"/>
    <w:rsid w:val="002177A2"/>
    <w:rsid w:val="00232C6F"/>
    <w:rsid w:val="00236308"/>
    <w:rsid w:val="00237AC0"/>
    <w:rsid w:val="00237C3E"/>
    <w:rsid w:val="00247BE4"/>
    <w:rsid w:val="0025590D"/>
    <w:rsid w:val="002623FD"/>
    <w:rsid w:val="002667DD"/>
    <w:rsid w:val="00273888"/>
    <w:rsid w:val="00275874"/>
    <w:rsid w:val="0028531E"/>
    <w:rsid w:val="00291645"/>
    <w:rsid w:val="00291795"/>
    <w:rsid w:val="002A0E3D"/>
    <w:rsid w:val="002A2F9C"/>
    <w:rsid w:val="002A394E"/>
    <w:rsid w:val="002B3FD2"/>
    <w:rsid w:val="002B4579"/>
    <w:rsid w:val="002C1EC9"/>
    <w:rsid w:val="002D616D"/>
    <w:rsid w:val="00304349"/>
    <w:rsid w:val="00306B47"/>
    <w:rsid w:val="00307FEF"/>
    <w:rsid w:val="003111FF"/>
    <w:rsid w:val="00315E37"/>
    <w:rsid w:val="00316025"/>
    <w:rsid w:val="00316A71"/>
    <w:rsid w:val="003215A2"/>
    <w:rsid w:val="00327A85"/>
    <w:rsid w:val="00332C54"/>
    <w:rsid w:val="00336706"/>
    <w:rsid w:val="00341D40"/>
    <w:rsid w:val="00344A35"/>
    <w:rsid w:val="00345197"/>
    <w:rsid w:val="00345E5C"/>
    <w:rsid w:val="003534BB"/>
    <w:rsid w:val="003553B4"/>
    <w:rsid w:val="0035693E"/>
    <w:rsid w:val="0036341F"/>
    <w:rsid w:val="003705E8"/>
    <w:rsid w:val="0037223D"/>
    <w:rsid w:val="0038358B"/>
    <w:rsid w:val="00383A2B"/>
    <w:rsid w:val="00391F37"/>
    <w:rsid w:val="00395307"/>
    <w:rsid w:val="003A53FC"/>
    <w:rsid w:val="003A773D"/>
    <w:rsid w:val="003A7B01"/>
    <w:rsid w:val="003B0756"/>
    <w:rsid w:val="003B6C1C"/>
    <w:rsid w:val="003B7D95"/>
    <w:rsid w:val="003C1DFA"/>
    <w:rsid w:val="003C6CFB"/>
    <w:rsid w:val="003D7061"/>
    <w:rsid w:val="003D7AB8"/>
    <w:rsid w:val="003E7203"/>
    <w:rsid w:val="003F06D5"/>
    <w:rsid w:val="003F1B8B"/>
    <w:rsid w:val="003F248C"/>
    <w:rsid w:val="003F4C56"/>
    <w:rsid w:val="003F5BD7"/>
    <w:rsid w:val="003F6CCE"/>
    <w:rsid w:val="00402338"/>
    <w:rsid w:val="00404937"/>
    <w:rsid w:val="00411873"/>
    <w:rsid w:val="00415692"/>
    <w:rsid w:val="00415DA5"/>
    <w:rsid w:val="00432DC9"/>
    <w:rsid w:val="0043416D"/>
    <w:rsid w:val="00435DAA"/>
    <w:rsid w:val="00443F2C"/>
    <w:rsid w:val="00445AF3"/>
    <w:rsid w:val="00450057"/>
    <w:rsid w:val="00453707"/>
    <w:rsid w:val="004543E3"/>
    <w:rsid w:val="00455DDE"/>
    <w:rsid w:val="00473743"/>
    <w:rsid w:val="00474EC8"/>
    <w:rsid w:val="0047667D"/>
    <w:rsid w:val="004802BD"/>
    <w:rsid w:val="00486712"/>
    <w:rsid w:val="004871A3"/>
    <w:rsid w:val="00487784"/>
    <w:rsid w:val="004924E1"/>
    <w:rsid w:val="004A2255"/>
    <w:rsid w:val="004B176E"/>
    <w:rsid w:val="004C0EDD"/>
    <w:rsid w:val="004C2EF2"/>
    <w:rsid w:val="004C46AB"/>
    <w:rsid w:val="004C5E6B"/>
    <w:rsid w:val="004D7451"/>
    <w:rsid w:val="004D7FDC"/>
    <w:rsid w:val="004E1801"/>
    <w:rsid w:val="004F0931"/>
    <w:rsid w:val="004F15DF"/>
    <w:rsid w:val="004F3F43"/>
    <w:rsid w:val="004F532D"/>
    <w:rsid w:val="005043AD"/>
    <w:rsid w:val="0050442A"/>
    <w:rsid w:val="0050549D"/>
    <w:rsid w:val="0050789D"/>
    <w:rsid w:val="00513DA0"/>
    <w:rsid w:val="00536D21"/>
    <w:rsid w:val="005434E9"/>
    <w:rsid w:val="00546393"/>
    <w:rsid w:val="005469E7"/>
    <w:rsid w:val="00552A79"/>
    <w:rsid w:val="00555A43"/>
    <w:rsid w:val="00561920"/>
    <w:rsid w:val="0056208E"/>
    <w:rsid w:val="005870BF"/>
    <w:rsid w:val="00596E32"/>
    <w:rsid w:val="00597C8B"/>
    <w:rsid w:val="005A2895"/>
    <w:rsid w:val="005A3894"/>
    <w:rsid w:val="005B3FF5"/>
    <w:rsid w:val="005C2CBC"/>
    <w:rsid w:val="005C4815"/>
    <w:rsid w:val="005C7BE3"/>
    <w:rsid w:val="005D7850"/>
    <w:rsid w:val="005E0773"/>
    <w:rsid w:val="005E1DCE"/>
    <w:rsid w:val="005F365A"/>
    <w:rsid w:val="005F6E82"/>
    <w:rsid w:val="00612E5A"/>
    <w:rsid w:val="00615F48"/>
    <w:rsid w:val="00623371"/>
    <w:rsid w:val="006241AE"/>
    <w:rsid w:val="006272AF"/>
    <w:rsid w:val="0063460C"/>
    <w:rsid w:val="0064129C"/>
    <w:rsid w:val="00642CDB"/>
    <w:rsid w:val="00644529"/>
    <w:rsid w:val="006453F1"/>
    <w:rsid w:val="00650820"/>
    <w:rsid w:val="00650CB6"/>
    <w:rsid w:val="006523C3"/>
    <w:rsid w:val="00657383"/>
    <w:rsid w:val="006576CA"/>
    <w:rsid w:val="00661A95"/>
    <w:rsid w:val="0066528A"/>
    <w:rsid w:val="00667C3C"/>
    <w:rsid w:val="00677B0F"/>
    <w:rsid w:val="00677E1F"/>
    <w:rsid w:val="006925D4"/>
    <w:rsid w:val="0069385C"/>
    <w:rsid w:val="0069421E"/>
    <w:rsid w:val="00696BDB"/>
    <w:rsid w:val="006A50E7"/>
    <w:rsid w:val="006A6089"/>
    <w:rsid w:val="006A7EAF"/>
    <w:rsid w:val="006B1CB2"/>
    <w:rsid w:val="006B67D9"/>
    <w:rsid w:val="006C2B0A"/>
    <w:rsid w:val="006C4BF2"/>
    <w:rsid w:val="006D06AD"/>
    <w:rsid w:val="006D281F"/>
    <w:rsid w:val="006D3927"/>
    <w:rsid w:val="006D7302"/>
    <w:rsid w:val="006E1981"/>
    <w:rsid w:val="006F5903"/>
    <w:rsid w:val="00700CD1"/>
    <w:rsid w:val="007029EF"/>
    <w:rsid w:val="00703AE7"/>
    <w:rsid w:val="00713713"/>
    <w:rsid w:val="0072009B"/>
    <w:rsid w:val="00726A3F"/>
    <w:rsid w:val="007400D4"/>
    <w:rsid w:val="0075013F"/>
    <w:rsid w:val="007557DF"/>
    <w:rsid w:val="00760F71"/>
    <w:rsid w:val="0076205B"/>
    <w:rsid w:val="007628A6"/>
    <w:rsid w:val="00764E86"/>
    <w:rsid w:val="00766282"/>
    <w:rsid w:val="007708C3"/>
    <w:rsid w:val="0077320A"/>
    <w:rsid w:val="00773B42"/>
    <w:rsid w:val="00773C85"/>
    <w:rsid w:val="007850CB"/>
    <w:rsid w:val="0079075D"/>
    <w:rsid w:val="00793544"/>
    <w:rsid w:val="007A6F06"/>
    <w:rsid w:val="007B250F"/>
    <w:rsid w:val="007B3696"/>
    <w:rsid w:val="007B4BDD"/>
    <w:rsid w:val="007C0C49"/>
    <w:rsid w:val="007C3D49"/>
    <w:rsid w:val="007D1165"/>
    <w:rsid w:val="007D3BD5"/>
    <w:rsid w:val="007E4CBB"/>
    <w:rsid w:val="007E6A3D"/>
    <w:rsid w:val="007F741C"/>
    <w:rsid w:val="008146D8"/>
    <w:rsid w:val="00815BAD"/>
    <w:rsid w:val="00823455"/>
    <w:rsid w:val="00835B25"/>
    <w:rsid w:val="00837489"/>
    <w:rsid w:val="008407F1"/>
    <w:rsid w:val="008444F8"/>
    <w:rsid w:val="008468B1"/>
    <w:rsid w:val="00852307"/>
    <w:rsid w:val="0085303C"/>
    <w:rsid w:val="00857AEF"/>
    <w:rsid w:val="00862D79"/>
    <w:rsid w:val="00872DB7"/>
    <w:rsid w:val="0087418F"/>
    <w:rsid w:val="00874D15"/>
    <w:rsid w:val="0087786B"/>
    <w:rsid w:val="0088210B"/>
    <w:rsid w:val="00886C4C"/>
    <w:rsid w:val="00887482"/>
    <w:rsid w:val="008924AE"/>
    <w:rsid w:val="008A3279"/>
    <w:rsid w:val="008A3B52"/>
    <w:rsid w:val="008A46A5"/>
    <w:rsid w:val="008A502F"/>
    <w:rsid w:val="008A70AC"/>
    <w:rsid w:val="008A7D49"/>
    <w:rsid w:val="008C15A4"/>
    <w:rsid w:val="008C1D6E"/>
    <w:rsid w:val="008C3233"/>
    <w:rsid w:val="008C4A88"/>
    <w:rsid w:val="008C6706"/>
    <w:rsid w:val="008D4063"/>
    <w:rsid w:val="008D524C"/>
    <w:rsid w:val="008E73ED"/>
    <w:rsid w:val="008F6429"/>
    <w:rsid w:val="009070E9"/>
    <w:rsid w:val="00923886"/>
    <w:rsid w:val="009268DE"/>
    <w:rsid w:val="0093783E"/>
    <w:rsid w:val="00942A40"/>
    <w:rsid w:val="00943187"/>
    <w:rsid w:val="0094333B"/>
    <w:rsid w:val="00943F33"/>
    <w:rsid w:val="0094512D"/>
    <w:rsid w:val="00945814"/>
    <w:rsid w:val="00952EA2"/>
    <w:rsid w:val="009729F1"/>
    <w:rsid w:val="009750AE"/>
    <w:rsid w:val="00983E69"/>
    <w:rsid w:val="00986E0C"/>
    <w:rsid w:val="009904E0"/>
    <w:rsid w:val="009941C9"/>
    <w:rsid w:val="00996B8F"/>
    <w:rsid w:val="009A086F"/>
    <w:rsid w:val="009B4485"/>
    <w:rsid w:val="009B7A93"/>
    <w:rsid w:val="009C0257"/>
    <w:rsid w:val="009E1B79"/>
    <w:rsid w:val="009E1E34"/>
    <w:rsid w:val="009F16A6"/>
    <w:rsid w:val="009F5771"/>
    <w:rsid w:val="00A00455"/>
    <w:rsid w:val="00A01882"/>
    <w:rsid w:val="00A13B5B"/>
    <w:rsid w:val="00A21FEF"/>
    <w:rsid w:val="00A2282B"/>
    <w:rsid w:val="00A22B23"/>
    <w:rsid w:val="00A258C0"/>
    <w:rsid w:val="00A279E5"/>
    <w:rsid w:val="00A36F6E"/>
    <w:rsid w:val="00A41B1F"/>
    <w:rsid w:val="00A422BF"/>
    <w:rsid w:val="00A4413C"/>
    <w:rsid w:val="00A4431D"/>
    <w:rsid w:val="00A46CAB"/>
    <w:rsid w:val="00A47C9A"/>
    <w:rsid w:val="00A47EF6"/>
    <w:rsid w:val="00A5309F"/>
    <w:rsid w:val="00A531DB"/>
    <w:rsid w:val="00A56494"/>
    <w:rsid w:val="00A602DB"/>
    <w:rsid w:val="00A6112B"/>
    <w:rsid w:val="00A62870"/>
    <w:rsid w:val="00A64C21"/>
    <w:rsid w:val="00A64D96"/>
    <w:rsid w:val="00A6727E"/>
    <w:rsid w:val="00A7740D"/>
    <w:rsid w:val="00A80631"/>
    <w:rsid w:val="00A8335D"/>
    <w:rsid w:val="00A973A0"/>
    <w:rsid w:val="00AA191A"/>
    <w:rsid w:val="00AB0F35"/>
    <w:rsid w:val="00AB2855"/>
    <w:rsid w:val="00AB2941"/>
    <w:rsid w:val="00AC0F8B"/>
    <w:rsid w:val="00AC1249"/>
    <w:rsid w:val="00AC2781"/>
    <w:rsid w:val="00AD2191"/>
    <w:rsid w:val="00AD4055"/>
    <w:rsid w:val="00AD5495"/>
    <w:rsid w:val="00AD5CA4"/>
    <w:rsid w:val="00AE499B"/>
    <w:rsid w:val="00AE4DB1"/>
    <w:rsid w:val="00AF043C"/>
    <w:rsid w:val="00AF1775"/>
    <w:rsid w:val="00AF4083"/>
    <w:rsid w:val="00AF5FC5"/>
    <w:rsid w:val="00AF71A9"/>
    <w:rsid w:val="00B036CA"/>
    <w:rsid w:val="00B03F7E"/>
    <w:rsid w:val="00B0708F"/>
    <w:rsid w:val="00B20BD2"/>
    <w:rsid w:val="00B273CA"/>
    <w:rsid w:val="00B452BC"/>
    <w:rsid w:val="00B45573"/>
    <w:rsid w:val="00B45F8E"/>
    <w:rsid w:val="00B4707D"/>
    <w:rsid w:val="00B54081"/>
    <w:rsid w:val="00B54573"/>
    <w:rsid w:val="00B56924"/>
    <w:rsid w:val="00B60B34"/>
    <w:rsid w:val="00B62E39"/>
    <w:rsid w:val="00B67613"/>
    <w:rsid w:val="00B70023"/>
    <w:rsid w:val="00B7268A"/>
    <w:rsid w:val="00B73604"/>
    <w:rsid w:val="00B83D9C"/>
    <w:rsid w:val="00B90977"/>
    <w:rsid w:val="00BB60DA"/>
    <w:rsid w:val="00BC0B50"/>
    <w:rsid w:val="00BC1A45"/>
    <w:rsid w:val="00BD3119"/>
    <w:rsid w:val="00BD3FED"/>
    <w:rsid w:val="00BD4D6C"/>
    <w:rsid w:val="00BD7E53"/>
    <w:rsid w:val="00BE4BC8"/>
    <w:rsid w:val="00BE5A93"/>
    <w:rsid w:val="00BF0983"/>
    <w:rsid w:val="00BF70DA"/>
    <w:rsid w:val="00C01E95"/>
    <w:rsid w:val="00C03ACB"/>
    <w:rsid w:val="00C05654"/>
    <w:rsid w:val="00C20389"/>
    <w:rsid w:val="00C25166"/>
    <w:rsid w:val="00C26F35"/>
    <w:rsid w:val="00C3258C"/>
    <w:rsid w:val="00C34EC2"/>
    <w:rsid w:val="00C355A4"/>
    <w:rsid w:val="00C367B8"/>
    <w:rsid w:val="00C453CE"/>
    <w:rsid w:val="00C55F55"/>
    <w:rsid w:val="00C64B14"/>
    <w:rsid w:val="00C732B9"/>
    <w:rsid w:val="00C80951"/>
    <w:rsid w:val="00C85F72"/>
    <w:rsid w:val="00C92F07"/>
    <w:rsid w:val="00C9476F"/>
    <w:rsid w:val="00C976AC"/>
    <w:rsid w:val="00C97B85"/>
    <w:rsid w:val="00CA5F62"/>
    <w:rsid w:val="00CB0C3A"/>
    <w:rsid w:val="00CB1339"/>
    <w:rsid w:val="00CC6AF5"/>
    <w:rsid w:val="00CE249D"/>
    <w:rsid w:val="00CF0707"/>
    <w:rsid w:val="00D00DC1"/>
    <w:rsid w:val="00D071B5"/>
    <w:rsid w:val="00D11C84"/>
    <w:rsid w:val="00D17DFB"/>
    <w:rsid w:val="00D21B98"/>
    <w:rsid w:val="00D2454E"/>
    <w:rsid w:val="00D2752B"/>
    <w:rsid w:val="00D278C8"/>
    <w:rsid w:val="00D368A0"/>
    <w:rsid w:val="00D50A11"/>
    <w:rsid w:val="00D564DE"/>
    <w:rsid w:val="00D8473A"/>
    <w:rsid w:val="00D864EA"/>
    <w:rsid w:val="00D872D6"/>
    <w:rsid w:val="00D920E9"/>
    <w:rsid w:val="00D94479"/>
    <w:rsid w:val="00D95F85"/>
    <w:rsid w:val="00DA6E13"/>
    <w:rsid w:val="00DA7258"/>
    <w:rsid w:val="00DC0875"/>
    <w:rsid w:val="00DC0FC9"/>
    <w:rsid w:val="00DD460C"/>
    <w:rsid w:val="00DD6DB6"/>
    <w:rsid w:val="00DF1CB2"/>
    <w:rsid w:val="00DF27DF"/>
    <w:rsid w:val="00DF4EA6"/>
    <w:rsid w:val="00E00BA7"/>
    <w:rsid w:val="00E0224B"/>
    <w:rsid w:val="00E100BB"/>
    <w:rsid w:val="00E10128"/>
    <w:rsid w:val="00E10528"/>
    <w:rsid w:val="00E15AB6"/>
    <w:rsid w:val="00E16C4F"/>
    <w:rsid w:val="00E22528"/>
    <w:rsid w:val="00E331CF"/>
    <w:rsid w:val="00E377DC"/>
    <w:rsid w:val="00E51391"/>
    <w:rsid w:val="00E61903"/>
    <w:rsid w:val="00E64E95"/>
    <w:rsid w:val="00E719BB"/>
    <w:rsid w:val="00E73AC9"/>
    <w:rsid w:val="00E91EC9"/>
    <w:rsid w:val="00EA2969"/>
    <w:rsid w:val="00EA72C3"/>
    <w:rsid w:val="00EA7664"/>
    <w:rsid w:val="00EB2552"/>
    <w:rsid w:val="00EB3B58"/>
    <w:rsid w:val="00EB55A2"/>
    <w:rsid w:val="00EC4327"/>
    <w:rsid w:val="00EC43E4"/>
    <w:rsid w:val="00EC4F98"/>
    <w:rsid w:val="00EC563F"/>
    <w:rsid w:val="00EC6F07"/>
    <w:rsid w:val="00ED10BB"/>
    <w:rsid w:val="00ED1401"/>
    <w:rsid w:val="00EF1FF5"/>
    <w:rsid w:val="00F03745"/>
    <w:rsid w:val="00F061DE"/>
    <w:rsid w:val="00F077DE"/>
    <w:rsid w:val="00F21641"/>
    <w:rsid w:val="00F27A63"/>
    <w:rsid w:val="00F33EC2"/>
    <w:rsid w:val="00F43A24"/>
    <w:rsid w:val="00F50537"/>
    <w:rsid w:val="00F65C49"/>
    <w:rsid w:val="00F67B2A"/>
    <w:rsid w:val="00F72ECF"/>
    <w:rsid w:val="00F74A7B"/>
    <w:rsid w:val="00F76DBC"/>
    <w:rsid w:val="00F773DB"/>
    <w:rsid w:val="00F83841"/>
    <w:rsid w:val="00F9044B"/>
    <w:rsid w:val="00F91AB9"/>
    <w:rsid w:val="00F970D2"/>
    <w:rsid w:val="00FB1E4D"/>
    <w:rsid w:val="00FB7D94"/>
    <w:rsid w:val="00FC3DAF"/>
    <w:rsid w:val="00FD0DE1"/>
    <w:rsid w:val="00FD224A"/>
    <w:rsid w:val="00FD2A81"/>
    <w:rsid w:val="00FE0E8F"/>
    <w:rsid w:val="00FE369A"/>
    <w:rsid w:val="00FE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8B"/>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uiPriority w:val="99"/>
    <w:rsid w:val="0037223D"/>
    <w:pPr>
      <w:widowControl w:val="0"/>
      <w:autoSpaceDE w:val="0"/>
      <w:autoSpaceDN w:val="0"/>
      <w:adjustRightInd w:val="0"/>
      <w:spacing w:after="0" w:line="230" w:lineRule="exact"/>
      <w:ind w:hanging="252"/>
    </w:pPr>
    <w:rPr>
      <w:rFonts w:ascii="Arial" w:eastAsiaTheme="minorEastAsia" w:hAnsi="Arial" w:cs="Arial"/>
      <w:sz w:val="24"/>
      <w:szCs w:val="24"/>
    </w:rPr>
  </w:style>
  <w:style w:type="character" w:customStyle="1" w:styleId="FontStyle36">
    <w:name w:val="Font Style36"/>
    <w:basedOn w:val="DefaultParagraphFont"/>
    <w:uiPriority w:val="99"/>
    <w:rsid w:val="0037223D"/>
    <w:rPr>
      <w:rFonts w:ascii="Times New Roman" w:hAnsi="Times New Roman" w:cs="Times New Roman"/>
      <w:b/>
      <w:bCs/>
      <w:sz w:val="18"/>
      <w:szCs w:val="18"/>
    </w:rPr>
  </w:style>
  <w:style w:type="character" w:customStyle="1" w:styleId="FontStyle34">
    <w:name w:val="Font Style34"/>
    <w:basedOn w:val="DefaultParagraphFont"/>
    <w:uiPriority w:val="99"/>
    <w:rsid w:val="000B06FA"/>
    <w:rPr>
      <w:rFonts w:ascii="Arial" w:hAnsi="Arial" w:cs="Arial"/>
      <w:sz w:val="20"/>
      <w:szCs w:val="20"/>
    </w:rPr>
  </w:style>
  <w:style w:type="paragraph" w:customStyle="1" w:styleId="DefaultText">
    <w:name w:val="Default Text"/>
    <w:basedOn w:val="Normal"/>
    <w:link w:val="DefaultTextChar"/>
    <w:rsid w:val="002A394E"/>
    <w:pPr>
      <w:widowControl w:val="0"/>
      <w:suppressAutoHyphens/>
      <w:spacing w:after="0" w:line="240" w:lineRule="auto"/>
    </w:pPr>
    <w:rPr>
      <w:rFonts w:ascii="Times New Roman" w:eastAsia="Lucida Sans Unicode" w:hAnsi="Times New Roman" w:cs="Times New Roman"/>
      <w:sz w:val="24"/>
      <w:szCs w:val="24"/>
      <w:lang w:eastAsia="ro-RO"/>
    </w:rPr>
  </w:style>
  <w:style w:type="paragraph" w:styleId="BalloonText">
    <w:name w:val="Balloon Text"/>
    <w:basedOn w:val="Normal"/>
    <w:link w:val="BalloonTextChar"/>
    <w:uiPriority w:val="99"/>
    <w:semiHidden/>
    <w:unhideWhenUsed/>
    <w:rsid w:val="003F2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48C"/>
    <w:rPr>
      <w:rFonts w:ascii="Tahoma" w:hAnsi="Tahoma" w:cs="Tahoma"/>
      <w:sz w:val="16"/>
      <w:szCs w:val="16"/>
    </w:rPr>
  </w:style>
  <w:style w:type="paragraph" w:customStyle="1" w:styleId="Style9">
    <w:name w:val="Style9"/>
    <w:basedOn w:val="Normal"/>
    <w:uiPriority w:val="99"/>
    <w:rsid w:val="00C01E95"/>
    <w:pPr>
      <w:widowControl w:val="0"/>
      <w:autoSpaceDE w:val="0"/>
      <w:autoSpaceDN w:val="0"/>
      <w:adjustRightInd w:val="0"/>
      <w:spacing w:after="0" w:line="226" w:lineRule="exact"/>
      <w:ind w:firstLine="221"/>
      <w:jc w:val="both"/>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F3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F43"/>
  </w:style>
  <w:style w:type="paragraph" w:styleId="Footer">
    <w:name w:val="footer"/>
    <w:basedOn w:val="Normal"/>
    <w:link w:val="FooterChar"/>
    <w:uiPriority w:val="99"/>
    <w:unhideWhenUsed/>
    <w:rsid w:val="004F3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F43"/>
  </w:style>
  <w:style w:type="paragraph" w:styleId="ListParagraph">
    <w:name w:val="List Paragraph"/>
    <w:basedOn w:val="Normal"/>
    <w:uiPriority w:val="34"/>
    <w:qFormat/>
    <w:rsid w:val="00160223"/>
    <w:pPr>
      <w:ind w:left="720"/>
      <w:contextualSpacing/>
    </w:pPr>
  </w:style>
  <w:style w:type="character" w:customStyle="1" w:styleId="DefaultTextChar">
    <w:name w:val="Default Text Char"/>
    <w:link w:val="DefaultText"/>
    <w:locked/>
    <w:rsid w:val="00E73AC9"/>
    <w:rPr>
      <w:rFonts w:ascii="Times New Roman" w:eastAsia="Lucida Sans Unicode" w:hAnsi="Times New Roman" w:cs="Times New Roman"/>
      <w:sz w:val="24"/>
      <w:szCs w:val="24"/>
      <w:lang w:eastAsia="ro-RO"/>
    </w:rPr>
  </w:style>
  <w:style w:type="paragraph" w:customStyle="1" w:styleId="DefaultText2">
    <w:name w:val="Default Text:2"/>
    <w:basedOn w:val="Normal"/>
    <w:rsid w:val="00E73AC9"/>
    <w:pPr>
      <w:widowControl w:val="0"/>
      <w:suppressAutoHyphens/>
      <w:spacing w:after="0" w:line="240" w:lineRule="auto"/>
    </w:pPr>
    <w:rPr>
      <w:rFonts w:ascii="Times New Roman" w:eastAsia="Lucida Sans Unicode" w:hAnsi="Times New Roman" w:cs="Times New Roman"/>
      <w:sz w:val="24"/>
      <w:szCs w:val="20"/>
      <w:lang w:eastAsia="ar-SA"/>
    </w:rPr>
  </w:style>
  <w:style w:type="paragraph" w:styleId="NoSpacing">
    <w:name w:val="No Spacing"/>
    <w:uiPriority w:val="1"/>
    <w:qFormat/>
    <w:rsid w:val="00432DC9"/>
    <w:pPr>
      <w:spacing w:after="0" w:line="240" w:lineRule="auto"/>
    </w:pPr>
    <w:rPr>
      <w:noProof/>
      <w:lang w:val="ro-RO"/>
    </w:rPr>
  </w:style>
  <w:style w:type="character" w:customStyle="1" w:styleId="FontStyle80">
    <w:name w:val="Font Style80"/>
    <w:basedOn w:val="DefaultParagraphFont"/>
    <w:uiPriority w:val="99"/>
    <w:rsid w:val="00C05654"/>
    <w:rPr>
      <w:rFonts w:ascii="Times New Roman" w:hAnsi="Times New Roman" w:cs="Times New Roman"/>
      <w:sz w:val="22"/>
      <w:szCs w:val="22"/>
    </w:rPr>
  </w:style>
  <w:style w:type="character" w:styleId="Hyperlink">
    <w:name w:val="Hyperlink"/>
    <w:basedOn w:val="DefaultParagraphFont"/>
    <w:uiPriority w:val="99"/>
    <w:unhideWhenUsed/>
    <w:rsid w:val="007708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8B"/>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uiPriority w:val="99"/>
    <w:rsid w:val="0037223D"/>
    <w:pPr>
      <w:widowControl w:val="0"/>
      <w:autoSpaceDE w:val="0"/>
      <w:autoSpaceDN w:val="0"/>
      <w:adjustRightInd w:val="0"/>
      <w:spacing w:after="0" w:line="230" w:lineRule="exact"/>
      <w:ind w:hanging="252"/>
    </w:pPr>
    <w:rPr>
      <w:rFonts w:ascii="Arial" w:eastAsiaTheme="minorEastAsia" w:hAnsi="Arial" w:cs="Arial"/>
      <w:sz w:val="24"/>
      <w:szCs w:val="24"/>
    </w:rPr>
  </w:style>
  <w:style w:type="character" w:customStyle="1" w:styleId="FontStyle36">
    <w:name w:val="Font Style36"/>
    <w:basedOn w:val="DefaultParagraphFont"/>
    <w:uiPriority w:val="99"/>
    <w:rsid w:val="0037223D"/>
    <w:rPr>
      <w:rFonts w:ascii="Times New Roman" w:hAnsi="Times New Roman" w:cs="Times New Roman"/>
      <w:b/>
      <w:bCs/>
      <w:sz w:val="18"/>
      <w:szCs w:val="18"/>
    </w:rPr>
  </w:style>
  <w:style w:type="character" w:customStyle="1" w:styleId="FontStyle34">
    <w:name w:val="Font Style34"/>
    <w:basedOn w:val="DefaultParagraphFont"/>
    <w:uiPriority w:val="99"/>
    <w:rsid w:val="000B06FA"/>
    <w:rPr>
      <w:rFonts w:ascii="Arial" w:hAnsi="Arial" w:cs="Arial"/>
      <w:sz w:val="20"/>
      <w:szCs w:val="20"/>
    </w:rPr>
  </w:style>
  <w:style w:type="paragraph" w:customStyle="1" w:styleId="DefaultText">
    <w:name w:val="Default Text"/>
    <w:basedOn w:val="Normal"/>
    <w:link w:val="DefaultTextChar"/>
    <w:rsid w:val="002A394E"/>
    <w:pPr>
      <w:widowControl w:val="0"/>
      <w:suppressAutoHyphens/>
      <w:spacing w:after="0" w:line="240" w:lineRule="auto"/>
    </w:pPr>
    <w:rPr>
      <w:rFonts w:ascii="Times New Roman" w:eastAsia="Lucida Sans Unicode" w:hAnsi="Times New Roman" w:cs="Times New Roman"/>
      <w:sz w:val="24"/>
      <w:szCs w:val="24"/>
      <w:lang w:eastAsia="ro-RO"/>
    </w:rPr>
  </w:style>
  <w:style w:type="paragraph" w:styleId="BalloonText">
    <w:name w:val="Balloon Text"/>
    <w:basedOn w:val="Normal"/>
    <w:link w:val="BalloonTextChar"/>
    <w:uiPriority w:val="99"/>
    <w:semiHidden/>
    <w:unhideWhenUsed/>
    <w:rsid w:val="003F2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48C"/>
    <w:rPr>
      <w:rFonts w:ascii="Tahoma" w:hAnsi="Tahoma" w:cs="Tahoma"/>
      <w:sz w:val="16"/>
      <w:szCs w:val="16"/>
    </w:rPr>
  </w:style>
  <w:style w:type="paragraph" w:customStyle="1" w:styleId="Style9">
    <w:name w:val="Style9"/>
    <w:basedOn w:val="Normal"/>
    <w:uiPriority w:val="99"/>
    <w:rsid w:val="00C01E95"/>
    <w:pPr>
      <w:widowControl w:val="0"/>
      <w:autoSpaceDE w:val="0"/>
      <w:autoSpaceDN w:val="0"/>
      <w:adjustRightInd w:val="0"/>
      <w:spacing w:after="0" w:line="226" w:lineRule="exact"/>
      <w:ind w:firstLine="221"/>
      <w:jc w:val="both"/>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F3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F43"/>
  </w:style>
  <w:style w:type="paragraph" w:styleId="Footer">
    <w:name w:val="footer"/>
    <w:basedOn w:val="Normal"/>
    <w:link w:val="FooterChar"/>
    <w:uiPriority w:val="99"/>
    <w:unhideWhenUsed/>
    <w:rsid w:val="004F3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F43"/>
  </w:style>
  <w:style w:type="paragraph" w:styleId="ListParagraph">
    <w:name w:val="List Paragraph"/>
    <w:basedOn w:val="Normal"/>
    <w:uiPriority w:val="34"/>
    <w:qFormat/>
    <w:rsid w:val="00160223"/>
    <w:pPr>
      <w:ind w:left="720"/>
      <w:contextualSpacing/>
    </w:pPr>
  </w:style>
  <w:style w:type="character" w:customStyle="1" w:styleId="DefaultTextChar">
    <w:name w:val="Default Text Char"/>
    <w:link w:val="DefaultText"/>
    <w:locked/>
    <w:rsid w:val="00E73AC9"/>
    <w:rPr>
      <w:rFonts w:ascii="Times New Roman" w:eastAsia="Lucida Sans Unicode" w:hAnsi="Times New Roman" w:cs="Times New Roman"/>
      <w:sz w:val="24"/>
      <w:szCs w:val="24"/>
      <w:lang w:eastAsia="ro-RO"/>
    </w:rPr>
  </w:style>
  <w:style w:type="paragraph" w:customStyle="1" w:styleId="DefaultText2">
    <w:name w:val="Default Text:2"/>
    <w:basedOn w:val="Normal"/>
    <w:rsid w:val="00E73AC9"/>
    <w:pPr>
      <w:widowControl w:val="0"/>
      <w:suppressAutoHyphens/>
      <w:spacing w:after="0" w:line="240" w:lineRule="auto"/>
    </w:pPr>
    <w:rPr>
      <w:rFonts w:ascii="Times New Roman" w:eastAsia="Lucida Sans Unicode" w:hAnsi="Times New Roman" w:cs="Times New Roman"/>
      <w:sz w:val="24"/>
      <w:szCs w:val="20"/>
      <w:lang w:eastAsia="ar-SA"/>
    </w:rPr>
  </w:style>
  <w:style w:type="paragraph" w:styleId="NoSpacing">
    <w:name w:val="No Spacing"/>
    <w:uiPriority w:val="1"/>
    <w:qFormat/>
    <w:rsid w:val="00432DC9"/>
    <w:pPr>
      <w:spacing w:after="0" w:line="240" w:lineRule="auto"/>
    </w:pPr>
    <w:rPr>
      <w:noProof/>
      <w:lang w:val="ro-RO"/>
    </w:rPr>
  </w:style>
  <w:style w:type="character" w:customStyle="1" w:styleId="FontStyle80">
    <w:name w:val="Font Style80"/>
    <w:basedOn w:val="DefaultParagraphFont"/>
    <w:uiPriority w:val="99"/>
    <w:rsid w:val="00C05654"/>
    <w:rPr>
      <w:rFonts w:ascii="Times New Roman" w:hAnsi="Times New Roman" w:cs="Times New Roman"/>
      <w:sz w:val="22"/>
      <w:szCs w:val="22"/>
    </w:rPr>
  </w:style>
  <w:style w:type="character" w:styleId="Hyperlink">
    <w:name w:val="Hyperlink"/>
    <w:basedOn w:val="DefaultParagraphFont"/>
    <w:uiPriority w:val="99"/>
    <w:unhideWhenUsed/>
    <w:rsid w:val="00770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972">
      <w:bodyDiv w:val="1"/>
      <w:marLeft w:val="0"/>
      <w:marRight w:val="0"/>
      <w:marTop w:val="0"/>
      <w:marBottom w:val="0"/>
      <w:divBdr>
        <w:top w:val="none" w:sz="0" w:space="0" w:color="auto"/>
        <w:left w:val="none" w:sz="0" w:space="0" w:color="auto"/>
        <w:bottom w:val="none" w:sz="0" w:space="0" w:color="auto"/>
        <w:right w:val="none" w:sz="0" w:space="0" w:color="auto"/>
      </w:divBdr>
    </w:div>
    <w:div w:id="381557568">
      <w:bodyDiv w:val="1"/>
      <w:marLeft w:val="0"/>
      <w:marRight w:val="0"/>
      <w:marTop w:val="0"/>
      <w:marBottom w:val="0"/>
      <w:divBdr>
        <w:top w:val="none" w:sz="0" w:space="0" w:color="auto"/>
        <w:left w:val="none" w:sz="0" w:space="0" w:color="auto"/>
        <w:bottom w:val="none" w:sz="0" w:space="0" w:color="auto"/>
        <w:right w:val="none" w:sz="0" w:space="0" w:color="auto"/>
      </w:divBdr>
    </w:div>
    <w:div w:id="685835614">
      <w:bodyDiv w:val="1"/>
      <w:marLeft w:val="0"/>
      <w:marRight w:val="0"/>
      <w:marTop w:val="0"/>
      <w:marBottom w:val="0"/>
      <w:divBdr>
        <w:top w:val="none" w:sz="0" w:space="0" w:color="auto"/>
        <w:left w:val="none" w:sz="0" w:space="0" w:color="auto"/>
        <w:bottom w:val="none" w:sz="0" w:space="0" w:color="auto"/>
        <w:right w:val="none" w:sz="0" w:space="0" w:color="auto"/>
      </w:divBdr>
      <w:divsChild>
        <w:div w:id="56977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ct:1114166%2096798937" TargetMode="External"/><Relationship Id="rId4" Type="http://schemas.microsoft.com/office/2007/relationships/stylesWithEffects" Target="stylesWithEffects.xml"/><Relationship Id="rId9" Type="http://schemas.openxmlformats.org/officeDocument/2006/relationships/hyperlink" Target="act:1114166%20967989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0A0C5-D7F3-411A-9504-6522522B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7737</Words>
  <Characters>44105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Hajnalka Benahmed</dc:creator>
  <cp:lastModifiedBy>Hajnalka Benahmed</cp:lastModifiedBy>
  <cp:revision>11</cp:revision>
  <cp:lastPrinted>2024-06-04T10:35:00Z</cp:lastPrinted>
  <dcterms:created xsi:type="dcterms:W3CDTF">2024-06-04T06:18:00Z</dcterms:created>
  <dcterms:modified xsi:type="dcterms:W3CDTF">2024-06-04T10:52:00Z</dcterms:modified>
</cp:coreProperties>
</file>